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36BA0">
        <w:rPr>
          <w:rFonts w:ascii="Tahoma" w:hAnsi="Tahoma" w:cs="Tahoma"/>
          <w:b/>
          <w:bCs/>
        </w:rPr>
        <w:t>Budowę systemu wentylacji wraz z odzyskaniem ciepła (rekuperacja) w krytej pływalni w Połomi wraz z termomodernizacją i przebudową budynku</w:t>
      </w:r>
      <w:r w:rsidR="001C694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9D4D4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9D4D42">
        <w:rPr>
          <w:rFonts w:ascii="Tahoma" w:hAnsi="Tahoma" w:cs="Tahoma"/>
          <w:i/>
          <w:sz w:val="16"/>
          <w:szCs w:val="16"/>
        </w:rPr>
        <w:t>84 miesiące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9D4D42">
        <w:rPr>
          <w:rFonts w:ascii="Tahoma" w:hAnsi="Tahoma" w:cs="Tahoma"/>
          <w:i/>
          <w:sz w:val="16"/>
          <w:szCs w:val="16"/>
        </w:rPr>
        <w:t>84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9D4D42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B46504"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 w:rsidR="0074106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74106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612347"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="004D65D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4D65D9">
      <w:pPr>
        <w:pStyle w:val="Akapitzlist"/>
        <w:numPr>
          <w:ilvl w:val="0"/>
          <w:numId w:val="8"/>
        </w:numPr>
        <w:tabs>
          <w:tab w:val="left" w:pos="360"/>
        </w:tabs>
        <w:ind w:hanging="1222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D3E9D" w:rsidRPr="00F42B6C" w:rsidRDefault="003D3E9D" w:rsidP="003D3E9D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47581E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3D3E9D" w:rsidRPr="0047581E" w:rsidRDefault="003D3E9D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-</w:t>
      </w:r>
      <w:r>
        <w:rPr>
          <w:rFonts w:ascii="Tahoma" w:eastAsia="Lucida Sans Unicode" w:hAnsi="Tahoma" w:cs="Tahoma"/>
          <w:kern w:val="3"/>
          <w:lang w:eastAsia="zh-CN"/>
        </w:rPr>
        <w:tab/>
        <w:t>wadium;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DC3" w:rsidRDefault="009A0DC3" w:rsidP="00C235FD">
      <w:r>
        <w:separator/>
      </w:r>
    </w:p>
  </w:endnote>
  <w:endnote w:type="continuationSeparator" w:id="0">
    <w:p w:rsidR="009A0DC3" w:rsidRDefault="009A0DC3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184021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17462" w:rsidRPr="000719BB" w:rsidRDefault="00D17462" w:rsidP="00D17462">
    <w:pPr>
      <w:jc w:val="center"/>
      <w:rPr>
        <w:rFonts w:ascii="Tahoma" w:hAnsi="Tahoma" w:cs="Tahoma"/>
        <w:sz w:val="14"/>
        <w:szCs w:val="14"/>
        <w:u w:val="single"/>
      </w:rPr>
    </w:pPr>
    <w:r w:rsidRPr="000719BB">
      <w:rPr>
        <w:rFonts w:ascii="Tahoma" w:eastAsia="Calibri" w:hAnsi="Tahoma" w:cs="Tahoma"/>
        <w:noProof/>
        <w:sz w:val="14"/>
        <w:szCs w:val="14"/>
        <w:lang w:eastAsia="pl-PL"/>
      </w:rPr>
      <w:t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i odnawialne źródła energii w infrastrukturze publicznej i mieszkaniowej, Poddziałanie 4.3.2. Efektywność energetyczna i odnawialne źródła energii w infrastrukturze publicznej i miesz</w:t>
    </w:r>
    <w:r w:rsidR="000719BB" w:rsidRPr="000719BB">
      <w:rPr>
        <w:rFonts w:ascii="Tahoma" w:eastAsia="Calibri" w:hAnsi="Tahoma" w:cs="Tahoma"/>
        <w:noProof/>
        <w:sz w:val="14"/>
        <w:szCs w:val="14"/>
        <w:lang w:eastAsia="pl-PL"/>
      </w:rPr>
      <w:t>ka</w:t>
    </w:r>
    <w:r w:rsidRPr="000719BB">
      <w:rPr>
        <w:rFonts w:ascii="Tahoma" w:eastAsia="Calibri" w:hAnsi="Tahoma" w:cs="Tahoma"/>
        <w:noProof/>
        <w:sz w:val="14"/>
        <w:szCs w:val="14"/>
        <w:lang w:eastAsia="pl-PL"/>
      </w:rPr>
      <w:t xml:space="preserve">niowej - RIT 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DC3" w:rsidRDefault="009A0DC3" w:rsidP="00C235FD">
      <w:r>
        <w:separator/>
      </w:r>
    </w:p>
  </w:footnote>
  <w:footnote w:type="continuationSeparator" w:id="0">
    <w:p w:rsidR="009A0DC3" w:rsidRDefault="009A0DC3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D17462" w:rsidP="00994B2B">
    <w:pPr>
      <w:pStyle w:val="Nagwek"/>
      <w:jc w:val="center"/>
      <w:rPr>
        <w:rFonts w:ascii="Tahoma" w:hAnsi="Tahoma" w:cs="Tahoma"/>
        <w:sz w:val="16"/>
        <w:szCs w:val="16"/>
      </w:rPr>
    </w:pPr>
    <w:r w:rsidRPr="00D17462">
      <w:rPr>
        <w:rFonts w:ascii="Tahoma" w:hAnsi="Tahoma" w:cs="Tahoma"/>
        <w:noProof/>
        <w:sz w:val="16"/>
        <w:szCs w:val="16"/>
        <w:lang w:eastAsia="pl-PL"/>
      </w:rPr>
      <w:drawing>
        <wp:inline distT="0" distB="0" distL="0" distR="0">
          <wp:extent cx="5734050" cy="6191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E36BA0">
      <w:rPr>
        <w:rFonts w:ascii="Tahoma" w:hAnsi="Tahoma" w:cs="Tahoma"/>
        <w:sz w:val="16"/>
        <w:szCs w:val="16"/>
      </w:rPr>
      <w:t>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6655D-E485-4CC4-BD7E-0832DF86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2020-05-24T11:24:00Z</dcterms:created>
  <dcterms:modified xsi:type="dcterms:W3CDTF">2020-05-25T09:24:00Z</dcterms:modified>
</cp:coreProperties>
</file>