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F32AF0" w14:textId="77777777" w:rsidR="003A3D70" w:rsidRPr="00825802" w:rsidRDefault="003A3D70" w:rsidP="003A3D70">
      <w:pPr>
        <w:rPr>
          <w:rFonts w:ascii="Times New Roman" w:hAnsi="Times New Roman" w:cs="Times New Roman"/>
        </w:rPr>
      </w:pPr>
    </w:p>
    <w:p w14:paraId="64D87BA8" w14:textId="77777777" w:rsidR="00864991" w:rsidRPr="00825802" w:rsidRDefault="00864991" w:rsidP="003A3D70">
      <w:pPr>
        <w:jc w:val="center"/>
        <w:rPr>
          <w:rFonts w:ascii="Times New Roman" w:hAnsi="Times New Roman" w:cs="Times New Roman"/>
          <w:strike/>
          <w:color w:val="FF0000"/>
        </w:rPr>
      </w:pPr>
    </w:p>
    <w:p w14:paraId="6516E1BF" w14:textId="77777777" w:rsidR="00864991" w:rsidRPr="00825802" w:rsidRDefault="00864991" w:rsidP="003A3D70">
      <w:pPr>
        <w:jc w:val="center"/>
        <w:rPr>
          <w:rFonts w:ascii="Times New Roman" w:hAnsi="Times New Roman" w:cs="Times New Roman"/>
          <w:strike/>
          <w:color w:val="FF0000"/>
        </w:rPr>
      </w:pPr>
    </w:p>
    <w:p w14:paraId="21DA4BAE" w14:textId="600CC60E" w:rsidR="003A3D70" w:rsidRPr="00825802" w:rsidRDefault="003A3D70" w:rsidP="003A3D70">
      <w:pPr>
        <w:jc w:val="center"/>
        <w:rPr>
          <w:rFonts w:ascii="Times New Roman" w:hAnsi="Times New Roman" w:cs="Times New Roman"/>
          <w:b/>
          <w:bCs/>
          <w:u w:val="single"/>
        </w:rPr>
      </w:pPr>
      <w:r w:rsidRPr="00825802">
        <w:rPr>
          <w:rFonts w:ascii="Times New Roman" w:hAnsi="Times New Roman" w:cs="Times New Roman"/>
          <w:b/>
          <w:bCs/>
          <w:u w:val="single"/>
        </w:rPr>
        <w:t>SPECYFIKACJA WARUNKÓW ZAMÓWIENIA</w:t>
      </w:r>
    </w:p>
    <w:p w14:paraId="4E96102D" w14:textId="77777777" w:rsidR="003A3D70" w:rsidRPr="00825802" w:rsidRDefault="003A3D70" w:rsidP="003A3D70">
      <w:pPr>
        <w:jc w:val="center"/>
        <w:rPr>
          <w:rFonts w:ascii="Times New Roman" w:hAnsi="Times New Roman" w:cs="Times New Roman"/>
        </w:rPr>
      </w:pPr>
    </w:p>
    <w:p w14:paraId="6DF77C01" w14:textId="77777777" w:rsidR="003A3D70" w:rsidRPr="00825802" w:rsidRDefault="003A3D70" w:rsidP="003A3D70">
      <w:pPr>
        <w:jc w:val="center"/>
        <w:rPr>
          <w:rFonts w:ascii="Times New Roman" w:hAnsi="Times New Roman" w:cs="Times New Roman"/>
        </w:rPr>
      </w:pPr>
    </w:p>
    <w:p w14:paraId="4A5D18DD" w14:textId="4700ECA3" w:rsidR="003A3D70" w:rsidRPr="00825802" w:rsidRDefault="003A3D70" w:rsidP="003A3D70">
      <w:pPr>
        <w:jc w:val="both"/>
        <w:rPr>
          <w:rFonts w:ascii="Times New Roman" w:hAnsi="Times New Roman" w:cs="Times New Roman"/>
        </w:rPr>
      </w:pPr>
      <w:r w:rsidRPr="00825802">
        <w:rPr>
          <w:rFonts w:ascii="Times New Roman" w:hAnsi="Times New Roman" w:cs="Times New Roman"/>
        </w:rPr>
        <w:t xml:space="preserve">Postępowanie o udzielenie zamówienia publicznego prowadzonego w trybie </w:t>
      </w:r>
      <w:r w:rsidR="000E0ACD" w:rsidRPr="00825802">
        <w:rPr>
          <w:rFonts w:ascii="Times New Roman" w:hAnsi="Times New Roman" w:cs="Times New Roman"/>
        </w:rPr>
        <w:t xml:space="preserve">podstawowym bez negocjacji na podstawie art.275 ust.1 </w:t>
      </w:r>
      <w:r w:rsidRPr="00825802">
        <w:rPr>
          <w:rFonts w:ascii="Times New Roman" w:hAnsi="Times New Roman" w:cs="Times New Roman"/>
        </w:rPr>
        <w:t xml:space="preserve"> ustawy z 11.09.2019 r. – Prawo zamówień publicznych (t. j. Dz.U. z 202</w:t>
      </w:r>
      <w:r w:rsidR="009D5DB2" w:rsidRPr="00825802">
        <w:rPr>
          <w:rFonts w:ascii="Times New Roman" w:hAnsi="Times New Roman" w:cs="Times New Roman"/>
        </w:rPr>
        <w:t>4</w:t>
      </w:r>
      <w:r w:rsidRPr="00825802">
        <w:rPr>
          <w:rFonts w:ascii="Times New Roman" w:hAnsi="Times New Roman" w:cs="Times New Roman"/>
        </w:rPr>
        <w:t xml:space="preserve"> poz. 1</w:t>
      </w:r>
      <w:r w:rsidR="009D5DB2" w:rsidRPr="00825802">
        <w:rPr>
          <w:rFonts w:ascii="Times New Roman" w:hAnsi="Times New Roman" w:cs="Times New Roman"/>
        </w:rPr>
        <w:t>320</w:t>
      </w:r>
      <w:r w:rsidRPr="00825802">
        <w:rPr>
          <w:rFonts w:ascii="Times New Roman" w:hAnsi="Times New Roman" w:cs="Times New Roman"/>
        </w:rPr>
        <w:t xml:space="preserve"> z </w:t>
      </w:r>
      <w:proofErr w:type="spellStart"/>
      <w:r w:rsidRPr="00825802">
        <w:rPr>
          <w:rFonts w:ascii="Times New Roman" w:hAnsi="Times New Roman" w:cs="Times New Roman"/>
        </w:rPr>
        <w:t>późn</w:t>
      </w:r>
      <w:proofErr w:type="spellEnd"/>
      <w:r w:rsidRPr="00825802">
        <w:rPr>
          <w:rFonts w:ascii="Times New Roman" w:hAnsi="Times New Roman" w:cs="Times New Roman"/>
        </w:rPr>
        <w:t>. zm.)</w:t>
      </w:r>
    </w:p>
    <w:p w14:paraId="708FC2B4" w14:textId="77777777" w:rsidR="003A3D70" w:rsidRPr="00825802" w:rsidRDefault="003A3D70" w:rsidP="003A3D70">
      <w:pPr>
        <w:jc w:val="both"/>
        <w:rPr>
          <w:rFonts w:ascii="Times New Roman" w:hAnsi="Times New Roman" w:cs="Times New Roman"/>
        </w:rPr>
      </w:pPr>
    </w:p>
    <w:p w14:paraId="562D6D39" w14:textId="74CB29F5" w:rsidR="003A3D70" w:rsidRPr="00825802" w:rsidRDefault="003A3D70" w:rsidP="003A3D70">
      <w:pPr>
        <w:jc w:val="center"/>
        <w:rPr>
          <w:rFonts w:ascii="Times New Roman" w:hAnsi="Times New Roman" w:cs="Times New Roman"/>
        </w:rPr>
      </w:pPr>
      <w:r w:rsidRPr="00825802">
        <w:rPr>
          <w:rFonts w:ascii="Times New Roman" w:hAnsi="Times New Roman" w:cs="Times New Roman"/>
        </w:rPr>
        <w:t>Nr sprawy: PI.271.</w:t>
      </w:r>
      <w:r w:rsidR="009D5DB2" w:rsidRPr="00825802">
        <w:rPr>
          <w:rFonts w:ascii="Times New Roman" w:hAnsi="Times New Roman" w:cs="Times New Roman"/>
        </w:rPr>
        <w:t>1</w:t>
      </w:r>
      <w:r w:rsidR="000E0ACD" w:rsidRPr="00825802">
        <w:rPr>
          <w:rFonts w:ascii="Times New Roman" w:hAnsi="Times New Roman" w:cs="Times New Roman"/>
        </w:rPr>
        <w:t>6</w:t>
      </w:r>
      <w:r w:rsidRPr="00825802">
        <w:rPr>
          <w:rFonts w:ascii="Times New Roman" w:hAnsi="Times New Roman" w:cs="Times New Roman"/>
        </w:rPr>
        <w:t>.2024</w:t>
      </w:r>
    </w:p>
    <w:p w14:paraId="27C40B09" w14:textId="14095583" w:rsidR="003A3D70" w:rsidRPr="00825802" w:rsidRDefault="003A3D70" w:rsidP="003A3D70">
      <w:pPr>
        <w:jc w:val="center"/>
        <w:rPr>
          <w:rFonts w:ascii="Times New Roman" w:hAnsi="Times New Roman" w:cs="Times New Roman"/>
        </w:rPr>
      </w:pPr>
      <w:r w:rsidRPr="00825802">
        <w:rPr>
          <w:rFonts w:ascii="Times New Roman" w:hAnsi="Times New Roman" w:cs="Times New Roman"/>
        </w:rPr>
        <w:t xml:space="preserve">na </w:t>
      </w:r>
      <w:r w:rsidR="003B1021" w:rsidRPr="00825802">
        <w:rPr>
          <w:rFonts w:ascii="Times New Roman" w:hAnsi="Times New Roman" w:cs="Times New Roman"/>
        </w:rPr>
        <w:t>robotę budowlaną</w:t>
      </w:r>
      <w:r w:rsidRPr="00825802">
        <w:rPr>
          <w:rFonts w:ascii="Times New Roman" w:hAnsi="Times New Roman" w:cs="Times New Roman"/>
        </w:rPr>
        <w:t>:</w:t>
      </w:r>
    </w:p>
    <w:p w14:paraId="26E81E41" w14:textId="77777777" w:rsidR="003A3D70" w:rsidRPr="00825802" w:rsidRDefault="003A3D70" w:rsidP="003A3D70">
      <w:pPr>
        <w:jc w:val="center"/>
        <w:rPr>
          <w:rFonts w:ascii="Times New Roman" w:hAnsi="Times New Roman" w:cs="Times New Roman"/>
        </w:rPr>
      </w:pPr>
    </w:p>
    <w:p w14:paraId="31DD701E" w14:textId="4DFA76CF" w:rsidR="003A3D70" w:rsidRPr="00825802" w:rsidRDefault="00F213AD" w:rsidP="003A3D70">
      <w:pPr>
        <w:jc w:val="center"/>
        <w:rPr>
          <w:rFonts w:ascii="Times New Roman" w:hAnsi="Times New Roman" w:cs="Times New Roman"/>
          <w:b/>
          <w:bCs/>
        </w:rPr>
      </w:pPr>
      <w:r w:rsidRPr="00825802">
        <w:rPr>
          <w:rFonts w:ascii="Times New Roman" w:hAnsi="Times New Roman" w:cs="Times New Roman"/>
          <w:b/>
          <w:bCs/>
        </w:rPr>
        <w:t>„</w:t>
      </w:r>
      <w:r w:rsidR="009D5DB2" w:rsidRPr="00825802">
        <w:rPr>
          <w:rFonts w:ascii="Times New Roman" w:hAnsi="Times New Roman" w:cs="Times New Roman"/>
          <w:b/>
          <w:bCs/>
        </w:rPr>
        <w:t>Rozbudowa wewnętrznej instalacji gazu wraz z przebudową kotłowni w budynku ośrodka kultury, na parceli nr 2000/304 ( obecnie nr 2720) zlokalizowanej w Mszanie przy ul. Mickiewicza 92”</w:t>
      </w:r>
    </w:p>
    <w:p w14:paraId="1722F3D6" w14:textId="77777777" w:rsidR="003A3D70" w:rsidRPr="00825802" w:rsidRDefault="003A3D70" w:rsidP="003A3D70">
      <w:pPr>
        <w:jc w:val="center"/>
        <w:rPr>
          <w:rFonts w:ascii="Times New Roman" w:hAnsi="Times New Roman" w:cs="Times New Roman"/>
          <w:b/>
          <w:bCs/>
        </w:rPr>
      </w:pPr>
    </w:p>
    <w:p w14:paraId="32F1106A" w14:textId="1A1831E4" w:rsidR="003A3D70" w:rsidRPr="00825802" w:rsidRDefault="003A3D70" w:rsidP="003A3D70">
      <w:pPr>
        <w:jc w:val="both"/>
        <w:rPr>
          <w:rFonts w:ascii="Times New Roman" w:hAnsi="Times New Roman" w:cs="Times New Roman"/>
          <w:u w:val="single"/>
        </w:rPr>
      </w:pPr>
      <w:r w:rsidRPr="00825802">
        <w:rPr>
          <w:rFonts w:ascii="Times New Roman" w:hAnsi="Times New Roman" w:cs="Times New Roman"/>
        </w:rPr>
        <w:t xml:space="preserve">Przedmiotowe postępowanie prowadzone jest przy użyciu środków komunikacji elektronicznej. </w:t>
      </w:r>
      <w:r w:rsidRPr="00825802">
        <w:rPr>
          <w:rFonts w:ascii="Times New Roman" w:hAnsi="Times New Roman" w:cs="Times New Roman"/>
        </w:rPr>
        <w:br/>
        <w:t>W post</w:t>
      </w:r>
      <w:r w:rsidR="000E0ACD" w:rsidRPr="00825802">
        <w:rPr>
          <w:rFonts w:ascii="Times New Roman" w:hAnsi="Times New Roman" w:cs="Times New Roman"/>
        </w:rPr>
        <w:t>ę</w:t>
      </w:r>
      <w:r w:rsidRPr="00825802">
        <w:rPr>
          <w:rFonts w:ascii="Times New Roman" w:hAnsi="Times New Roman" w:cs="Times New Roman"/>
        </w:rPr>
        <w:t xml:space="preserve">powaniu o udzielenie zamówienia publicznego, komunikacja między Zamawiającym, </w:t>
      </w:r>
      <w:r w:rsidRPr="00825802">
        <w:rPr>
          <w:rFonts w:ascii="Times New Roman" w:hAnsi="Times New Roman" w:cs="Times New Roman"/>
        </w:rPr>
        <w:br/>
        <w:t xml:space="preserve">a Wykonawcami odbywa się przy użyciu Platformy </w:t>
      </w:r>
      <w:proofErr w:type="spellStart"/>
      <w:r w:rsidRPr="00825802">
        <w:rPr>
          <w:rFonts w:ascii="Times New Roman" w:hAnsi="Times New Roman" w:cs="Times New Roman"/>
        </w:rPr>
        <w:t>Logintrade</w:t>
      </w:r>
      <w:proofErr w:type="spellEnd"/>
      <w:r w:rsidRPr="00825802">
        <w:rPr>
          <w:rFonts w:ascii="Times New Roman" w:hAnsi="Times New Roman" w:cs="Times New Roman"/>
        </w:rPr>
        <w:t xml:space="preserve">, która jest dostępna pod adresem: </w:t>
      </w:r>
      <w:hyperlink r:id="rId7" w:history="1">
        <w:r w:rsidRPr="00825802">
          <w:rPr>
            <w:rFonts w:ascii="Times New Roman" w:hAnsi="Times New Roman" w:cs="Times New Roman"/>
            <w:u w:val="single"/>
          </w:rPr>
          <w:t>https://mszana.logintrade.net/rejestracja/ustawowe.html</w:t>
        </w:r>
      </w:hyperlink>
    </w:p>
    <w:p w14:paraId="650F8AC5" w14:textId="77777777" w:rsidR="003A3D70" w:rsidRPr="00825802" w:rsidRDefault="003A3D70" w:rsidP="003A3D70">
      <w:pPr>
        <w:jc w:val="center"/>
        <w:rPr>
          <w:rFonts w:ascii="Times New Roman" w:hAnsi="Times New Roman" w:cs="Times New Roman"/>
          <w:u w:val="single"/>
        </w:rPr>
      </w:pPr>
    </w:p>
    <w:p w14:paraId="204BA6B9" w14:textId="77777777" w:rsidR="003A3D70" w:rsidRPr="00825802" w:rsidRDefault="003A3D70" w:rsidP="003A3D70">
      <w:pPr>
        <w:jc w:val="center"/>
        <w:rPr>
          <w:rFonts w:ascii="Times New Roman" w:hAnsi="Times New Roman" w:cs="Times New Roman"/>
          <w:u w:val="single"/>
        </w:rPr>
      </w:pPr>
    </w:p>
    <w:p w14:paraId="1147C40D" w14:textId="77777777" w:rsidR="003A3D70" w:rsidRPr="00825802" w:rsidRDefault="003A3D70" w:rsidP="003A3D70">
      <w:pPr>
        <w:jc w:val="center"/>
        <w:rPr>
          <w:rFonts w:ascii="Times New Roman" w:hAnsi="Times New Roman" w:cs="Times New Roman"/>
          <w:u w:val="single"/>
        </w:rPr>
      </w:pPr>
    </w:p>
    <w:p w14:paraId="0938ED16" w14:textId="77777777" w:rsidR="003A3D70" w:rsidRPr="00825802" w:rsidRDefault="003A3D70" w:rsidP="003A3D70">
      <w:pPr>
        <w:jc w:val="center"/>
        <w:rPr>
          <w:rFonts w:ascii="Times New Roman" w:hAnsi="Times New Roman" w:cs="Times New Roman"/>
        </w:rPr>
      </w:pPr>
      <w:r w:rsidRPr="00825802">
        <w:rPr>
          <w:rFonts w:ascii="Times New Roman" w:hAnsi="Times New Roman" w:cs="Times New Roman"/>
        </w:rPr>
        <w:t>Bezpośredni link dostępowy do prowadzonego postępowania:</w:t>
      </w:r>
    </w:p>
    <w:p w14:paraId="69E949B1" w14:textId="6CD00CF0" w:rsidR="003A3D70" w:rsidRPr="00825802" w:rsidRDefault="006C2F6E" w:rsidP="003A3D70">
      <w:pPr>
        <w:jc w:val="center"/>
        <w:rPr>
          <w:rFonts w:ascii="Times New Roman" w:hAnsi="Times New Roman" w:cs="Times New Roman"/>
        </w:rPr>
      </w:pPr>
      <w:hyperlink r:id="rId8" w:tgtFrame="_blank" w:history="1">
        <w:r w:rsidRPr="00825802">
          <w:rPr>
            <w:rFonts w:ascii="Times New Roman" w:hAnsi="Times New Roman" w:cs="Times New Roman"/>
            <w:color w:val="0000FF"/>
            <w:u w:val="single"/>
          </w:rPr>
          <w:t>https://mszana.logintrade.net/zapytania_email,180267,787149ea4f0964671da43de3e0492370.html</w:t>
        </w:r>
      </w:hyperlink>
    </w:p>
    <w:p w14:paraId="35BCF853" w14:textId="77777777" w:rsidR="003A3D70" w:rsidRPr="00825802" w:rsidRDefault="003A3D70" w:rsidP="003A3D70">
      <w:pPr>
        <w:jc w:val="center"/>
        <w:rPr>
          <w:rFonts w:ascii="Times New Roman" w:hAnsi="Times New Roman" w:cs="Times New Roman"/>
        </w:rPr>
      </w:pPr>
    </w:p>
    <w:p w14:paraId="2D8F46A5" w14:textId="77777777" w:rsidR="003A3D70" w:rsidRPr="00825802" w:rsidRDefault="003A3D70" w:rsidP="003A3D70">
      <w:pPr>
        <w:jc w:val="center"/>
        <w:rPr>
          <w:rFonts w:ascii="Times New Roman" w:hAnsi="Times New Roman" w:cs="Times New Roman"/>
        </w:rPr>
      </w:pPr>
    </w:p>
    <w:p w14:paraId="6C95EE26" w14:textId="6CE69D66" w:rsidR="003A3D70" w:rsidRPr="00825802" w:rsidRDefault="003A3D70" w:rsidP="003A3D70">
      <w:pPr>
        <w:jc w:val="center"/>
        <w:rPr>
          <w:rFonts w:ascii="Times New Roman" w:hAnsi="Times New Roman" w:cs="Times New Roman"/>
        </w:rPr>
      </w:pPr>
      <w:r w:rsidRPr="00825802">
        <w:rPr>
          <w:rFonts w:ascii="Times New Roman" w:hAnsi="Times New Roman" w:cs="Times New Roman"/>
        </w:rPr>
        <w:t xml:space="preserve">Mszana, dnia </w:t>
      </w:r>
      <w:r w:rsidR="004B0C2B" w:rsidRPr="00825802">
        <w:rPr>
          <w:rFonts w:ascii="Times New Roman" w:hAnsi="Times New Roman" w:cs="Times New Roman"/>
        </w:rPr>
        <w:t>08.11.</w:t>
      </w:r>
      <w:r w:rsidRPr="00825802">
        <w:rPr>
          <w:rFonts w:ascii="Times New Roman" w:hAnsi="Times New Roman" w:cs="Times New Roman"/>
        </w:rPr>
        <w:t xml:space="preserve"> 2024 roku</w:t>
      </w:r>
    </w:p>
    <w:p w14:paraId="4EDE0936" w14:textId="77777777" w:rsidR="003A3D70" w:rsidRPr="00825802" w:rsidRDefault="003A3D70" w:rsidP="003A3D70">
      <w:pPr>
        <w:jc w:val="center"/>
        <w:rPr>
          <w:rFonts w:ascii="Times New Roman" w:hAnsi="Times New Roman" w:cs="Times New Roman"/>
        </w:rPr>
      </w:pPr>
    </w:p>
    <w:p w14:paraId="37143B8D" w14:textId="77777777" w:rsidR="003A3D70" w:rsidRPr="00825802" w:rsidRDefault="003A3D70" w:rsidP="003A3D70">
      <w:pPr>
        <w:jc w:val="center"/>
        <w:rPr>
          <w:rFonts w:ascii="Times New Roman" w:hAnsi="Times New Roman" w:cs="Times New Roman"/>
        </w:rPr>
      </w:pPr>
    </w:p>
    <w:p w14:paraId="1E3D6F62" w14:textId="77777777" w:rsidR="003A3D70" w:rsidRPr="00825802" w:rsidRDefault="003A3D70" w:rsidP="003A3D70">
      <w:pPr>
        <w:jc w:val="center"/>
        <w:rPr>
          <w:rFonts w:ascii="Times New Roman" w:hAnsi="Times New Roman" w:cs="Times New Roman"/>
        </w:rPr>
      </w:pPr>
    </w:p>
    <w:p w14:paraId="7CF677C9" w14:textId="77777777" w:rsidR="00A87D13" w:rsidRPr="00825802" w:rsidRDefault="00A87D13" w:rsidP="003A3D70">
      <w:pPr>
        <w:jc w:val="center"/>
        <w:rPr>
          <w:rFonts w:ascii="Times New Roman" w:hAnsi="Times New Roman" w:cs="Times New Roman"/>
        </w:rPr>
      </w:pPr>
    </w:p>
    <w:p w14:paraId="3E86D98F" w14:textId="77777777" w:rsidR="00A87D13" w:rsidRPr="00825802" w:rsidRDefault="00A87D13" w:rsidP="003A3D70">
      <w:pPr>
        <w:jc w:val="center"/>
        <w:rPr>
          <w:rFonts w:ascii="Times New Roman" w:hAnsi="Times New Roman" w:cs="Times New Roman"/>
        </w:rPr>
      </w:pPr>
    </w:p>
    <w:p w14:paraId="35E6D04E" w14:textId="77777777" w:rsidR="003A3D70" w:rsidRPr="00825802" w:rsidRDefault="003A3D70" w:rsidP="003A3D70">
      <w:pPr>
        <w:jc w:val="center"/>
        <w:rPr>
          <w:rFonts w:ascii="Times New Roman" w:hAnsi="Times New Roman" w:cs="Times New Roman"/>
        </w:rPr>
      </w:pPr>
    </w:p>
    <w:p w14:paraId="72D201AC" w14:textId="77777777" w:rsidR="003A3D70" w:rsidRPr="00825802" w:rsidRDefault="003A3D70" w:rsidP="003A3D70">
      <w:pPr>
        <w:numPr>
          <w:ilvl w:val="0"/>
          <w:numId w:val="1"/>
        </w:numPr>
        <w:pBdr>
          <w:bottom w:val="single" w:sz="6" w:space="1" w:color="auto"/>
        </w:pBdr>
        <w:contextualSpacing/>
        <w:rPr>
          <w:rFonts w:ascii="Times New Roman" w:hAnsi="Times New Roman" w:cs="Times New Roman"/>
          <w:b/>
          <w:bCs/>
        </w:rPr>
      </w:pPr>
      <w:r w:rsidRPr="00825802">
        <w:rPr>
          <w:rFonts w:ascii="Times New Roman" w:hAnsi="Times New Roman" w:cs="Times New Roman"/>
          <w:b/>
          <w:bCs/>
        </w:rPr>
        <w:lastRenderedPageBreak/>
        <w:t>NAZWA ORAZ ADRES ZAMAWIAJĄCEGO</w:t>
      </w:r>
    </w:p>
    <w:p w14:paraId="7D970C4E" w14:textId="77777777" w:rsidR="003A3D70" w:rsidRPr="00825802" w:rsidRDefault="003A3D70" w:rsidP="003A3D70">
      <w:pPr>
        <w:ind w:left="1080"/>
        <w:contextualSpacing/>
        <w:jc w:val="center"/>
        <w:rPr>
          <w:rFonts w:ascii="Times New Roman" w:hAnsi="Times New Roman" w:cs="Times New Roman"/>
        </w:rPr>
      </w:pPr>
    </w:p>
    <w:p w14:paraId="184ACE6F" w14:textId="77777777" w:rsidR="002246A0" w:rsidRPr="00825802" w:rsidRDefault="002246A0" w:rsidP="002246A0">
      <w:pPr>
        <w:tabs>
          <w:tab w:val="left" w:pos="600"/>
        </w:tabs>
        <w:suppressAutoHyphens/>
        <w:spacing w:after="240" w:line="240" w:lineRule="auto"/>
        <w:ind w:left="380" w:hanging="238"/>
        <w:outlineLvl w:val="0"/>
        <w:rPr>
          <w:rFonts w:ascii="Times New Roman" w:eastAsia="Times New Roman" w:hAnsi="Times New Roman" w:cs="Times New Roman"/>
          <w:b/>
          <w:kern w:val="1"/>
          <w:lang w:eastAsia="ar-SA"/>
          <w14:ligatures w14:val="none"/>
        </w:rPr>
      </w:pPr>
      <w:r w:rsidRPr="00825802">
        <w:rPr>
          <w:rFonts w:ascii="Times New Roman" w:eastAsia="Times New Roman" w:hAnsi="Times New Roman" w:cs="Times New Roman"/>
          <w:b/>
          <w:kern w:val="1"/>
          <w:lang w:eastAsia="ar-SA"/>
          <w14:ligatures w14:val="none"/>
        </w:rPr>
        <w:t>INFORMACJE OGÓLNE</w:t>
      </w:r>
    </w:p>
    <w:p w14:paraId="08DE2FA0" w14:textId="77777777" w:rsidR="002246A0" w:rsidRPr="00825802" w:rsidRDefault="002246A0" w:rsidP="002246A0">
      <w:pPr>
        <w:numPr>
          <w:ilvl w:val="0"/>
          <w:numId w:val="26"/>
        </w:numPr>
        <w:suppressAutoHyphens/>
        <w:overflowPunct w:val="0"/>
        <w:autoSpaceDE w:val="0"/>
        <w:spacing w:after="120" w:line="240" w:lineRule="auto"/>
        <w:ind w:left="400" w:hanging="400"/>
        <w:jc w:val="both"/>
        <w:textAlignment w:val="baseline"/>
        <w:outlineLvl w:val="1"/>
        <w:rPr>
          <w:rFonts w:ascii="Times New Roman" w:eastAsia="Times New Roman" w:hAnsi="Times New Roman" w:cs="Times New Roman"/>
          <w:b/>
          <w:kern w:val="1"/>
          <w:lang w:eastAsia="ar-SA"/>
          <w14:ligatures w14:val="none"/>
        </w:rPr>
      </w:pPr>
      <w:r w:rsidRPr="00825802">
        <w:rPr>
          <w:rFonts w:ascii="Times New Roman" w:eastAsia="Times New Roman" w:hAnsi="Times New Roman" w:cs="Times New Roman"/>
          <w:b/>
          <w:kern w:val="1"/>
          <w:lang w:eastAsia="ar-SA"/>
          <w14:ligatures w14:val="none"/>
        </w:rPr>
        <w:t>NAZWA I ADRES ZAMAWIAJĄCEGO</w:t>
      </w:r>
    </w:p>
    <w:tbl>
      <w:tblPr>
        <w:tblStyle w:val="Tabela-Siatka1"/>
        <w:tblW w:w="0" w:type="auto"/>
        <w:tblInd w:w="400" w:type="dxa"/>
        <w:tblLayout w:type="fixed"/>
        <w:tblLook w:val="04A0" w:firstRow="1" w:lastRow="0" w:firstColumn="1" w:lastColumn="0" w:noHBand="0" w:noVBand="1"/>
      </w:tblPr>
      <w:tblGrid>
        <w:gridCol w:w="3252"/>
        <w:gridCol w:w="5793"/>
      </w:tblGrid>
      <w:tr w:rsidR="002246A0" w:rsidRPr="00825802" w14:paraId="72E738F1" w14:textId="77777777" w:rsidTr="00A94A75">
        <w:tc>
          <w:tcPr>
            <w:tcW w:w="3252" w:type="dxa"/>
          </w:tcPr>
          <w:p w14:paraId="4ED5C28C" w14:textId="77777777" w:rsidR="002246A0" w:rsidRPr="00825802" w:rsidRDefault="002246A0" w:rsidP="002246A0">
            <w:pPr>
              <w:tabs>
                <w:tab w:val="left" w:pos="400"/>
              </w:tabs>
              <w:suppressAutoHyphens/>
              <w:jc w:val="both"/>
              <w:rPr>
                <w:rFonts w:ascii="Times New Roman" w:hAnsi="Times New Roman"/>
                <w:kern w:val="1"/>
                <w:sz w:val="22"/>
                <w:szCs w:val="22"/>
                <w:lang w:eastAsia="ar-SA"/>
              </w:rPr>
            </w:pPr>
            <w:r w:rsidRPr="00825802">
              <w:rPr>
                <w:rFonts w:ascii="Times New Roman" w:hAnsi="Times New Roman"/>
                <w:kern w:val="1"/>
                <w:sz w:val="22"/>
                <w:szCs w:val="22"/>
                <w:lang w:eastAsia="ar-SA"/>
              </w:rPr>
              <w:t>Nazwa Zamawiającego:</w:t>
            </w:r>
          </w:p>
        </w:tc>
        <w:tc>
          <w:tcPr>
            <w:tcW w:w="5793" w:type="dxa"/>
          </w:tcPr>
          <w:p w14:paraId="79956240" w14:textId="77777777" w:rsidR="002246A0" w:rsidRPr="00825802" w:rsidRDefault="002246A0" w:rsidP="002246A0">
            <w:pPr>
              <w:tabs>
                <w:tab w:val="left" w:pos="400"/>
              </w:tabs>
              <w:suppressAutoHyphens/>
              <w:jc w:val="both"/>
              <w:rPr>
                <w:rFonts w:ascii="Times New Roman" w:hAnsi="Times New Roman"/>
                <w:kern w:val="1"/>
                <w:sz w:val="22"/>
                <w:szCs w:val="22"/>
                <w:lang w:eastAsia="ar-SA"/>
              </w:rPr>
            </w:pPr>
            <w:r w:rsidRPr="00825802">
              <w:rPr>
                <w:rFonts w:ascii="Times New Roman" w:hAnsi="Times New Roman"/>
                <w:kern w:val="1"/>
                <w:sz w:val="22"/>
                <w:szCs w:val="22"/>
                <w:lang w:eastAsia="ar-SA"/>
              </w:rPr>
              <w:t>Gmina Mszana</w:t>
            </w:r>
          </w:p>
        </w:tc>
      </w:tr>
      <w:tr w:rsidR="002246A0" w:rsidRPr="00825802" w14:paraId="1E0870E8" w14:textId="77777777" w:rsidTr="00A94A75">
        <w:tc>
          <w:tcPr>
            <w:tcW w:w="3252" w:type="dxa"/>
          </w:tcPr>
          <w:p w14:paraId="2B8073F5" w14:textId="77777777" w:rsidR="002246A0" w:rsidRPr="00825802" w:rsidRDefault="002246A0" w:rsidP="002246A0">
            <w:pPr>
              <w:tabs>
                <w:tab w:val="left" w:pos="400"/>
              </w:tabs>
              <w:suppressAutoHyphens/>
              <w:jc w:val="both"/>
              <w:rPr>
                <w:rFonts w:ascii="Times New Roman" w:hAnsi="Times New Roman"/>
                <w:kern w:val="1"/>
                <w:sz w:val="22"/>
                <w:szCs w:val="22"/>
                <w:lang w:eastAsia="ar-SA"/>
              </w:rPr>
            </w:pPr>
            <w:r w:rsidRPr="00825802">
              <w:rPr>
                <w:rFonts w:ascii="Times New Roman" w:hAnsi="Times New Roman"/>
                <w:kern w:val="1"/>
                <w:sz w:val="22"/>
                <w:szCs w:val="22"/>
                <w:lang w:eastAsia="ar-SA"/>
              </w:rPr>
              <w:t>NIP:</w:t>
            </w:r>
          </w:p>
        </w:tc>
        <w:tc>
          <w:tcPr>
            <w:tcW w:w="5793" w:type="dxa"/>
          </w:tcPr>
          <w:p w14:paraId="79ED41F6" w14:textId="77777777" w:rsidR="002246A0" w:rsidRPr="00825802" w:rsidRDefault="002246A0" w:rsidP="002246A0">
            <w:pPr>
              <w:tabs>
                <w:tab w:val="left" w:pos="400"/>
              </w:tabs>
              <w:suppressAutoHyphens/>
              <w:jc w:val="both"/>
              <w:rPr>
                <w:rFonts w:ascii="Times New Roman" w:hAnsi="Times New Roman"/>
                <w:kern w:val="1"/>
                <w:sz w:val="22"/>
                <w:szCs w:val="22"/>
                <w:lang w:eastAsia="ar-SA"/>
              </w:rPr>
            </w:pPr>
            <w:r w:rsidRPr="00825802">
              <w:rPr>
                <w:rFonts w:ascii="Times New Roman" w:hAnsi="Times New Roman"/>
                <w:kern w:val="1"/>
                <w:sz w:val="22"/>
                <w:szCs w:val="22"/>
                <w:lang w:eastAsia="ar-SA"/>
              </w:rPr>
              <w:t>647-17-73-271</w:t>
            </w:r>
          </w:p>
        </w:tc>
      </w:tr>
      <w:tr w:rsidR="002246A0" w:rsidRPr="00825802" w14:paraId="1D881A14" w14:textId="77777777" w:rsidTr="00A94A75">
        <w:tc>
          <w:tcPr>
            <w:tcW w:w="3252" w:type="dxa"/>
          </w:tcPr>
          <w:p w14:paraId="44E0358B" w14:textId="77777777" w:rsidR="002246A0" w:rsidRPr="00825802" w:rsidRDefault="002246A0" w:rsidP="002246A0">
            <w:pPr>
              <w:tabs>
                <w:tab w:val="left" w:pos="400"/>
              </w:tabs>
              <w:suppressAutoHyphens/>
              <w:jc w:val="both"/>
              <w:rPr>
                <w:rFonts w:ascii="Times New Roman" w:hAnsi="Times New Roman"/>
                <w:kern w:val="1"/>
                <w:sz w:val="22"/>
                <w:szCs w:val="22"/>
                <w:lang w:eastAsia="ar-SA"/>
              </w:rPr>
            </w:pPr>
            <w:r w:rsidRPr="00825802">
              <w:rPr>
                <w:rFonts w:ascii="Times New Roman" w:hAnsi="Times New Roman"/>
                <w:kern w:val="1"/>
                <w:sz w:val="22"/>
                <w:szCs w:val="22"/>
                <w:lang w:eastAsia="ar-SA"/>
              </w:rPr>
              <w:t>REGON:</w:t>
            </w:r>
          </w:p>
        </w:tc>
        <w:tc>
          <w:tcPr>
            <w:tcW w:w="5793" w:type="dxa"/>
          </w:tcPr>
          <w:p w14:paraId="6872F75A" w14:textId="77777777" w:rsidR="002246A0" w:rsidRPr="00825802" w:rsidRDefault="002246A0" w:rsidP="002246A0">
            <w:pPr>
              <w:tabs>
                <w:tab w:val="left" w:pos="400"/>
              </w:tabs>
              <w:suppressAutoHyphens/>
              <w:jc w:val="both"/>
              <w:rPr>
                <w:rFonts w:ascii="Times New Roman" w:hAnsi="Times New Roman"/>
                <w:kern w:val="1"/>
                <w:sz w:val="22"/>
                <w:szCs w:val="22"/>
                <w:lang w:eastAsia="ar-SA"/>
              </w:rPr>
            </w:pPr>
            <w:r w:rsidRPr="00825802">
              <w:rPr>
                <w:rFonts w:ascii="Times New Roman" w:hAnsi="Times New Roman"/>
                <w:kern w:val="1"/>
                <w:sz w:val="22"/>
                <w:szCs w:val="22"/>
                <w:lang w:eastAsia="ar-SA"/>
              </w:rPr>
              <w:t>276258687</w:t>
            </w:r>
          </w:p>
        </w:tc>
      </w:tr>
      <w:tr w:rsidR="002246A0" w:rsidRPr="00825802" w14:paraId="0F6F5265" w14:textId="77777777" w:rsidTr="00A94A75">
        <w:tc>
          <w:tcPr>
            <w:tcW w:w="3252" w:type="dxa"/>
          </w:tcPr>
          <w:p w14:paraId="095D37B4" w14:textId="77777777" w:rsidR="002246A0" w:rsidRPr="00825802" w:rsidRDefault="002246A0" w:rsidP="002246A0">
            <w:pPr>
              <w:tabs>
                <w:tab w:val="left" w:pos="400"/>
              </w:tabs>
              <w:suppressAutoHyphens/>
              <w:jc w:val="both"/>
              <w:rPr>
                <w:rFonts w:ascii="Times New Roman" w:hAnsi="Times New Roman"/>
                <w:kern w:val="1"/>
                <w:sz w:val="22"/>
                <w:szCs w:val="22"/>
                <w:lang w:eastAsia="ar-SA"/>
              </w:rPr>
            </w:pPr>
            <w:r w:rsidRPr="00825802">
              <w:rPr>
                <w:rFonts w:ascii="Times New Roman" w:hAnsi="Times New Roman"/>
                <w:kern w:val="1"/>
                <w:sz w:val="22"/>
                <w:szCs w:val="22"/>
                <w:lang w:eastAsia="ar-SA"/>
              </w:rPr>
              <w:t>Adres:</w:t>
            </w:r>
          </w:p>
        </w:tc>
        <w:tc>
          <w:tcPr>
            <w:tcW w:w="5793" w:type="dxa"/>
          </w:tcPr>
          <w:p w14:paraId="582E9DFA" w14:textId="77777777" w:rsidR="002246A0" w:rsidRPr="00825802" w:rsidRDefault="002246A0" w:rsidP="002246A0">
            <w:pPr>
              <w:tabs>
                <w:tab w:val="left" w:pos="400"/>
              </w:tabs>
              <w:suppressAutoHyphens/>
              <w:jc w:val="both"/>
              <w:rPr>
                <w:rFonts w:ascii="Times New Roman" w:hAnsi="Times New Roman"/>
                <w:kern w:val="1"/>
                <w:sz w:val="22"/>
                <w:szCs w:val="22"/>
                <w:lang w:eastAsia="ar-SA"/>
              </w:rPr>
            </w:pPr>
            <w:r w:rsidRPr="00825802">
              <w:rPr>
                <w:rFonts w:ascii="Times New Roman" w:hAnsi="Times New Roman"/>
                <w:kern w:val="1"/>
                <w:sz w:val="22"/>
                <w:szCs w:val="22"/>
                <w:lang w:eastAsia="ar-SA"/>
              </w:rPr>
              <w:t>44-325 Mszana, ul. 1 Maja 81</w:t>
            </w:r>
          </w:p>
        </w:tc>
      </w:tr>
      <w:tr w:rsidR="002246A0" w:rsidRPr="00825802" w14:paraId="65FDE5E0" w14:textId="77777777" w:rsidTr="00A94A75">
        <w:tc>
          <w:tcPr>
            <w:tcW w:w="3252" w:type="dxa"/>
          </w:tcPr>
          <w:p w14:paraId="3CB8A69D" w14:textId="77777777" w:rsidR="002246A0" w:rsidRPr="00825802" w:rsidRDefault="002246A0" w:rsidP="002246A0">
            <w:pPr>
              <w:tabs>
                <w:tab w:val="left" w:pos="0"/>
              </w:tabs>
              <w:suppressAutoHyphens/>
              <w:overflowPunct w:val="0"/>
              <w:autoSpaceDE w:val="0"/>
              <w:textAlignment w:val="baseline"/>
              <w:rPr>
                <w:rFonts w:ascii="Times New Roman" w:hAnsi="Times New Roman"/>
                <w:kern w:val="1"/>
                <w:sz w:val="22"/>
                <w:szCs w:val="22"/>
                <w:lang w:eastAsia="ar-SA"/>
              </w:rPr>
            </w:pPr>
            <w:r w:rsidRPr="00825802">
              <w:rPr>
                <w:rFonts w:ascii="Times New Roman" w:hAnsi="Times New Roman"/>
                <w:kern w:val="1"/>
                <w:sz w:val="22"/>
                <w:szCs w:val="22"/>
                <w:lang w:eastAsia="ar-SA"/>
              </w:rPr>
              <w:t>Adres strony internetowej prowadzonego postępowania,</w:t>
            </w:r>
            <w:r w:rsidRPr="00825802">
              <w:rPr>
                <w:rFonts w:ascii="Times New Roman" w:hAnsi="Times New Roman"/>
                <w:spacing w:val="1"/>
                <w:kern w:val="1"/>
                <w:sz w:val="22"/>
                <w:szCs w:val="22"/>
                <w:lang w:eastAsia="ar-SA"/>
              </w:rPr>
              <w:t xml:space="preserve"> na której udostępniane będą zmiany i wyjaśnienia SWZ oraz inne dokumenty zamówienia bezpośrednio związane z postępowaniem o udzielenie zamówienia</w:t>
            </w:r>
            <w:r w:rsidRPr="00825802">
              <w:rPr>
                <w:rFonts w:ascii="Times New Roman" w:hAnsi="Times New Roman"/>
                <w:kern w:val="1"/>
                <w:sz w:val="22"/>
                <w:szCs w:val="22"/>
                <w:lang w:eastAsia="ar-SA"/>
              </w:rPr>
              <w:t>:</w:t>
            </w:r>
          </w:p>
        </w:tc>
        <w:tc>
          <w:tcPr>
            <w:tcW w:w="5793" w:type="dxa"/>
          </w:tcPr>
          <w:p w14:paraId="12DC982D" w14:textId="77777777" w:rsidR="002246A0" w:rsidRPr="00825802" w:rsidRDefault="002246A0" w:rsidP="002246A0">
            <w:pPr>
              <w:tabs>
                <w:tab w:val="left" w:pos="600"/>
              </w:tabs>
              <w:suppressAutoHyphens/>
              <w:overflowPunct w:val="0"/>
              <w:autoSpaceDE w:val="0"/>
              <w:spacing w:line="360" w:lineRule="auto"/>
              <w:textAlignment w:val="baseline"/>
              <w:rPr>
                <w:rFonts w:ascii="Times New Roman" w:hAnsi="Times New Roman"/>
                <w:kern w:val="1"/>
                <w:sz w:val="22"/>
                <w:szCs w:val="22"/>
                <w:highlight w:val="yellow"/>
                <w:u w:val="single"/>
                <w:lang w:eastAsia="ar-SA"/>
              </w:rPr>
            </w:pPr>
          </w:p>
          <w:p w14:paraId="3C6F8135" w14:textId="77777777" w:rsidR="002246A0" w:rsidRPr="00825802" w:rsidRDefault="002246A0" w:rsidP="002246A0">
            <w:pPr>
              <w:jc w:val="center"/>
              <w:rPr>
                <w:rFonts w:ascii="Times New Roman" w:hAnsi="Times New Roman"/>
                <w:sz w:val="22"/>
                <w:szCs w:val="22"/>
              </w:rPr>
            </w:pPr>
            <w:hyperlink r:id="rId9" w:tgtFrame="_blank" w:history="1">
              <w:r w:rsidRPr="00825802">
                <w:rPr>
                  <w:rFonts w:ascii="Times New Roman" w:hAnsi="Times New Roman"/>
                  <w:color w:val="0000FF"/>
                  <w:sz w:val="22"/>
                  <w:szCs w:val="22"/>
                  <w:u w:val="single"/>
                </w:rPr>
                <w:t>https://mszana.logintrade.net/zapytania_email,180267,787149ea4f0964671da43de3e0492370.html</w:t>
              </w:r>
            </w:hyperlink>
          </w:p>
          <w:p w14:paraId="33C6A03C" w14:textId="29C88768" w:rsidR="002246A0" w:rsidRPr="00825802" w:rsidRDefault="002246A0" w:rsidP="002246A0">
            <w:pPr>
              <w:tabs>
                <w:tab w:val="left" w:pos="400"/>
              </w:tabs>
              <w:suppressAutoHyphens/>
              <w:jc w:val="both"/>
              <w:rPr>
                <w:rFonts w:ascii="Times New Roman" w:hAnsi="Times New Roman"/>
                <w:kern w:val="1"/>
                <w:sz w:val="22"/>
                <w:szCs w:val="22"/>
                <w:highlight w:val="yellow"/>
                <w:lang w:eastAsia="ar-SA"/>
              </w:rPr>
            </w:pPr>
          </w:p>
        </w:tc>
      </w:tr>
      <w:tr w:rsidR="002246A0" w:rsidRPr="00825802" w14:paraId="6F4D29BA" w14:textId="77777777" w:rsidTr="00A94A75">
        <w:trPr>
          <w:trHeight w:val="370"/>
        </w:trPr>
        <w:tc>
          <w:tcPr>
            <w:tcW w:w="3252" w:type="dxa"/>
          </w:tcPr>
          <w:p w14:paraId="5868B889" w14:textId="77777777" w:rsidR="002246A0" w:rsidRPr="00825802" w:rsidRDefault="002246A0" w:rsidP="002246A0">
            <w:pPr>
              <w:tabs>
                <w:tab w:val="left" w:pos="400"/>
              </w:tabs>
              <w:suppressAutoHyphens/>
              <w:spacing w:before="60"/>
              <w:jc w:val="both"/>
              <w:rPr>
                <w:rFonts w:ascii="Times New Roman" w:hAnsi="Times New Roman"/>
                <w:kern w:val="1"/>
                <w:sz w:val="22"/>
                <w:szCs w:val="22"/>
                <w:lang w:eastAsia="ar-SA"/>
              </w:rPr>
            </w:pPr>
            <w:r w:rsidRPr="00825802">
              <w:rPr>
                <w:rFonts w:ascii="Times New Roman" w:hAnsi="Times New Roman"/>
                <w:kern w:val="1"/>
                <w:sz w:val="22"/>
                <w:szCs w:val="22"/>
                <w:lang w:eastAsia="ar-SA"/>
              </w:rPr>
              <w:t>Adres poczty elektronicznej:</w:t>
            </w:r>
          </w:p>
        </w:tc>
        <w:tc>
          <w:tcPr>
            <w:tcW w:w="5793" w:type="dxa"/>
          </w:tcPr>
          <w:p w14:paraId="447C4AC4" w14:textId="77777777" w:rsidR="002246A0" w:rsidRPr="00825802" w:rsidRDefault="002246A0" w:rsidP="002246A0">
            <w:pPr>
              <w:tabs>
                <w:tab w:val="left" w:pos="400"/>
              </w:tabs>
              <w:suppressAutoHyphens/>
              <w:spacing w:before="60"/>
              <w:jc w:val="both"/>
              <w:rPr>
                <w:rFonts w:ascii="Times New Roman" w:hAnsi="Times New Roman"/>
                <w:kern w:val="1"/>
                <w:sz w:val="22"/>
                <w:szCs w:val="22"/>
                <w:lang w:eastAsia="ar-SA"/>
              </w:rPr>
            </w:pPr>
            <w:r w:rsidRPr="00825802">
              <w:rPr>
                <w:rFonts w:ascii="Times New Roman" w:hAnsi="Times New Roman"/>
                <w:kern w:val="1"/>
                <w:sz w:val="22"/>
                <w:szCs w:val="22"/>
                <w:u w:val="single"/>
                <w:lang w:eastAsia="ar-SA"/>
              </w:rPr>
              <w:t>zam.publiczne@mszana.ug.gov.pl</w:t>
            </w:r>
          </w:p>
        </w:tc>
      </w:tr>
    </w:tbl>
    <w:p w14:paraId="7E46AD51" w14:textId="77777777" w:rsidR="002246A0" w:rsidRPr="00825802" w:rsidRDefault="002246A0" w:rsidP="002246A0">
      <w:pPr>
        <w:tabs>
          <w:tab w:val="left" w:pos="400"/>
        </w:tabs>
        <w:suppressAutoHyphens/>
        <w:spacing w:after="0" w:line="240" w:lineRule="auto"/>
        <w:ind w:left="400"/>
        <w:jc w:val="both"/>
        <w:rPr>
          <w:rFonts w:ascii="Times New Roman" w:eastAsia="Times New Roman" w:hAnsi="Times New Roman" w:cs="Times New Roman"/>
          <w:kern w:val="1"/>
          <w:lang w:eastAsia="ar-SA"/>
          <w14:ligatures w14:val="none"/>
        </w:rPr>
      </w:pPr>
      <w:r w:rsidRPr="00825802">
        <w:rPr>
          <w:rFonts w:ascii="Times New Roman" w:eastAsia="Times New Roman" w:hAnsi="Times New Roman" w:cs="Times New Roman"/>
          <w:kern w:val="1"/>
          <w:lang w:eastAsia="ar-SA"/>
          <w14:ligatures w14:val="none"/>
        </w:rPr>
        <w:t>Tabela 1</w:t>
      </w:r>
    </w:p>
    <w:p w14:paraId="7873FA3A" w14:textId="6AB4CC42" w:rsidR="002246A0" w:rsidRPr="00825802" w:rsidRDefault="002246A0" w:rsidP="002246A0">
      <w:pPr>
        <w:tabs>
          <w:tab w:val="left" w:pos="400"/>
        </w:tabs>
        <w:suppressAutoHyphens/>
        <w:spacing w:before="120" w:after="0" w:line="240" w:lineRule="auto"/>
        <w:ind w:left="403"/>
        <w:jc w:val="both"/>
        <w:rPr>
          <w:rFonts w:ascii="Times New Roman" w:eastAsia="Times New Roman" w:hAnsi="Times New Roman" w:cs="Times New Roman"/>
          <w:kern w:val="1"/>
          <w:lang w:eastAsia="ar-SA"/>
          <w14:ligatures w14:val="none"/>
        </w:rPr>
      </w:pPr>
      <w:r w:rsidRPr="00825802">
        <w:rPr>
          <w:rFonts w:ascii="Times New Roman" w:eastAsia="Times New Roman" w:hAnsi="Times New Roman" w:cs="Times New Roman"/>
          <w:kern w:val="1"/>
          <w:lang w:eastAsia="ar-SA"/>
          <w14:ligatures w14:val="none"/>
        </w:rPr>
        <w:t>Zamawiający na podstawie art. 37 i 38 ustawy z dnia 11 września 2019r. Prawo zamówień publicznych (</w:t>
      </w:r>
      <w:proofErr w:type="spellStart"/>
      <w:r w:rsidRPr="00825802">
        <w:rPr>
          <w:rFonts w:ascii="Times New Roman" w:eastAsia="Times New Roman" w:hAnsi="Times New Roman" w:cs="Times New Roman"/>
          <w:kern w:val="1"/>
          <w:lang w:eastAsia="ar-SA"/>
          <w14:ligatures w14:val="none"/>
        </w:rPr>
        <w:t>t.j</w:t>
      </w:r>
      <w:proofErr w:type="spellEnd"/>
      <w:r w:rsidRPr="00825802">
        <w:rPr>
          <w:rFonts w:ascii="Times New Roman" w:eastAsia="Times New Roman" w:hAnsi="Times New Roman" w:cs="Times New Roman"/>
          <w:kern w:val="1"/>
          <w:lang w:eastAsia="ar-SA"/>
          <w14:ligatures w14:val="none"/>
        </w:rPr>
        <w:t>. Dz.U. z 2024r, poz. 1320 ze zmianami) przeprowadza postępowanie w  w imieniu nw. Zamawiającego na podstawie zawartego przez Strony Porozumienia.</w:t>
      </w:r>
    </w:p>
    <w:p w14:paraId="14538260" w14:textId="77777777" w:rsidR="002246A0" w:rsidRPr="00825802" w:rsidRDefault="002246A0" w:rsidP="002246A0">
      <w:pPr>
        <w:tabs>
          <w:tab w:val="left" w:pos="400"/>
        </w:tabs>
        <w:suppressAutoHyphens/>
        <w:spacing w:after="0" w:line="240" w:lineRule="auto"/>
        <w:ind w:left="400"/>
        <w:jc w:val="both"/>
        <w:rPr>
          <w:rFonts w:ascii="Times New Roman" w:eastAsia="Times New Roman" w:hAnsi="Times New Roman" w:cs="Times New Roman"/>
          <w:kern w:val="1"/>
          <w:lang w:eastAsia="ar-SA"/>
          <w14:ligatures w14:val="none"/>
        </w:rPr>
      </w:pPr>
    </w:p>
    <w:tbl>
      <w:tblPr>
        <w:tblStyle w:val="Tabela-Siatka1"/>
        <w:tblW w:w="0" w:type="auto"/>
        <w:tblInd w:w="400" w:type="dxa"/>
        <w:tblLook w:val="04A0" w:firstRow="1" w:lastRow="0" w:firstColumn="1" w:lastColumn="0" w:noHBand="0" w:noVBand="1"/>
      </w:tblPr>
      <w:tblGrid>
        <w:gridCol w:w="4419"/>
        <w:gridCol w:w="4243"/>
      </w:tblGrid>
      <w:tr w:rsidR="002246A0" w:rsidRPr="00825802" w14:paraId="3BC2236D" w14:textId="77777777" w:rsidTr="002246A0">
        <w:tc>
          <w:tcPr>
            <w:tcW w:w="4419" w:type="dxa"/>
          </w:tcPr>
          <w:p w14:paraId="62BD67BA" w14:textId="77777777" w:rsidR="002246A0" w:rsidRPr="00825802" w:rsidRDefault="002246A0" w:rsidP="002246A0">
            <w:pPr>
              <w:tabs>
                <w:tab w:val="left" w:pos="400"/>
              </w:tabs>
              <w:suppressAutoHyphens/>
              <w:jc w:val="both"/>
              <w:rPr>
                <w:rFonts w:ascii="Times New Roman" w:hAnsi="Times New Roman"/>
                <w:kern w:val="1"/>
                <w:sz w:val="22"/>
                <w:szCs w:val="22"/>
                <w:lang w:eastAsia="ar-SA"/>
              </w:rPr>
            </w:pPr>
            <w:r w:rsidRPr="00825802">
              <w:rPr>
                <w:rFonts w:ascii="Times New Roman" w:hAnsi="Times New Roman"/>
                <w:kern w:val="1"/>
                <w:sz w:val="22"/>
                <w:szCs w:val="22"/>
                <w:lang w:eastAsia="ar-SA"/>
              </w:rPr>
              <w:t>Odbiorca:</w:t>
            </w:r>
          </w:p>
        </w:tc>
        <w:tc>
          <w:tcPr>
            <w:tcW w:w="4243" w:type="dxa"/>
          </w:tcPr>
          <w:p w14:paraId="4AD3242A" w14:textId="77777777" w:rsidR="002246A0" w:rsidRPr="00825802" w:rsidRDefault="002246A0" w:rsidP="002246A0">
            <w:pPr>
              <w:tabs>
                <w:tab w:val="left" w:pos="400"/>
              </w:tabs>
              <w:suppressAutoHyphens/>
              <w:jc w:val="both"/>
              <w:rPr>
                <w:rFonts w:ascii="Times New Roman" w:hAnsi="Times New Roman"/>
                <w:kern w:val="1"/>
                <w:sz w:val="22"/>
                <w:szCs w:val="22"/>
                <w:lang w:eastAsia="ar-SA"/>
              </w:rPr>
            </w:pPr>
            <w:r w:rsidRPr="00825802">
              <w:rPr>
                <w:rFonts w:ascii="Times New Roman" w:hAnsi="Times New Roman"/>
                <w:kern w:val="1"/>
                <w:sz w:val="22"/>
                <w:szCs w:val="22"/>
                <w:lang w:eastAsia="ar-SA"/>
              </w:rPr>
              <w:t>Adres:</w:t>
            </w:r>
          </w:p>
          <w:p w14:paraId="17413605" w14:textId="77777777" w:rsidR="002246A0" w:rsidRPr="00825802" w:rsidRDefault="002246A0" w:rsidP="002246A0">
            <w:pPr>
              <w:tabs>
                <w:tab w:val="left" w:pos="400"/>
              </w:tabs>
              <w:suppressAutoHyphens/>
              <w:jc w:val="both"/>
              <w:rPr>
                <w:rFonts w:ascii="Times New Roman" w:hAnsi="Times New Roman"/>
                <w:kern w:val="1"/>
                <w:sz w:val="22"/>
                <w:szCs w:val="22"/>
                <w:lang w:eastAsia="ar-SA"/>
              </w:rPr>
            </w:pPr>
          </w:p>
        </w:tc>
      </w:tr>
      <w:tr w:rsidR="002246A0" w:rsidRPr="00825802" w14:paraId="016EFB23" w14:textId="77777777" w:rsidTr="002246A0">
        <w:tc>
          <w:tcPr>
            <w:tcW w:w="4419" w:type="dxa"/>
          </w:tcPr>
          <w:p w14:paraId="21D5DCA0" w14:textId="71BE6584" w:rsidR="002246A0" w:rsidRPr="00825802" w:rsidRDefault="002246A0" w:rsidP="002246A0">
            <w:pPr>
              <w:tabs>
                <w:tab w:val="left" w:pos="400"/>
              </w:tabs>
              <w:suppressAutoHyphens/>
              <w:jc w:val="both"/>
              <w:rPr>
                <w:rFonts w:ascii="Times New Roman" w:hAnsi="Times New Roman"/>
                <w:kern w:val="1"/>
                <w:sz w:val="22"/>
                <w:szCs w:val="22"/>
                <w:lang w:eastAsia="ar-SA"/>
              </w:rPr>
            </w:pPr>
            <w:r w:rsidRPr="00825802">
              <w:rPr>
                <w:rFonts w:ascii="Times New Roman" w:hAnsi="Times New Roman"/>
                <w:kern w:val="1"/>
                <w:sz w:val="22"/>
                <w:szCs w:val="22"/>
                <w:lang w:eastAsia="ar-SA"/>
              </w:rPr>
              <w:t>Gm</w:t>
            </w:r>
            <w:r w:rsidR="007F0156" w:rsidRPr="00825802">
              <w:rPr>
                <w:rFonts w:ascii="Times New Roman" w:hAnsi="Times New Roman"/>
                <w:kern w:val="1"/>
                <w:sz w:val="22"/>
                <w:szCs w:val="22"/>
                <w:lang w:eastAsia="ar-SA"/>
              </w:rPr>
              <w:t>i</w:t>
            </w:r>
            <w:r w:rsidRPr="00825802">
              <w:rPr>
                <w:rFonts w:ascii="Times New Roman" w:hAnsi="Times New Roman"/>
                <w:kern w:val="1"/>
                <w:sz w:val="22"/>
                <w:szCs w:val="22"/>
                <w:lang w:eastAsia="ar-SA"/>
              </w:rPr>
              <w:t xml:space="preserve">nny Ośrodek </w:t>
            </w:r>
            <w:r w:rsidR="007F0156" w:rsidRPr="00825802">
              <w:rPr>
                <w:rFonts w:ascii="Times New Roman" w:hAnsi="Times New Roman"/>
                <w:kern w:val="1"/>
                <w:sz w:val="22"/>
                <w:szCs w:val="22"/>
                <w:lang w:eastAsia="ar-SA"/>
              </w:rPr>
              <w:t xml:space="preserve">Kultury i Rekreacji w Mszanie </w:t>
            </w:r>
          </w:p>
        </w:tc>
        <w:tc>
          <w:tcPr>
            <w:tcW w:w="4243" w:type="dxa"/>
          </w:tcPr>
          <w:p w14:paraId="1001C9D2" w14:textId="77777777" w:rsidR="002246A0" w:rsidRPr="00825802" w:rsidRDefault="002246A0" w:rsidP="002246A0">
            <w:pPr>
              <w:tabs>
                <w:tab w:val="left" w:pos="400"/>
              </w:tabs>
              <w:suppressAutoHyphens/>
              <w:jc w:val="both"/>
              <w:rPr>
                <w:rFonts w:ascii="Times New Roman" w:hAnsi="Times New Roman"/>
                <w:kern w:val="1"/>
                <w:sz w:val="22"/>
                <w:szCs w:val="22"/>
                <w:lang w:eastAsia="ar-SA"/>
              </w:rPr>
            </w:pPr>
            <w:r w:rsidRPr="00825802">
              <w:rPr>
                <w:rFonts w:ascii="Times New Roman" w:hAnsi="Times New Roman"/>
                <w:kern w:val="1"/>
                <w:sz w:val="22"/>
                <w:szCs w:val="22"/>
                <w:lang w:eastAsia="ar-SA"/>
              </w:rPr>
              <w:t xml:space="preserve">ul. </w:t>
            </w:r>
            <w:r w:rsidR="007F0156" w:rsidRPr="00825802">
              <w:rPr>
                <w:rFonts w:ascii="Times New Roman" w:hAnsi="Times New Roman"/>
                <w:kern w:val="1"/>
                <w:sz w:val="22"/>
                <w:szCs w:val="22"/>
                <w:lang w:eastAsia="ar-SA"/>
              </w:rPr>
              <w:t>Adama Mickiewicza 92</w:t>
            </w:r>
            <w:r w:rsidRPr="00825802">
              <w:rPr>
                <w:rFonts w:ascii="Times New Roman" w:hAnsi="Times New Roman"/>
                <w:kern w:val="1"/>
                <w:sz w:val="22"/>
                <w:szCs w:val="22"/>
                <w:lang w:eastAsia="ar-SA"/>
              </w:rPr>
              <w:t>, 44-325 Mszana</w:t>
            </w:r>
          </w:p>
          <w:p w14:paraId="247D994E" w14:textId="32C7EDEB" w:rsidR="009367DB" w:rsidRPr="00825802" w:rsidRDefault="009367DB" w:rsidP="002246A0">
            <w:pPr>
              <w:tabs>
                <w:tab w:val="left" w:pos="400"/>
              </w:tabs>
              <w:suppressAutoHyphens/>
              <w:jc w:val="both"/>
              <w:rPr>
                <w:rFonts w:ascii="Times New Roman" w:hAnsi="Times New Roman"/>
                <w:kern w:val="1"/>
                <w:sz w:val="22"/>
                <w:szCs w:val="22"/>
                <w:lang w:eastAsia="ar-SA"/>
              </w:rPr>
            </w:pPr>
          </w:p>
        </w:tc>
      </w:tr>
    </w:tbl>
    <w:p w14:paraId="409D6278" w14:textId="77777777" w:rsidR="003A3D70" w:rsidRPr="00825802" w:rsidRDefault="003A3D70" w:rsidP="003A3D70">
      <w:pPr>
        <w:ind w:left="1080"/>
        <w:contextualSpacing/>
        <w:jc w:val="center"/>
        <w:rPr>
          <w:rFonts w:ascii="Times New Roman" w:hAnsi="Times New Roman" w:cs="Times New Roman"/>
        </w:rPr>
      </w:pPr>
    </w:p>
    <w:p w14:paraId="70D7775F" w14:textId="77777777" w:rsidR="003A3D70" w:rsidRPr="00825802" w:rsidRDefault="003A3D70" w:rsidP="003A3D70">
      <w:pPr>
        <w:numPr>
          <w:ilvl w:val="0"/>
          <w:numId w:val="1"/>
        </w:numPr>
        <w:pBdr>
          <w:bottom w:val="single" w:sz="6" w:space="1" w:color="auto"/>
        </w:pBdr>
        <w:contextualSpacing/>
        <w:rPr>
          <w:rFonts w:ascii="Times New Roman" w:hAnsi="Times New Roman" w:cs="Times New Roman"/>
          <w:b/>
          <w:bCs/>
        </w:rPr>
      </w:pPr>
      <w:r w:rsidRPr="00825802">
        <w:rPr>
          <w:rFonts w:ascii="Times New Roman" w:hAnsi="Times New Roman" w:cs="Times New Roman"/>
          <w:b/>
          <w:bCs/>
        </w:rPr>
        <w:t>OCHRONA DANYCH OSOBOWYCH</w:t>
      </w:r>
    </w:p>
    <w:p w14:paraId="150B794A" w14:textId="77777777" w:rsidR="003A3D70" w:rsidRPr="00825802" w:rsidRDefault="003A3D70" w:rsidP="003A3D70">
      <w:pPr>
        <w:numPr>
          <w:ilvl w:val="0"/>
          <w:numId w:val="6"/>
        </w:numPr>
        <w:suppressAutoHyphens/>
        <w:overflowPunct w:val="0"/>
        <w:autoSpaceDE w:val="0"/>
        <w:spacing w:after="120" w:line="240" w:lineRule="auto"/>
        <w:contextualSpacing/>
        <w:jc w:val="both"/>
        <w:textAlignment w:val="baseline"/>
        <w:outlineLvl w:val="1"/>
        <w:rPr>
          <w:rFonts w:ascii="Times New Roman" w:eastAsiaTheme="majorEastAsia" w:hAnsi="Times New Roman" w:cs="Times New Roman"/>
          <w:b/>
          <w:bCs/>
          <w:kern w:val="0"/>
          <w14:ligatures w14:val="none"/>
        </w:rPr>
      </w:pPr>
      <w:r w:rsidRPr="00825802">
        <w:rPr>
          <w:rFonts w:ascii="Times New Roman" w:eastAsiaTheme="majorEastAsia" w:hAnsi="Times New Roman" w:cs="Times New Roman"/>
          <w:kern w:val="0"/>
          <w14:ligatures w14:val="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7438D66F" w14:textId="77777777" w:rsidR="003A3D70" w:rsidRPr="00825802" w:rsidRDefault="003A3D70" w:rsidP="003A3D70">
      <w:pPr>
        <w:widowControl w:val="0"/>
        <w:numPr>
          <w:ilvl w:val="0"/>
          <w:numId w:val="5"/>
        </w:numPr>
        <w:tabs>
          <w:tab w:val="left" w:pos="1200"/>
        </w:tabs>
        <w:autoSpaceDN w:val="0"/>
        <w:adjustRightInd w:val="0"/>
        <w:spacing w:before="11" w:after="200" w:line="240" w:lineRule="auto"/>
        <w:ind w:right="-34"/>
        <w:contextualSpacing/>
        <w:jc w:val="both"/>
        <w:rPr>
          <w:rFonts w:ascii="Times New Roman" w:hAnsi="Times New Roman" w:cs="Times New Roman"/>
          <w:kern w:val="0"/>
          <w14:ligatures w14:val="none"/>
        </w:rPr>
      </w:pPr>
      <w:r w:rsidRPr="00825802">
        <w:rPr>
          <w:rFonts w:ascii="Times New Roman" w:hAnsi="Times New Roman" w:cs="Times New Roman"/>
          <w:kern w:val="0"/>
          <w:lang w:eastAsia="pl-PL"/>
          <w14:ligatures w14:val="none"/>
        </w:rPr>
        <w:t>administratorem Pani/Pana danych osobowych jest Wójt Gminy Mszana, reprezentujący Gminę Mszana z siedzibą przy ul. 1 Maja 81, 44-325 Mszana;</w:t>
      </w:r>
    </w:p>
    <w:p w14:paraId="43875643" w14:textId="77777777" w:rsidR="003A3D70" w:rsidRPr="00825802" w:rsidRDefault="003A3D70" w:rsidP="003A3D70">
      <w:pPr>
        <w:widowControl w:val="0"/>
        <w:numPr>
          <w:ilvl w:val="0"/>
          <w:numId w:val="5"/>
        </w:numPr>
        <w:tabs>
          <w:tab w:val="left" w:pos="1200"/>
        </w:tabs>
        <w:autoSpaceDN w:val="0"/>
        <w:adjustRightInd w:val="0"/>
        <w:spacing w:before="11" w:after="200" w:line="240" w:lineRule="auto"/>
        <w:ind w:leftChars="400" w:left="1240" w:right="-36"/>
        <w:contextualSpacing/>
        <w:jc w:val="both"/>
        <w:rPr>
          <w:rFonts w:ascii="Times New Roman" w:hAnsi="Times New Roman" w:cs="Times New Roman"/>
          <w:kern w:val="0"/>
          <w14:ligatures w14:val="none"/>
        </w:rPr>
      </w:pPr>
      <w:r w:rsidRPr="00825802">
        <w:rPr>
          <w:rFonts w:ascii="Times New Roman" w:eastAsia="Times New Roman" w:hAnsi="Times New Roman" w:cs="Times New Roman"/>
          <w:kern w:val="0"/>
          <w:lang w:eastAsia="pl-PL"/>
          <w14:ligatures w14:val="none"/>
        </w:rPr>
        <w:t xml:space="preserve">inspektorem ochrony danych osobowych w Gminie Mszana jest Pan Piotr Hajski, </w:t>
      </w:r>
    </w:p>
    <w:p w14:paraId="3A051E95" w14:textId="77777777" w:rsidR="003A3D70" w:rsidRPr="00825802" w:rsidRDefault="003A3D70" w:rsidP="003A3D70">
      <w:pPr>
        <w:spacing w:after="0" w:line="240" w:lineRule="auto"/>
        <w:ind w:leftChars="600" w:left="1718" w:hanging="398"/>
        <w:contextualSpacing/>
        <w:jc w:val="both"/>
        <w:rPr>
          <w:rFonts w:ascii="Times New Roman" w:eastAsia="Times New Roman" w:hAnsi="Times New Roman" w:cs="Times New Roman"/>
          <w:kern w:val="0"/>
          <w:lang w:eastAsia="pl-PL"/>
          <w14:ligatures w14:val="none"/>
        </w:rPr>
      </w:pPr>
      <w:r w:rsidRPr="00825802">
        <w:rPr>
          <w:rFonts w:ascii="Times New Roman" w:eastAsia="Times New Roman" w:hAnsi="Times New Roman" w:cs="Times New Roman"/>
          <w:kern w:val="0"/>
          <w:lang w:eastAsia="pl-PL"/>
          <w14:ligatures w14:val="none"/>
        </w:rPr>
        <w:t>kontakt: iod@mszana.ug.gov.pl; tel. 32 4759758;</w:t>
      </w:r>
    </w:p>
    <w:p w14:paraId="71731696" w14:textId="77777777" w:rsidR="003A3D70" w:rsidRPr="00825802" w:rsidRDefault="003A3D70" w:rsidP="003A3D70">
      <w:pPr>
        <w:numPr>
          <w:ilvl w:val="0"/>
          <w:numId w:val="5"/>
        </w:numPr>
        <w:spacing w:after="200" w:line="240" w:lineRule="auto"/>
        <w:ind w:leftChars="400" w:left="1280" w:hanging="400"/>
        <w:contextualSpacing/>
        <w:jc w:val="both"/>
        <w:rPr>
          <w:rFonts w:ascii="Times New Roman" w:eastAsia="Times New Roman" w:hAnsi="Times New Roman" w:cs="Times New Roman"/>
          <w:kern w:val="0"/>
          <w:lang w:eastAsia="pl-PL"/>
          <w14:ligatures w14:val="none"/>
        </w:rPr>
      </w:pPr>
      <w:r w:rsidRPr="00825802">
        <w:rPr>
          <w:rFonts w:ascii="Times New Roman" w:hAnsi="Times New Roman" w:cs="Times New Roman"/>
          <w:kern w:val="0"/>
          <w14:ligatures w14:val="none"/>
        </w:rPr>
        <w:t xml:space="preserve">przetwarzanie danych jest niezbędne do realizacji ustawowych zadań nałożonych na gminę na zasadach określonych w przepisach o zamówieniach publicznych w związku </w:t>
      </w:r>
      <w:r w:rsidRPr="00825802">
        <w:rPr>
          <w:rFonts w:ascii="Times New Roman" w:hAnsi="Times New Roman" w:cs="Times New Roman"/>
          <w:kern w:val="0"/>
          <w14:ligatures w14:val="none"/>
        </w:rPr>
        <w:br/>
        <w:t xml:space="preserve">z art. 44 ust. 4 ustawy o finansach publicznych poprzez doprowadzenie do wyboru Wykonawcy w oparciu o ustawę </w:t>
      </w:r>
      <w:proofErr w:type="spellStart"/>
      <w:r w:rsidRPr="00825802">
        <w:rPr>
          <w:rFonts w:ascii="Times New Roman" w:hAnsi="Times New Roman" w:cs="Times New Roman"/>
          <w:kern w:val="0"/>
          <w14:ligatures w14:val="none"/>
        </w:rPr>
        <w:t>Pzp</w:t>
      </w:r>
      <w:proofErr w:type="spellEnd"/>
      <w:r w:rsidRPr="00825802">
        <w:rPr>
          <w:rFonts w:ascii="Times New Roman" w:hAnsi="Times New Roman" w:cs="Times New Roman"/>
          <w:kern w:val="0"/>
          <w14:ligatures w14:val="none"/>
        </w:rPr>
        <w:t>;</w:t>
      </w:r>
    </w:p>
    <w:p w14:paraId="67367E3D" w14:textId="4A234E49" w:rsidR="003A3D70" w:rsidRPr="00825802" w:rsidRDefault="003A3D70" w:rsidP="003A3D70">
      <w:pPr>
        <w:numPr>
          <w:ilvl w:val="0"/>
          <w:numId w:val="5"/>
        </w:numPr>
        <w:spacing w:before="240" w:after="200" w:line="240" w:lineRule="auto"/>
        <w:ind w:leftChars="400" w:left="1283" w:hanging="403"/>
        <w:contextualSpacing/>
        <w:jc w:val="both"/>
        <w:rPr>
          <w:rFonts w:ascii="Times New Roman" w:eastAsia="Times New Roman" w:hAnsi="Times New Roman" w:cs="Times New Roman"/>
          <w:kern w:val="0"/>
          <w:lang w:eastAsia="pl-PL"/>
          <w14:ligatures w14:val="none"/>
        </w:rPr>
      </w:pPr>
      <w:r w:rsidRPr="00825802">
        <w:rPr>
          <w:rFonts w:ascii="Times New Roman" w:eastAsia="Times New Roman" w:hAnsi="Times New Roman" w:cs="Times New Roman"/>
          <w:kern w:val="0"/>
          <w:lang w:eastAsia="pl-PL"/>
          <w14:ligatures w14:val="none"/>
        </w:rPr>
        <w:t>Pani/Pana dane osobowe przetwarzane będą na podstawie art. 6 ust. 1 lit. c</w:t>
      </w:r>
      <w:r w:rsidRPr="00825802">
        <w:rPr>
          <w:rFonts w:ascii="Times New Roman" w:eastAsia="Times New Roman" w:hAnsi="Times New Roman" w:cs="Times New Roman"/>
          <w:i/>
          <w:kern w:val="0"/>
          <w:lang w:eastAsia="pl-PL"/>
          <w14:ligatures w14:val="none"/>
        </w:rPr>
        <w:t xml:space="preserve"> </w:t>
      </w:r>
      <w:r w:rsidRPr="00825802">
        <w:rPr>
          <w:rFonts w:ascii="Times New Roman" w:eastAsia="Times New Roman" w:hAnsi="Times New Roman" w:cs="Times New Roman"/>
          <w:kern w:val="0"/>
          <w:lang w:eastAsia="pl-PL"/>
          <w14:ligatures w14:val="none"/>
        </w:rPr>
        <w:t xml:space="preserve">RODO </w:t>
      </w:r>
      <w:r w:rsidRPr="00825802">
        <w:rPr>
          <w:rFonts w:ascii="Times New Roman" w:eastAsia="Times New Roman" w:hAnsi="Times New Roman" w:cs="Times New Roman"/>
          <w:kern w:val="0"/>
          <w:lang w:eastAsia="pl-PL"/>
          <w14:ligatures w14:val="none"/>
        </w:rPr>
        <w:br/>
        <w:t xml:space="preserve">w celu </w:t>
      </w:r>
      <w:r w:rsidRPr="00825802">
        <w:rPr>
          <w:rFonts w:ascii="Times New Roman" w:hAnsi="Times New Roman" w:cs="Times New Roman"/>
          <w:kern w:val="0"/>
          <w14:ligatures w14:val="none"/>
        </w:rPr>
        <w:t xml:space="preserve">związanym z postępowaniem o udzielenie zamówienia publicznego pn. </w:t>
      </w:r>
      <w:r w:rsidRPr="00825802">
        <w:rPr>
          <w:rFonts w:ascii="Times New Roman" w:eastAsia="Lucida Sans Unicode" w:hAnsi="Times New Roman" w:cs="Times New Roman"/>
          <w:bCs/>
          <w:kern w:val="3"/>
          <w:lang w:eastAsia="zh-CN"/>
          <w14:ligatures w14:val="none"/>
        </w:rPr>
        <w:t>„</w:t>
      </w:r>
      <w:r w:rsidR="00F213AD" w:rsidRPr="00825802">
        <w:rPr>
          <w:rFonts w:ascii="Times New Roman" w:hAnsi="Times New Roman" w:cs="Times New Roman"/>
          <w:bCs/>
        </w:rPr>
        <w:t>Rozbudowa wewnętrznej instalacji gazu wraz z przebudową kotłowni w budynku ośrodka kultury, na parceli nr 2000/304 ( obecnie) nr 2720) zlokalizowanej w Mszanie przy ul. Adama Mickiewicza 92</w:t>
      </w:r>
      <w:r w:rsidRPr="00825802">
        <w:rPr>
          <w:rFonts w:ascii="Times New Roman" w:eastAsia="Lucida Sans Unicode" w:hAnsi="Times New Roman" w:cs="Times New Roman"/>
          <w:bCs/>
          <w:kern w:val="3"/>
          <w:lang w:eastAsia="zh-CN"/>
          <w14:ligatures w14:val="none"/>
        </w:rPr>
        <w:t>”, nr postępowania: PI.271.</w:t>
      </w:r>
      <w:r w:rsidR="00F213AD" w:rsidRPr="00825802">
        <w:rPr>
          <w:rFonts w:ascii="Times New Roman" w:eastAsia="Lucida Sans Unicode" w:hAnsi="Times New Roman" w:cs="Times New Roman"/>
          <w:bCs/>
          <w:kern w:val="3"/>
          <w:lang w:eastAsia="zh-CN"/>
          <w14:ligatures w14:val="none"/>
        </w:rPr>
        <w:t>1</w:t>
      </w:r>
      <w:r w:rsidR="00E22A9D" w:rsidRPr="00825802">
        <w:rPr>
          <w:rFonts w:ascii="Times New Roman" w:eastAsia="Lucida Sans Unicode" w:hAnsi="Times New Roman" w:cs="Times New Roman"/>
          <w:bCs/>
          <w:kern w:val="3"/>
          <w:lang w:eastAsia="zh-CN"/>
          <w14:ligatures w14:val="none"/>
        </w:rPr>
        <w:t>6</w:t>
      </w:r>
      <w:r w:rsidRPr="00825802">
        <w:rPr>
          <w:rFonts w:ascii="Times New Roman" w:eastAsia="Lucida Sans Unicode" w:hAnsi="Times New Roman" w:cs="Times New Roman"/>
          <w:bCs/>
          <w:kern w:val="3"/>
          <w:lang w:eastAsia="zh-CN"/>
          <w14:ligatures w14:val="none"/>
        </w:rPr>
        <w:t>.2024, prowadzonym w trybie p</w:t>
      </w:r>
      <w:r w:rsidR="00E22A9D" w:rsidRPr="00825802">
        <w:rPr>
          <w:rFonts w:ascii="Times New Roman" w:eastAsia="Lucida Sans Unicode" w:hAnsi="Times New Roman" w:cs="Times New Roman"/>
          <w:bCs/>
          <w:kern w:val="3"/>
          <w:lang w:eastAsia="zh-CN"/>
          <w14:ligatures w14:val="none"/>
        </w:rPr>
        <w:t>odstawowym bez negocjacji</w:t>
      </w:r>
      <w:r w:rsidRPr="00825802">
        <w:rPr>
          <w:rFonts w:ascii="Times New Roman" w:eastAsia="Lucida Sans Unicode" w:hAnsi="Times New Roman" w:cs="Times New Roman"/>
          <w:bCs/>
          <w:kern w:val="3"/>
          <w:lang w:eastAsia="zh-CN"/>
          <w14:ligatures w14:val="none"/>
        </w:rPr>
        <w:t xml:space="preserve"> na podstawie art.</w:t>
      </w:r>
      <w:r w:rsidR="00E22A9D" w:rsidRPr="00825802">
        <w:rPr>
          <w:rFonts w:ascii="Times New Roman" w:eastAsia="Lucida Sans Unicode" w:hAnsi="Times New Roman" w:cs="Times New Roman"/>
          <w:bCs/>
          <w:kern w:val="3"/>
          <w:lang w:eastAsia="zh-CN"/>
          <w14:ligatures w14:val="none"/>
        </w:rPr>
        <w:t>275 ust.1</w:t>
      </w:r>
      <w:r w:rsidRPr="00825802">
        <w:rPr>
          <w:rFonts w:ascii="Times New Roman" w:eastAsia="Lucida Sans Unicode" w:hAnsi="Times New Roman" w:cs="Times New Roman"/>
          <w:bCs/>
          <w:kern w:val="3"/>
          <w:lang w:eastAsia="zh-CN"/>
          <w14:ligatures w14:val="none"/>
        </w:rPr>
        <w:t xml:space="preserve"> ustawy „ Prawo zamówień publicznych”</w:t>
      </w:r>
      <w:r w:rsidRPr="00825802">
        <w:rPr>
          <w:rFonts w:ascii="Times New Roman" w:hAnsi="Times New Roman" w:cs="Times New Roman"/>
          <w:kern w:val="0"/>
          <w14:ligatures w14:val="none"/>
        </w:rPr>
        <w:t>;</w:t>
      </w:r>
    </w:p>
    <w:p w14:paraId="3095CCD8" w14:textId="77777777" w:rsidR="003A3D70" w:rsidRPr="00825802" w:rsidRDefault="003A3D70" w:rsidP="003A3D70">
      <w:pPr>
        <w:numPr>
          <w:ilvl w:val="0"/>
          <w:numId w:val="5"/>
        </w:numPr>
        <w:spacing w:after="200" w:line="240" w:lineRule="auto"/>
        <w:ind w:leftChars="400" w:left="1280" w:hanging="400"/>
        <w:contextualSpacing/>
        <w:jc w:val="both"/>
        <w:rPr>
          <w:rFonts w:ascii="Times New Roman" w:eastAsia="Times New Roman" w:hAnsi="Times New Roman" w:cs="Times New Roman"/>
          <w:kern w:val="0"/>
          <w:lang w:eastAsia="pl-PL"/>
          <w14:ligatures w14:val="none"/>
        </w:rPr>
      </w:pPr>
      <w:r w:rsidRPr="00825802">
        <w:rPr>
          <w:rFonts w:ascii="Times New Roman" w:eastAsia="Times New Roman" w:hAnsi="Times New Roman" w:cs="Times New Roman"/>
          <w:kern w:val="0"/>
          <w:lang w:eastAsia="pl-PL"/>
          <w14:ligatures w14:val="none"/>
        </w:rPr>
        <w:t xml:space="preserve">odbiorcami Pani/Pana danych osobowych będą osoby lub podmioty, którym udostępniona zostanie dokumentacja postępowania zgodnie z art. 18 oraz art. 74 ust. 1 ustawy </w:t>
      </w:r>
      <w:proofErr w:type="spellStart"/>
      <w:r w:rsidRPr="00825802">
        <w:rPr>
          <w:rFonts w:ascii="Times New Roman" w:eastAsia="Times New Roman" w:hAnsi="Times New Roman" w:cs="Times New Roman"/>
          <w:kern w:val="0"/>
          <w:lang w:eastAsia="pl-PL"/>
          <w14:ligatures w14:val="none"/>
        </w:rPr>
        <w:t>Pzp</w:t>
      </w:r>
      <w:proofErr w:type="spellEnd"/>
      <w:r w:rsidRPr="00825802">
        <w:rPr>
          <w:rFonts w:ascii="Times New Roman" w:eastAsia="Times New Roman" w:hAnsi="Times New Roman" w:cs="Times New Roman"/>
          <w:kern w:val="0"/>
          <w:lang w:eastAsia="pl-PL"/>
          <w14:ligatures w14:val="none"/>
        </w:rPr>
        <w:t xml:space="preserve"> </w:t>
      </w:r>
      <w:r w:rsidRPr="00825802">
        <w:rPr>
          <w:rFonts w:ascii="Times New Roman" w:hAnsi="Times New Roman" w:cs="Times New Roman"/>
          <w:kern w:val="0"/>
          <w14:ligatures w14:val="none"/>
        </w:rPr>
        <w:t xml:space="preserve">oraz tym, którym na podstawie odrębnych przepisów przysługuje prawo </w:t>
      </w:r>
      <w:r w:rsidRPr="00825802">
        <w:rPr>
          <w:rFonts w:ascii="Times New Roman" w:hAnsi="Times New Roman" w:cs="Times New Roman"/>
          <w:kern w:val="0"/>
          <w14:ligatures w14:val="none"/>
        </w:rPr>
        <w:lastRenderedPageBreak/>
        <w:t>kontroli, jak również zostaną udostępnione w oparciu o przepisy ustawy z 6 września 2001r. o dostępie do informacji publicznej;</w:t>
      </w:r>
      <w:r w:rsidRPr="00825802">
        <w:rPr>
          <w:rFonts w:ascii="Times New Roman" w:eastAsia="Times New Roman" w:hAnsi="Times New Roman" w:cs="Times New Roman"/>
          <w:kern w:val="0"/>
          <w:lang w:eastAsia="pl-PL"/>
          <w14:ligatures w14:val="none"/>
        </w:rPr>
        <w:t xml:space="preserve"> </w:t>
      </w:r>
    </w:p>
    <w:p w14:paraId="7DE03668" w14:textId="77777777" w:rsidR="003A3D70" w:rsidRPr="00825802" w:rsidRDefault="003A3D70" w:rsidP="003A3D70">
      <w:pPr>
        <w:numPr>
          <w:ilvl w:val="0"/>
          <w:numId w:val="5"/>
        </w:numPr>
        <w:spacing w:after="200" w:line="240" w:lineRule="auto"/>
        <w:ind w:leftChars="400" w:left="1280" w:hanging="400"/>
        <w:contextualSpacing/>
        <w:jc w:val="both"/>
        <w:rPr>
          <w:rFonts w:ascii="Times New Roman" w:eastAsia="Times New Roman" w:hAnsi="Times New Roman" w:cs="Times New Roman"/>
          <w:kern w:val="0"/>
          <w:lang w:eastAsia="pl-PL"/>
          <w14:ligatures w14:val="none"/>
        </w:rPr>
      </w:pPr>
      <w:r w:rsidRPr="00825802">
        <w:rPr>
          <w:rFonts w:ascii="Times New Roman" w:eastAsia="Times New Roman" w:hAnsi="Times New Roman" w:cs="Times New Roman"/>
          <w:kern w:val="0"/>
          <w:lang w:eastAsia="pl-PL"/>
          <w14:ligatures w14:val="none"/>
        </w:rPr>
        <w:t>Pani/Pana dane osobowe będą przechowywane, zgodnie z art. 78 ust. 1 przez okres 4 lat od dnia zakończenia postępowania o udzielenie zamówienia, a jeżeli czas trwania umowy przekracza 4 lata, okres przechowywania obejmuje cały czas trwania umowy,</w:t>
      </w:r>
      <w:r w:rsidRPr="00825802">
        <w:rPr>
          <w:rFonts w:ascii="Times New Roman" w:hAnsi="Times New Roman" w:cs="Times New Roman"/>
          <w:kern w:val="0"/>
          <w14:ligatures w14:val="none"/>
        </w:rPr>
        <w:t xml:space="preserve"> zgodnie z rozporządzeniem Prezesa Rady Ministrów z dnia 18 stycznia 2011 r. </w:t>
      </w:r>
      <w:r w:rsidRPr="00825802">
        <w:rPr>
          <w:rFonts w:ascii="Times New Roman" w:hAnsi="Times New Roman" w:cs="Times New Roman"/>
          <w:kern w:val="0"/>
          <w14:ligatures w14:val="none"/>
        </w:rPr>
        <w:br/>
        <w:t xml:space="preserve">w sprawie instrukcji kancelaryjnej, jednolitych rzeczowych wykazów akt oraz instrukcji w sprawie organizacji i zakresie działania archiwów państwowych (Dz.U.2011.14.67 ze zm.) teczki aktowe będą przechowywane w archiwum zakładowym przez 5 lat </w:t>
      </w:r>
      <w:r w:rsidRPr="00825802">
        <w:rPr>
          <w:rFonts w:ascii="Times New Roman" w:hAnsi="Times New Roman" w:cs="Times New Roman"/>
          <w:kern w:val="0"/>
          <w14:ligatures w14:val="none"/>
        </w:rPr>
        <w:br/>
        <w:t xml:space="preserve">w przypadku dokumentacji zamówień publicznych oraz 10 lat w przypadku umów zawartych w wyniku postępowania udzielanego w trybach zamówień publicznych; </w:t>
      </w:r>
      <w:r w:rsidRPr="00825802">
        <w:rPr>
          <w:rFonts w:ascii="Times New Roman" w:hAnsi="Times New Roman" w:cs="Times New Roman"/>
          <w:kern w:val="0"/>
          <w14:ligatures w14:val="none"/>
        </w:rPr>
        <w:br/>
        <w:t>w przypadku dofinansowania zamówienia ze środków zewnętrznych dokumentacja zamówień publicznych oraz umowa zawarta w wyniku postępowania będą przechowywane przez okres określony zgodnie z wytycznymi programu, z którego uzyskano dofinansowanie;</w:t>
      </w:r>
    </w:p>
    <w:p w14:paraId="1D943FF9" w14:textId="77777777" w:rsidR="003A3D70" w:rsidRPr="00825802" w:rsidRDefault="003A3D70" w:rsidP="003A3D70">
      <w:pPr>
        <w:numPr>
          <w:ilvl w:val="0"/>
          <w:numId w:val="5"/>
        </w:numPr>
        <w:spacing w:after="200" w:line="240" w:lineRule="auto"/>
        <w:ind w:leftChars="400" w:left="1280" w:hanging="400"/>
        <w:contextualSpacing/>
        <w:jc w:val="both"/>
        <w:rPr>
          <w:rFonts w:ascii="Times New Roman" w:eastAsia="Times New Roman" w:hAnsi="Times New Roman" w:cs="Times New Roman"/>
          <w:kern w:val="0"/>
          <w:lang w:eastAsia="pl-PL"/>
          <w14:ligatures w14:val="none"/>
        </w:rPr>
      </w:pPr>
      <w:r w:rsidRPr="00825802">
        <w:rPr>
          <w:rFonts w:ascii="Times New Roman" w:eastAsia="Times New Roman" w:hAnsi="Times New Roman" w:cs="Times New Roman"/>
          <w:kern w:val="0"/>
          <w:lang w:eastAsia="pl-PL"/>
          <w14:ligatures w14:val="none"/>
        </w:rPr>
        <w:t xml:space="preserve">obowiązek podania przez Panią/Pana danych osobowych bezpośrednio Pani/Pana dotyczących jest wymogiem ustawowym określonym w przepisach ustawy </w:t>
      </w:r>
      <w:proofErr w:type="spellStart"/>
      <w:r w:rsidRPr="00825802">
        <w:rPr>
          <w:rFonts w:ascii="Times New Roman" w:eastAsia="Times New Roman" w:hAnsi="Times New Roman" w:cs="Times New Roman"/>
          <w:kern w:val="0"/>
          <w:lang w:eastAsia="pl-PL"/>
          <w14:ligatures w14:val="none"/>
        </w:rPr>
        <w:t>Pzp</w:t>
      </w:r>
      <w:proofErr w:type="spellEnd"/>
      <w:r w:rsidRPr="00825802">
        <w:rPr>
          <w:rFonts w:ascii="Times New Roman" w:eastAsia="Times New Roman" w:hAnsi="Times New Roman" w:cs="Times New Roman"/>
          <w:kern w:val="0"/>
          <w:lang w:eastAsia="pl-PL"/>
          <w14:ligatures w14:val="none"/>
        </w:rPr>
        <w:t xml:space="preserve">, związanym z udziałem w postępowaniu o udzielenie zamówienia publicznego; konsekwencje niepodania określonych danych wynikają z ustawy </w:t>
      </w:r>
      <w:proofErr w:type="spellStart"/>
      <w:r w:rsidRPr="00825802">
        <w:rPr>
          <w:rFonts w:ascii="Times New Roman" w:eastAsia="Times New Roman" w:hAnsi="Times New Roman" w:cs="Times New Roman"/>
          <w:kern w:val="0"/>
          <w:lang w:eastAsia="pl-PL"/>
          <w14:ligatures w14:val="none"/>
        </w:rPr>
        <w:t>Pzp</w:t>
      </w:r>
      <w:proofErr w:type="spellEnd"/>
      <w:r w:rsidRPr="00825802">
        <w:rPr>
          <w:rFonts w:ascii="Times New Roman" w:eastAsia="Times New Roman" w:hAnsi="Times New Roman" w:cs="Times New Roman"/>
          <w:kern w:val="0"/>
          <w:lang w:eastAsia="pl-PL"/>
          <w14:ligatures w14:val="none"/>
        </w:rPr>
        <w:t>;</w:t>
      </w:r>
    </w:p>
    <w:p w14:paraId="5B67079A" w14:textId="77777777" w:rsidR="003A3D70" w:rsidRPr="00825802" w:rsidRDefault="003A3D70" w:rsidP="003A3D70">
      <w:pPr>
        <w:numPr>
          <w:ilvl w:val="0"/>
          <w:numId w:val="5"/>
        </w:numPr>
        <w:spacing w:after="200" w:line="240" w:lineRule="auto"/>
        <w:ind w:leftChars="400" w:left="1280" w:hanging="400"/>
        <w:contextualSpacing/>
        <w:jc w:val="both"/>
        <w:rPr>
          <w:rFonts w:ascii="Times New Roman" w:eastAsia="Times New Roman" w:hAnsi="Times New Roman" w:cs="Times New Roman"/>
          <w:kern w:val="0"/>
          <w:lang w:eastAsia="pl-PL"/>
          <w14:ligatures w14:val="none"/>
        </w:rPr>
      </w:pPr>
      <w:r w:rsidRPr="00825802">
        <w:rPr>
          <w:rFonts w:ascii="Times New Roman" w:eastAsia="Times New Roman" w:hAnsi="Times New Roman" w:cs="Times New Roman"/>
          <w:kern w:val="0"/>
          <w:lang w:eastAsia="pl-PL"/>
          <w14:ligatures w14:val="none"/>
        </w:rPr>
        <w:t xml:space="preserve">w odniesieniu do Pani/Pana danych osobowych decyzje nie będą podejmowane </w:t>
      </w:r>
      <w:r w:rsidRPr="00825802">
        <w:rPr>
          <w:rFonts w:ascii="Times New Roman" w:eastAsia="Times New Roman" w:hAnsi="Times New Roman" w:cs="Times New Roman"/>
          <w:kern w:val="0"/>
          <w:lang w:eastAsia="pl-PL"/>
          <w14:ligatures w14:val="none"/>
        </w:rPr>
        <w:br/>
        <w:t>w sposób zautomatyzowany, stosowanie do art. 22 RODO;</w:t>
      </w:r>
    </w:p>
    <w:p w14:paraId="1A9B781D" w14:textId="77777777" w:rsidR="003A3D70" w:rsidRPr="00825802" w:rsidRDefault="003A3D70" w:rsidP="003A3D70">
      <w:pPr>
        <w:numPr>
          <w:ilvl w:val="0"/>
          <w:numId w:val="5"/>
        </w:numPr>
        <w:spacing w:after="200" w:line="240" w:lineRule="auto"/>
        <w:ind w:leftChars="400" w:left="1280" w:hanging="400"/>
        <w:contextualSpacing/>
        <w:jc w:val="both"/>
        <w:rPr>
          <w:rFonts w:ascii="Times New Roman" w:eastAsia="Times New Roman" w:hAnsi="Times New Roman" w:cs="Times New Roman"/>
          <w:kern w:val="0"/>
          <w:lang w:eastAsia="pl-PL"/>
          <w14:ligatures w14:val="none"/>
        </w:rPr>
      </w:pPr>
      <w:r w:rsidRPr="00825802">
        <w:rPr>
          <w:rFonts w:ascii="Times New Roman" w:eastAsia="Times New Roman" w:hAnsi="Times New Roman" w:cs="Times New Roman"/>
          <w:kern w:val="0"/>
          <w:lang w:eastAsia="pl-PL"/>
          <w14:ligatures w14:val="none"/>
        </w:rPr>
        <w:t>posiada Pani/Pan:</w:t>
      </w:r>
    </w:p>
    <w:p w14:paraId="595BA9DB" w14:textId="77777777" w:rsidR="003A3D70" w:rsidRPr="00825802" w:rsidRDefault="003A3D70" w:rsidP="003A3D70">
      <w:pPr>
        <w:numPr>
          <w:ilvl w:val="0"/>
          <w:numId w:val="2"/>
        </w:numPr>
        <w:spacing w:after="0" w:line="240" w:lineRule="auto"/>
        <w:ind w:left="1500" w:hanging="300"/>
        <w:contextualSpacing/>
        <w:jc w:val="both"/>
        <w:rPr>
          <w:rFonts w:ascii="Times New Roman" w:eastAsia="Times New Roman" w:hAnsi="Times New Roman" w:cs="Times New Roman"/>
          <w:kern w:val="0"/>
          <w:lang w:eastAsia="pl-PL"/>
          <w14:ligatures w14:val="none"/>
        </w:rPr>
      </w:pPr>
      <w:r w:rsidRPr="00825802">
        <w:rPr>
          <w:rFonts w:ascii="Times New Roman" w:eastAsia="Times New Roman" w:hAnsi="Times New Roman" w:cs="Times New Roman"/>
          <w:kern w:val="0"/>
          <w:lang w:eastAsia="pl-PL"/>
          <w14:ligatures w14:val="none"/>
        </w:rPr>
        <w:t>na podstawie art. 15 RODO -  prawo dostępu do danych osobowych Pani/Pana dotyczących;</w:t>
      </w:r>
    </w:p>
    <w:p w14:paraId="2C900EAD" w14:textId="77777777" w:rsidR="003A3D70" w:rsidRPr="00825802" w:rsidRDefault="003A3D70" w:rsidP="003A3D70">
      <w:pPr>
        <w:numPr>
          <w:ilvl w:val="0"/>
          <w:numId w:val="2"/>
        </w:numPr>
        <w:spacing w:after="0" w:line="240" w:lineRule="auto"/>
        <w:ind w:left="1500" w:hanging="300"/>
        <w:contextualSpacing/>
        <w:jc w:val="both"/>
        <w:rPr>
          <w:rFonts w:ascii="Times New Roman" w:eastAsia="Times New Roman" w:hAnsi="Times New Roman" w:cs="Times New Roman"/>
          <w:kern w:val="0"/>
          <w:lang w:eastAsia="pl-PL"/>
          <w14:ligatures w14:val="none"/>
        </w:rPr>
      </w:pPr>
      <w:r w:rsidRPr="00825802">
        <w:rPr>
          <w:rFonts w:ascii="Times New Roman" w:eastAsia="Times New Roman" w:hAnsi="Times New Roman" w:cs="Times New Roman"/>
          <w:kern w:val="0"/>
          <w:lang w:eastAsia="pl-PL"/>
          <w14:ligatures w14:val="none"/>
        </w:rPr>
        <w:t xml:space="preserve">na podstawie art. 16 RODO  - prawo do sprostowania Pani/Pana danych osobowych (przy czym </w:t>
      </w:r>
      <w:r w:rsidRPr="00825802">
        <w:rPr>
          <w:rFonts w:ascii="Times New Roman" w:hAnsi="Times New Roman" w:cs="Times New Roman"/>
          <w:kern w:val="0"/>
          <w14:ligatures w14:val="none"/>
        </w:rPr>
        <w:t>skorzystanie z prawa do sprostowania lub uzupełnienia nie może skutkować zmianą wyniku postępowania o udzielenie zamówienia publicznego ani zmianą postanowień umowy w sprawie zamówienia publicznego w zakresie niezgodnym z ustawą oraz nie może naruszać integralności protokołu oraz jego załączników)</w:t>
      </w:r>
      <w:r w:rsidRPr="00825802">
        <w:rPr>
          <w:rFonts w:ascii="Times New Roman" w:eastAsia="Times New Roman" w:hAnsi="Times New Roman" w:cs="Times New Roman"/>
          <w:kern w:val="0"/>
          <w:lang w:eastAsia="pl-PL"/>
          <w14:ligatures w14:val="none"/>
        </w:rPr>
        <w:t>;</w:t>
      </w:r>
    </w:p>
    <w:p w14:paraId="2D8FCDB4" w14:textId="77777777" w:rsidR="003A3D70" w:rsidRPr="00825802" w:rsidRDefault="003A3D70" w:rsidP="003A3D70">
      <w:pPr>
        <w:numPr>
          <w:ilvl w:val="0"/>
          <w:numId w:val="2"/>
        </w:numPr>
        <w:spacing w:after="0" w:line="240" w:lineRule="auto"/>
        <w:ind w:left="1500" w:hanging="300"/>
        <w:contextualSpacing/>
        <w:jc w:val="both"/>
        <w:rPr>
          <w:rFonts w:ascii="Times New Roman" w:eastAsia="Times New Roman" w:hAnsi="Times New Roman" w:cs="Times New Roman"/>
          <w:kern w:val="0"/>
          <w:lang w:eastAsia="pl-PL"/>
          <w14:ligatures w14:val="none"/>
        </w:rPr>
      </w:pPr>
      <w:r w:rsidRPr="00825802">
        <w:rPr>
          <w:rFonts w:ascii="Times New Roman" w:eastAsia="Times New Roman" w:hAnsi="Times New Roman" w:cs="Times New Roman"/>
          <w:kern w:val="0"/>
          <w:lang w:eastAsia="pl-PL"/>
          <w14:ligatures w14:val="none"/>
        </w:rPr>
        <w:t xml:space="preserve">na podstawie art. 18 RODO - prawo żądania od administratora ograniczenia przetwarzania danych osobowych z zastrzeżeniem przypadków, o których mowa </w:t>
      </w:r>
      <w:r w:rsidRPr="00825802">
        <w:rPr>
          <w:rFonts w:ascii="Times New Roman" w:eastAsia="Times New Roman" w:hAnsi="Times New Roman" w:cs="Times New Roman"/>
          <w:kern w:val="0"/>
          <w:lang w:eastAsia="pl-PL"/>
          <w14:ligatures w14:val="none"/>
        </w:rPr>
        <w:br/>
        <w:t xml:space="preserve">w art. 18 ust. 2 RODO (przy czym </w:t>
      </w:r>
      <w:r w:rsidRPr="00825802">
        <w:rPr>
          <w:rFonts w:ascii="Times New Roman" w:hAnsi="Times New Roman" w:cs="Times New Roman"/>
          <w:kern w:val="0"/>
          <w14:ligatures w14:val="none"/>
        </w:rPr>
        <w:t>prawo do ograniczenia przetwarzania nie ma zastosowania w odniesieniu do przechowywania, w celu zapewnienia korzystania ze środków ochrony prawnej innej osoby fizycznej lub prawnej, lub z uwagi na ważne względy interesu publicznego Unii Europejskiej lub państwa członkowskiego)</w:t>
      </w:r>
      <w:r w:rsidRPr="00825802">
        <w:rPr>
          <w:rFonts w:ascii="Times New Roman" w:eastAsia="Times New Roman" w:hAnsi="Times New Roman" w:cs="Times New Roman"/>
          <w:kern w:val="0"/>
          <w:lang w:eastAsia="pl-PL"/>
          <w14:ligatures w14:val="none"/>
        </w:rPr>
        <w:t>,</w:t>
      </w:r>
    </w:p>
    <w:p w14:paraId="00D3377B" w14:textId="77777777" w:rsidR="003A3D70" w:rsidRPr="00825802" w:rsidRDefault="003A3D70" w:rsidP="003A3D70">
      <w:pPr>
        <w:numPr>
          <w:ilvl w:val="0"/>
          <w:numId w:val="2"/>
        </w:numPr>
        <w:spacing w:after="0" w:line="240" w:lineRule="auto"/>
        <w:ind w:left="1500" w:hanging="300"/>
        <w:contextualSpacing/>
        <w:jc w:val="both"/>
        <w:rPr>
          <w:rFonts w:ascii="Times New Roman" w:eastAsia="Times New Roman" w:hAnsi="Times New Roman" w:cs="Times New Roman"/>
          <w:kern w:val="0"/>
          <w:lang w:eastAsia="pl-PL"/>
          <w14:ligatures w14:val="none"/>
        </w:rPr>
      </w:pPr>
      <w:r w:rsidRPr="00825802">
        <w:rPr>
          <w:rFonts w:ascii="Times New Roman" w:eastAsia="Times New Roman" w:hAnsi="Times New Roman" w:cs="Times New Roman"/>
          <w:kern w:val="0"/>
          <w:lang w:eastAsia="pl-PL"/>
          <w14:ligatures w14:val="none"/>
        </w:rPr>
        <w:t xml:space="preserve">wystąpienie z żądaniem, o którym mowa w art. 18 ust. 1 RODO, </w:t>
      </w:r>
      <w:r w:rsidRPr="00825802">
        <w:rPr>
          <w:rFonts w:ascii="Times New Roman" w:hAnsi="Times New Roman" w:cs="Times New Roman"/>
          <w:kern w:val="0"/>
          <w14:ligatures w14:val="none"/>
        </w:rPr>
        <w:t>nie ogranicza przetwarzania danych osobowych do czasu zakończenia postępowania o udzielenie zamówienia;</w:t>
      </w:r>
    </w:p>
    <w:p w14:paraId="420408EE" w14:textId="77777777" w:rsidR="003A3D70" w:rsidRPr="00825802" w:rsidRDefault="003A3D70" w:rsidP="003A3D70">
      <w:pPr>
        <w:numPr>
          <w:ilvl w:val="0"/>
          <w:numId w:val="2"/>
        </w:numPr>
        <w:spacing w:after="0" w:line="240" w:lineRule="auto"/>
        <w:ind w:left="1500" w:hanging="300"/>
        <w:contextualSpacing/>
        <w:jc w:val="both"/>
        <w:rPr>
          <w:rFonts w:ascii="Times New Roman" w:eastAsia="Times New Roman" w:hAnsi="Times New Roman" w:cs="Times New Roman"/>
          <w:kern w:val="0"/>
          <w:lang w:eastAsia="pl-PL"/>
          <w14:ligatures w14:val="none"/>
        </w:rPr>
      </w:pPr>
      <w:r w:rsidRPr="00825802">
        <w:rPr>
          <w:rFonts w:ascii="Times New Roman" w:eastAsia="Times New Roman" w:hAnsi="Times New Roman" w:cs="Times New Roman"/>
          <w:kern w:val="0"/>
          <w:lang w:eastAsia="pl-PL"/>
          <w14:ligatures w14:val="none"/>
        </w:rPr>
        <w:t>prawo do wniesienia skargi do Prezesa Urzędu Ochrony Danych Osobowych, gdy uzna Pani/Pan, że przetwarzanie danych osobowych Pani/Pana dotyczących narusza przepisy RODO;</w:t>
      </w:r>
    </w:p>
    <w:p w14:paraId="2FD7627D" w14:textId="77777777" w:rsidR="003A3D70" w:rsidRPr="00825802" w:rsidRDefault="003A3D70" w:rsidP="003A3D70">
      <w:pPr>
        <w:numPr>
          <w:ilvl w:val="0"/>
          <w:numId w:val="5"/>
        </w:numPr>
        <w:tabs>
          <w:tab w:val="left" w:pos="567"/>
          <w:tab w:val="left" w:pos="1200"/>
        </w:tabs>
        <w:spacing w:after="0" w:line="240" w:lineRule="auto"/>
        <w:ind w:left="900" w:hanging="100"/>
        <w:contextualSpacing/>
        <w:jc w:val="both"/>
        <w:rPr>
          <w:rFonts w:ascii="Times New Roman" w:eastAsia="Times New Roman" w:hAnsi="Times New Roman" w:cs="Times New Roman"/>
          <w:kern w:val="0"/>
          <w:lang w:eastAsia="pl-PL"/>
          <w14:ligatures w14:val="none"/>
        </w:rPr>
      </w:pPr>
      <w:r w:rsidRPr="00825802">
        <w:rPr>
          <w:rFonts w:ascii="Times New Roman" w:eastAsia="Times New Roman" w:hAnsi="Times New Roman" w:cs="Times New Roman"/>
          <w:kern w:val="0"/>
          <w:lang w:eastAsia="pl-PL"/>
          <w14:ligatures w14:val="none"/>
        </w:rPr>
        <w:t>nie przysługuje Pani/Panu:</w:t>
      </w:r>
    </w:p>
    <w:p w14:paraId="74EA140C" w14:textId="77777777" w:rsidR="003A3D70" w:rsidRPr="00825802" w:rsidRDefault="003A3D70" w:rsidP="003A3D70">
      <w:pPr>
        <w:numPr>
          <w:ilvl w:val="0"/>
          <w:numId w:val="3"/>
        </w:numPr>
        <w:tabs>
          <w:tab w:val="left" w:pos="1500"/>
        </w:tabs>
        <w:spacing w:after="0" w:line="240" w:lineRule="auto"/>
        <w:ind w:left="1200"/>
        <w:contextualSpacing/>
        <w:jc w:val="both"/>
        <w:rPr>
          <w:rFonts w:ascii="Times New Roman" w:eastAsia="Times New Roman" w:hAnsi="Times New Roman" w:cs="Times New Roman"/>
          <w:i/>
          <w:kern w:val="0"/>
          <w:lang w:eastAsia="pl-PL"/>
          <w14:ligatures w14:val="none"/>
        </w:rPr>
      </w:pPr>
      <w:r w:rsidRPr="00825802">
        <w:rPr>
          <w:rFonts w:ascii="Times New Roman" w:eastAsia="Times New Roman" w:hAnsi="Times New Roman" w:cs="Times New Roman"/>
          <w:kern w:val="0"/>
          <w:lang w:eastAsia="pl-PL"/>
          <w14:ligatures w14:val="none"/>
        </w:rPr>
        <w:t>w związku z art. 17 ust. 3 lit. b, d lub e RODO prawo do usunięcia danych osobowych;</w:t>
      </w:r>
    </w:p>
    <w:p w14:paraId="53100ADE" w14:textId="77777777" w:rsidR="003A3D70" w:rsidRPr="00825802" w:rsidRDefault="003A3D70" w:rsidP="003A3D70">
      <w:pPr>
        <w:numPr>
          <w:ilvl w:val="0"/>
          <w:numId w:val="3"/>
        </w:numPr>
        <w:tabs>
          <w:tab w:val="left" w:pos="1500"/>
        </w:tabs>
        <w:spacing w:after="0" w:line="240" w:lineRule="auto"/>
        <w:ind w:left="1200"/>
        <w:contextualSpacing/>
        <w:jc w:val="both"/>
        <w:rPr>
          <w:rFonts w:ascii="Times New Roman" w:eastAsia="Times New Roman" w:hAnsi="Times New Roman" w:cs="Times New Roman"/>
          <w:b/>
          <w:i/>
          <w:kern w:val="0"/>
          <w:lang w:eastAsia="pl-PL"/>
          <w14:ligatures w14:val="none"/>
        </w:rPr>
      </w:pPr>
      <w:r w:rsidRPr="00825802">
        <w:rPr>
          <w:rFonts w:ascii="Times New Roman" w:eastAsia="Times New Roman" w:hAnsi="Times New Roman" w:cs="Times New Roman"/>
          <w:kern w:val="0"/>
          <w:lang w:eastAsia="pl-PL"/>
          <w14:ligatures w14:val="none"/>
        </w:rPr>
        <w:t>prawo do przenoszenia danych osobowych, o którym mowa w art. 20 RODO;</w:t>
      </w:r>
    </w:p>
    <w:p w14:paraId="297DBFE4" w14:textId="77777777" w:rsidR="003A3D70" w:rsidRPr="00825802" w:rsidRDefault="003A3D70" w:rsidP="003A3D70">
      <w:pPr>
        <w:numPr>
          <w:ilvl w:val="0"/>
          <w:numId w:val="4"/>
        </w:numPr>
        <w:spacing w:after="120" w:line="240" w:lineRule="auto"/>
        <w:ind w:left="1503" w:hanging="301"/>
        <w:jc w:val="both"/>
        <w:rPr>
          <w:rFonts w:ascii="Times New Roman" w:eastAsia="Times New Roman" w:hAnsi="Times New Roman" w:cs="Times New Roman"/>
          <w:i/>
          <w:kern w:val="0"/>
          <w:lang w:eastAsia="pl-PL"/>
          <w14:ligatures w14:val="none"/>
        </w:rPr>
      </w:pPr>
      <w:r w:rsidRPr="00825802">
        <w:rPr>
          <w:rFonts w:ascii="Times New Roman" w:eastAsia="Times New Roman" w:hAnsi="Times New Roman" w:cs="Times New Roman"/>
          <w:kern w:val="0"/>
          <w:lang w:eastAsia="pl-PL"/>
          <w14:ligatures w14:val="none"/>
        </w:rPr>
        <w:t>na podstawie art. 21 RODO prawo sprzeciwu, wobec przetwarzania danych osobowych, gdyż podstawą prawną przetwarzania Pani/Pana danych osobowych jest art. 6 ust. 1 lit. c RODO.</w:t>
      </w:r>
    </w:p>
    <w:p w14:paraId="58374E1E" w14:textId="77777777" w:rsidR="003A3D70" w:rsidRPr="00825802" w:rsidRDefault="003A3D70" w:rsidP="003A3D70">
      <w:pPr>
        <w:spacing w:after="120" w:line="240" w:lineRule="auto"/>
        <w:jc w:val="both"/>
        <w:rPr>
          <w:rFonts w:ascii="Times New Roman" w:hAnsi="Times New Roman" w:cs="Times New Roman"/>
          <w:iCs/>
          <w:kern w:val="0"/>
          <w:lang w:eastAsia="pl-PL"/>
          <w14:ligatures w14:val="none"/>
        </w:rPr>
      </w:pPr>
      <w:r w:rsidRPr="00825802">
        <w:rPr>
          <w:rFonts w:ascii="Times New Roman" w:hAnsi="Times New Roman" w:cs="Times New Roman"/>
          <w:iCs/>
          <w:kern w:val="0"/>
          <w:lang w:eastAsia="pl-PL"/>
          <w14:ligatures w14:val="none"/>
        </w:rPr>
        <w:t xml:space="preserve">2. Jednocześnie Zamawiający przypomina o ciążącym na Wykonawcy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w:t>
      </w:r>
      <w:r w:rsidRPr="00825802">
        <w:rPr>
          <w:rFonts w:ascii="Times New Roman" w:hAnsi="Times New Roman" w:cs="Times New Roman"/>
          <w:iCs/>
          <w:kern w:val="0"/>
          <w:lang w:eastAsia="pl-PL"/>
          <w14:ligatures w14:val="none"/>
        </w:rPr>
        <w:br/>
        <w:t xml:space="preserve">z </w:t>
      </w:r>
      <w:proofErr w:type="spellStart"/>
      <w:r w:rsidRPr="00825802">
        <w:rPr>
          <w:rFonts w:ascii="Times New Roman" w:hAnsi="Times New Roman" w:cs="Times New Roman"/>
          <w:iCs/>
          <w:kern w:val="0"/>
          <w:lang w:eastAsia="pl-PL"/>
          <w14:ligatures w14:val="none"/>
        </w:rPr>
        <w:t>wyłączeń</w:t>
      </w:r>
      <w:proofErr w:type="spellEnd"/>
      <w:r w:rsidRPr="00825802">
        <w:rPr>
          <w:rFonts w:ascii="Times New Roman" w:hAnsi="Times New Roman" w:cs="Times New Roman"/>
          <w:iCs/>
          <w:kern w:val="0"/>
          <w:lang w:eastAsia="pl-PL"/>
          <w14:ligatures w14:val="none"/>
        </w:rPr>
        <w:t>, o których mowa w art. 14 ust. 5 RODO.</w:t>
      </w:r>
    </w:p>
    <w:p w14:paraId="5CBCA8E4" w14:textId="77777777" w:rsidR="003A3D70" w:rsidRPr="00825802" w:rsidRDefault="003A3D70" w:rsidP="003A3D70">
      <w:pPr>
        <w:spacing w:after="120" w:line="240" w:lineRule="auto"/>
        <w:jc w:val="both"/>
        <w:rPr>
          <w:rFonts w:ascii="Times New Roman" w:hAnsi="Times New Roman" w:cs="Times New Roman"/>
          <w:iCs/>
          <w:kern w:val="0"/>
          <w:lang w:eastAsia="pl-PL"/>
          <w14:ligatures w14:val="none"/>
        </w:rPr>
      </w:pPr>
      <w:r w:rsidRPr="00825802">
        <w:rPr>
          <w:rFonts w:ascii="Times New Roman" w:hAnsi="Times New Roman" w:cs="Times New Roman"/>
          <w:iCs/>
          <w:kern w:val="0"/>
          <w:lang w:eastAsia="pl-PL"/>
          <w14:ligatures w14:val="none"/>
        </w:rPr>
        <w:lastRenderedPageBreak/>
        <w:t xml:space="preserve">3.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sidRPr="00825802">
        <w:rPr>
          <w:rFonts w:ascii="Times New Roman" w:hAnsi="Times New Roman" w:cs="Times New Roman"/>
          <w:iCs/>
          <w:kern w:val="0"/>
          <w:lang w:eastAsia="pl-PL"/>
          <w14:ligatures w14:val="none"/>
        </w:rPr>
        <w:t>Pzp</w:t>
      </w:r>
      <w:proofErr w:type="spellEnd"/>
      <w:r w:rsidRPr="00825802">
        <w:rPr>
          <w:rFonts w:ascii="Times New Roman" w:hAnsi="Times New Roman" w:cs="Times New Roman"/>
          <w:iCs/>
          <w:kern w:val="0"/>
          <w:lang w:eastAsia="pl-PL"/>
          <w14:ligatures w14:val="none"/>
        </w:rPr>
        <w:t>.</w:t>
      </w:r>
    </w:p>
    <w:p w14:paraId="4CA8246B" w14:textId="77777777" w:rsidR="003A3D70" w:rsidRPr="00825802" w:rsidRDefault="003A3D70" w:rsidP="003A3D70">
      <w:pPr>
        <w:spacing w:after="120" w:line="240" w:lineRule="auto"/>
        <w:jc w:val="both"/>
        <w:rPr>
          <w:rFonts w:ascii="Times New Roman" w:hAnsi="Times New Roman" w:cs="Times New Roman"/>
          <w:iCs/>
          <w:kern w:val="0"/>
          <w:lang w:eastAsia="pl-PL"/>
          <w14:ligatures w14:val="none"/>
        </w:rPr>
      </w:pPr>
      <w:r w:rsidRPr="00825802">
        <w:rPr>
          <w:rFonts w:ascii="Times New Roman" w:hAnsi="Times New Roman" w:cs="Times New Roman"/>
          <w:iCs/>
          <w:kern w:val="0"/>
          <w:lang w:eastAsia="pl-PL"/>
          <w14:ligatures w14:val="none"/>
        </w:rPr>
        <w:t xml:space="preserve">4. W postępowaniu o udzielenie zamówienia zgłoszenie żądania ograniczenia przetwarzania, </w:t>
      </w:r>
      <w:r w:rsidRPr="00825802">
        <w:rPr>
          <w:rFonts w:ascii="Times New Roman" w:hAnsi="Times New Roman" w:cs="Times New Roman"/>
          <w:iCs/>
          <w:kern w:val="0"/>
          <w:lang w:eastAsia="pl-PL"/>
          <w14:ligatures w14:val="none"/>
        </w:rPr>
        <w:br/>
        <w:t>o którym mowa w art. 18 ust. 1 RODO, nie ogranicza przetwarzania danych osobowych do czasu zakończenia tego postępowania.</w:t>
      </w:r>
    </w:p>
    <w:p w14:paraId="698A04CB" w14:textId="77777777" w:rsidR="003A3D70" w:rsidRPr="00825802" w:rsidRDefault="003A3D70" w:rsidP="003A3D70">
      <w:pPr>
        <w:spacing w:after="120" w:line="240" w:lineRule="auto"/>
        <w:jc w:val="both"/>
        <w:rPr>
          <w:rFonts w:ascii="Times New Roman" w:hAnsi="Times New Roman" w:cs="Times New Roman"/>
          <w:iCs/>
          <w:kern w:val="0"/>
          <w:lang w:eastAsia="pl-PL"/>
          <w14:ligatures w14:val="none"/>
        </w:rPr>
      </w:pPr>
    </w:p>
    <w:p w14:paraId="6EE6DD79" w14:textId="77777777" w:rsidR="003A3D70" w:rsidRPr="00825802" w:rsidRDefault="003A3D70" w:rsidP="003A3D70">
      <w:pPr>
        <w:numPr>
          <w:ilvl w:val="0"/>
          <w:numId w:val="1"/>
        </w:numPr>
        <w:pBdr>
          <w:bottom w:val="single" w:sz="6" w:space="1" w:color="auto"/>
        </w:pBdr>
        <w:spacing w:after="120" w:line="240" w:lineRule="auto"/>
        <w:contextualSpacing/>
        <w:jc w:val="both"/>
        <w:rPr>
          <w:rFonts w:ascii="Times New Roman" w:hAnsi="Times New Roman" w:cs="Times New Roman"/>
          <w:b/>
          <w:bCs/>
          <w:iCs/>
          <w:kern w:val="0"/>
          <w:lang w:eastAsia="pl-PL"/>
          <w14:ligatures w14:val="none"/>
        </w:rPr>
      </w:pPr>
      <w:r w:rsidRPr="00825802">
        <w:rPr>
          <w:rFonts w:ascii="Times New Roman" w:hAnsi="Times New Roman" w:cs="Times New Roman"/>
          <w:b/>
          <w:bCs/>
          <w:iCs/>
          <w:kern w:val="0"/>
          <w:lang w:eastAsia="pl-PL"/>
          <w14:ligatures w14:val="none"/>
        </w:rPr>
        <w:t xml:space="preserve">ŹRÓDŁA FINANSOWANIA </w:t>
      </w:r>
    </w:p>
    <w:p w14:paraId="29CB6338" w14:textId="77777777" w:rsidR="003A3D70" w:rsidRPr="00825802" w:rsidRDefault="003A3D70" w:rsidP="003A3D70">
      <w:pPr>
        <w:spacing w:after="120" w:line="240" w:lineRule="auto"/>
        <w:ind w:left="1080"/>
        <w:contextualSpacing/>
        <w:jc w:val="both"/>
        <w:rPr>
          <w:rFonts w:ascii="Times New Roman" w:hAnsi="Times New Roman" w:cs="Times New Roman"/>
          <w:b/>
          <w:bCs/>
          <w:iCs/>
          <w:kern w:val="0"/>
          <w:lang w:eastAsia="pl-PL"/>
          <w14:ligatures w14:val="none"/>
        </w:rPr>
      </w:pPr>
    </w:p>
    <w:p w14:paraId="7AAA2359" w14:textId="22C41EFC" w:rsidR="003A3D70" w:rsidRPr="00825802" w:rsidRDefault="003A3D70" w:rsidP="003A3D70">
      <w:pPr>
        <w:spacing w:after="0" w:line="360" w:lineRule="auto"/>
        <w:jc w:val="both"/>
        <w:rPr>
          <w:rFonts w:ascii="Times New Roman" w:hAnsi="Times New Roman" w:cs="Times New Roman"/>
          <w:kern w:val="0"/>
          <w14:ligatures w14:val="none"/>
        </w:rPr>
      </w:pPr>
      <w:r w:rsidRPr="00825802">
        <w:rPr>
          <w:rFonts w:ascii="Times New Roman" w:hAnsi="Times New Roman" w:cs="Times New Roman"/>
          <w:kern w:val="0"/>
          <w14:ligatures w14:val="none"/>
        </w:rPr>
        <w:t>Zamówienie to jest finansowane ze środków  budżetu Gminy Mszan</w:t>
      </w:r>
      <w:r w:rsidR="00D6592E" w:rsidRPr="00825802">
        <w:rPr>
          <w:rFonts w:ascii="Times New Roman" w:hAnsi="Times New Roman" w:cs="Times New Roman"/>
          <w:kern w:val="0"/>
          <w14:ligatures w14:val="none"/>
        </w:rPr>
        <w:t>a.</w:t>
      </w:r>
    </w:p>
    <w:p w14:paraId="6C1AFC86" w14:textId="77777777" w:rsidR="003A3D70" w:rsidRPr="00825802" w:rsidRDefault="003A3D70" w:rsidP="003A3D70">
      <w:pPr>
        <w:spacing w:after="120" w:line="240" w:lineRule="auto"/>
        <w:jc w:val="both"/>
        <w:rPr>
          <w:rFonts w:ascii="Times New Roman" w:hAnsi="Times New Roman" w:cs="Times New Roman"/>
          <w:iCs/>
          <w:kern w:val="0"/>
          <w:lang w:eastAsia="pl-PL"/>
          <w14:ligatures w14:val="none"/>
        </w:rPr>
      </w:pPr>
    </w:p>
    <w:p w14:paraId="62568FCC" w14:textId="77777777" w:rsidR="003A3D70" w:rsidRPr="00825802" w:rsidRDefault="003A3D70" w:rsidP="003A3D70">
      <w:pPr>
        <w:numPr>
          <w:ilvl w:val="0"/>
          <w:numId w:val="1"/>
        </w:numPr>
        <w:pBdr>
          <w:bottom w:val="single" w:sz="6" w:space="1" w:color="auto"/>
        </w:pBdr>
        <w:spacing w:after="120" w:line="240" w:lineRule="auto"/>
        <w:contextualSpacing/>
        <w:jc w:val="both"/>
        <w:rPr>
          <w:rFonts w:ascii="Times New Roman" w:hAnsi="Times New Roman" w:cs="Times New Roman"/>
          <w:b/>
          <w:bCs/>
          <w:iCs/>
          <w:kern w:val="0"/>
          <w:lang w:eastAsia="pl-PL"/>
          <w14:ligatures w14:val="none"/>
        </w:rPr>
      </w:pPr>
      <w:r w:rsidRPr="00825802">
        <w:rPr>
          <w:rFonts w:ascii="Times New Roman" w:hAnsi="Times New Roman" w:cs="Times New Roman"/>
          <w:b/>
          <w:bCs/>
          <w:iCs/>
          <w:kern w:val="0"/>
          <w:lang w:eastAsia="pl-PL"/>
          <w14:ligatures w14:val="none"/>
        </w:rPr>
        <w:t xml:space="preserve">TRYB UDZIELENIA ZAMÓWIENIA </w:t>
      </w:r>
    </w:p>
    <w:p w14:paraId="2DD76D56" w14:textId="3B09FEE9" w:rsidR="003A3D70" w:rsidRPr="00825802" w:rsidRDefault="003A3D70" w:rsidP="003A3D70">
      <w:pPr>
        <w:numPr>
          <w:ilvl w:val="0"/>
          <w:numId w:val="7"/>
        </w:numPr>
        <w:spacing w:after="120" w:line="240" w:lineRule="auto"/>
        <w:contextualSpacing/>
        <w:jc w:val="both"/>
        <w:rPr>
          <w:rFonts w:ascii="Times New Roman" w:hAnsi="Times New Roman" w:cs="Times New Roman"/>
          <w:iCs/>
          <w:kern w:val="0"/>
          <w:lang w:eastAsia="pl-PL"/>
          <w14:ligatures w14:val="none"/>
        </w:rPr>
      </w:pPr>
      <w:r w:rsidRPr="00825802">
        <w:rPr>
          <w:rFonts w:ascii="Times New Roman" w:hAnsi="Times New Roman" w:cs="Times New Roman"/>
          <w:iCs/>
          <w:kern w:val="0"/>
          <w:lang w:eastAsia="pl-PL"/>
          <w14:ligatures w14:val="none"/>
        </w:rPr>
        <w:t>Niniejsze postępowanie prowadzone jest w trybie p</w:t>
      </w:r>
      <w:r w:rsidR="00E22A9D" w:rsidRPr="00825802">
        <w:rPr>
          <w:rFonts w:ascii="Times New Roman" w:hAnsi="Times New Roman" w:cs="Times New Roman"/>
          <w:iCs/>
          <w:kern w:val="0"/>
          <w:lang w:eastAsia="pl-PL"/>
          <w14:ligatures w14:val="none"/>
        </w:rPr>
        <w:t>odstawowym bez negocjacji</w:t>
      </w:r>
      <w:r w:rsidRPr="00825802">
        <w:rPr>
          <w:rFonts w:ascii="Times New Roman" w:hAnsi="Times New Roman" w:cs="Times New Roman"/>
          <w:iCs/>
          <w:kern w:val="0"/>
          <w:lang w:eastAsia="pl-PL"/>
          <w14:ligatures w14:val="none"/>
        </w:rPr>
        <w:t xml:space="preserve"> na podstawie</w:t>
      </w:r>
      <w:r w:rsidR="00E22A9D" w:rsidRPr="00825802">
        <w:rPr>
          <w:rFonts w:ascii="Times New Roman" w:hAnsi="Times New Roman" w:cs="Times New Roman"/>
          <w:iCs/>
          <w:kern w:val="0"/>
          <w:lang w:eastAsia="pl-PL"/>
          <w14:ligatures w14:val="none"/>
        </w:rPr>
        <w:t xml:space="preserve"> art.275 ust.1 </w:t>
      </w:r>
      <w:r w:rsidRPr="00825802">
        <w:rPr>
          <w:rFonts w:ascii="Times New Roman" w:hAnsi="Times New Roman" w:cs="Times New Roman"/>
          <w:iCs/>
          <w:kern w:val="0"/>
          <w:lang w:eastAsia="pl-PL"/>
          <w14:ligatures w14:val="none"/>
        </w:rPr>
        <w:t xml:space="preserve"> ustawy z dnia 11.09.2019 r. Prawo zamówień publicznych</w:t>
      </w:r>
      <w:r w:rsidR="00E22A9D" w:rsidRPr="00825802">
        <w:rPr>
          <w:rFonts w:ascii="Times New Roman" w:hAnsi="Times New Roman" w:cs="Times New Roman"/>
          <w:iCs/>
          <w:kern w:val="0"/>
          <w:lang w:eastAsia="pl-PL"/>
          <w14:ligatures w14:val="none"/>
        </w:rPr>
        <w:br/>
      </w:r>
      <w:r w:rsidRPr="00825802">
        <w:rPr>
          <w:rFonts w:ascii="Times New Roman" w:hAnsi="Times New Roman" w:cs="Times New Roman"/>
          <w:iCs/>
          <w:kern w:val="0"/>
          <w:lang w:eastAsia="pl-PL"/>
          <w14:ligatures w14:val="none"/>
        </w:rPr>
        <w:t xml:space="preserve"> ( t. j. Dz. U. z 202</w:t>
      </w:r>
      <w:r w:rsidR="00D6592E" w:rsidRPr="00825802">
        <w:rPr>
          <w:rFonts w:ascii="Times New Roman" w:hAnsi="Times New Roman" w:cs="Times New Roman"/>
          <w:iCs/>
          <w:kern w:val="0"/>
          <w:lang w:eastAsia="pl-PL"/>
          <w14:ligatures w14:val="none"/>
        </w:rPr>
        <w:t>4</w:t>
      </w:r>
      <w:r w:rsidRPr="00825802">
        <w:rPr>
          <w:rFonts w:ascii="Times New Roman" w:hAnsi="Times New Roman" w:cs="Times New Roman"/>
          <w:iCs/>
          <w:kern w:val="0"/>
          <w:lang w:eastAsia="pl-PL"/>
          <w14:ligatures w14:val="none"/>
        </w:rPr>
        <w:t xml:space="preserve"> r. poz. 1</w:t>
      </w:r>
      <w:r w:rsidR="00D6592E" w:rsidRPr="00825802">
        <w:rPr>
          <w:rFonts w:ascii="Times New Roman" w:hAnsi="Times New Roman" w:cs="Times New Roman"/>
          <w:iCs/>
          <w:kern w:val="0"/>
          <w:lang w:eastAsia="pl-PL"/>
          <w14:ligatures w14:val="none"/>
        </w:rPr>
        <w:t>320</w:t>
      </w:r>
      <w:r w:rsidRPr="00825802">
        <w:rPr>
          <w:rFonts w:ascii="Times New Roman" w:hAnsi="Times New Roman" w:cs="Times New Roman"/>
          <w:iCs/>
          <w:kern w:val="0"/>
          <w:lang w:eastAsia="pl-PL"/>
          <w14:ligatures w14:val="none"/>
        </w:rPr>
        <w:t xml:space="preserve"> z </w:t>
      </w:r>
      <w:proofErr w:type="spellStart"/>
      <w:r w:rsidRPr="00825802">
        <w:rPr>
          <w:rFonts w:ascii="Times New Roman" w:hAnsi="Times New Roman" w:cs="Times New Roman"/>
          <w:iCs/>
          <w:kern w:val="0"/>
          <w:lang w:eastAsia="pl-PL"/>
          <w14:ligatures w14:val="none"/>
        </w:rPr>
        <w:t>późn</w:t>
      </w:r>
      <w:proofErr w:type="spellEnd"/>
      <w:r w:rsidRPr="00825802">
        <w:rPr>
          <w:rFonts w:ascii="Times New Roman" w:hAnsi="Times New Roman" w:cs="Times New Roman"/>
          <w:iCs/>
          <w:kern w:val="0"/>
          <w:lang w:eastAsia="pl-PL"/>
          <w14:ligatures w14:val="none"/>
        </w:rPr>
        <w:t xml:space="preserve">. zm.), zwanej dalej „ustawą </w:t>
      </w:r>
      <w:proofErr w:type="spellStart"/>
      <w:r w:rsidRPr="00825802">
        <w:rPr>
          <w:rFonts w:ascii="Times New Roman" w:hAnsi="Times New Roman" w:cs="Times New Roman"/>
          <w:iCs/>
          <w:kern w:val="0"/>
          <w:lang w:eastAsia="pl-PL"/>
          <w14:ligatures w14:val="none"/>
        </w:rPr>
        <w:t>Pzp</w:t>
      </w:r>
      <w:proofErr w:type="spellEnd"/>
      <w:r w:rsidRPr="00825802">
        <w:rPr>
          <w:rFonts w:ascii="Times New Roman" w:hAnsi="Times New Roman" w:cs="Times New Roman"/>
          <w:iCs/>
          <w:kern w:val="0"/>
          <w:lang w:eastAsia="pl-PL"/>
          <w14:ligatures w14:val="none"/>
        </w:rPr>
        <w:t>” oraz niniejszej Specyfikacji Warunków Zamówienia, zwaną dalej „SWZ”.</w:t>
      </w:r>
    </w:p>
    <w:p w14:paraId="3C8A491F" w14:textId="54E7C5F8" w:rsidR="003A3D70" w:rsidRPr="00825802" w:rsidRDefault="003A3D70" w:rsidP="003A3D70">
      <w:pPr>
        <w:numPr>
          <w:ilvl w:val="0"/>
          <w:numId w:val="7"/>
        </w:numPr>
        <w:spacing w:after="120" w:line="240" w:lineRule="auto"/>
        <w:contextualSpacing/>
        <w:jc w:val="both"/>
        <w:rPr>
          <w:rFonts w:ascii="Times New Roman" w:hAnsi="Times New Roman" w:cs="Times New Roman"/>
          <w:iCs/>
          <w:kern w:val="0"/>
          <w:lang w:eastAsia="pl-PL"/>
          <w14:ligatures w14:val="none"/>
        </w:rPr>
      </w:pPr>
      <w:r w:rsidRPr="00825802">
        <w:rPr>
          <w:rFonts w:ascii="Times New Roman" w:hAnsi="Times New Roman" w:cs="Times New Roman"/>
          <w:iCs/>
          <w:kern w:val="0"/>
          <w:lang w:eastAsia="pl-PL"/>
          <w14:ligatures w14:val="none"/>
        </w:rPr>
        <w:t xml:space="preserve">Szacunkowa wartość zamówienia </w:t>
      </w:r>
      <w:r w:rsidR="00E22A9D" w:rsidRPr="00825802">
        <w:rPr>
          <w:rFonts w:ascii="Times New Roman" w:hAnsi="Times New Roman" w:cs="Times New Roman"/>
          <w:iCs/>
          <w:kern w:val="0"/>
          <w:lang w:eastAsia="pl-PL"/>
          <w14:ligatures w14:val="none"/>
        </w:rPr>
        <w:t xml:space="preserve"> nie </w:t>
      </w:r>
      <w:r w:rsidRPr="00825802">
        <w:rPr>
          <w:rFonts w:ascii="Times New Roman" w:hAnsi="Times New Roman" w:cs="Times New Roman"/>
          <w:iCs/>
          <w:kern w:val="0"/>
          <w:lang w:eastAsia="pl-PL"/>
          <w14:ligatures w14:val="none"/>
        </w:rPr>
        <w:t xml:space="preserve">przekracza </w:t>
      </w:r>
      <w:r w:rsidR="00E22A9D" w:rsidRPr="00825802">
        <w:rPr>
          <w:rFonts w:ascii="Times New Roman" w:hAnsi="Times New Roman" w:cs="Times New Roman"/>
          <w:iCs/>
          <w:kern w:val="0"/>
          <w:lang w:eastAsia="pl-PL"/>
          <w14:ligatures w14:val="none"/>
        </w:rPr>
        <w:t>progów unijnych obowiązujących</w:t>
      </w:r>
      <w:r w:rsidR="00E22A9D" w:rsidRPr="00825802">
        <w:rPr>
          <w:rFonts w:ascii="Times New Roman" w:hAnsi="Times New Roman" w:cs="Times New Roman"/>
          <w:iCs/>
          <w:kern w:val="0"/>
          <w:lang w:eastAsia="pl-PL"/>
          <w14:ligatures w14:val="none"/>
        </w:rPr>
        <w:br/>
        <w:t xml:space="preserve"> w latach 2024-2025</w:t>
      </w:r>
    </w:p>
    <w:p w14:paraId="2023EBAD" w14:textId="01D34C1A" w:rsidR="003A3D70" w:rsidRPr="00825802" w:rsidRDefault="003A3D70" w:rsidP="003A3D70">
      <w:pPr>
        <w:numPr>
          <w:ilvl w:val="0"/>
          <w:numId w:val="7"/>
        </w:numPr>
        <w:spacing w:after="120" w:line="240" w:lineRule="auto"/>
        <w:contextualSpacing/>
        <w:jc w:val="both"/>
        <w:rPr>
          <w:rFonts w:ascii="Times New Roman" w:hAnsi="Times New Roman" w:cs="Times New Roman"/>
          <w:iCs/>
          <w:kern w:val="0"/>
          <w:lang w:eastAsia="pl-PL"/>
          <w14:ligatures w14:val="none"/>
        </w:rPr>
      </w:pPr>
      <w:r w:rsidRPr="00825802">
        <w:rPr>
          <w:rFonts w:ascii="Times New Roman" w:hAnsi="Times New Roman" w:cs="Times New Roman"/>
          <w:iCs/>
          <w:kern w:val="0"/>
          <w:lang w:eastAsia="pl-PL"/>
          <w14:ligatures w14:val="none"/>
        </w:rPr>
        <w:t xml:space="preserve">Rodzaj przedmiotu zamówienia: </w:t>
      </w:r>
      <w:r w:rsidR="00E12E10" w:rsidRPr="00825802">
        <w:rPr>
          <w:rFonts w:ascii="Times New Roman" w:hAnsi="Times New Roman" w:cs="Times New Roman"/>
          <w:iCs/>
          <w:kern w:val="0"/>
          <w:lang w:eastAsia="pl-PL"/>
          <w14:ligatures w14:val="none"/>
        </w:rPr>
        <w:t>ROBOTA BUDOWLANA</w:t>
      </w:r>
    </w:p>
    <w:p w14:paraId="4CDE1EEE" w14:textId="77777777" w:rsidR="003A3D70" w:rsidRPr="00825802" w:rsidRDefault="003A3D70" w:rsidP="003A3D70">
      <w:pPr>
        <w:numPr>
          <w:ilvl w:val="0"/>
          <w:numId w:val="7"/>
        </w:numPr>
        <w:spacing w:after="120" w:line="240" w:lineRule="auto"/>
        <w:contextualSpacing/>
        <w:jc w:val="both"/>
        <w:rPr>
          <w:rFonts w:ascii="Times New Roman" w:hAnsi="Times New Roman" w:cs="Times New Roman"/>
          <w:iCs/>
          <w:kern w:val="0"/>
          <w:lang w:eastAsia="pl-PL"/>
          <w14:ligatures w14:val="none"/>
        </w:rPr>
      </w:pPr>
      <w:r w:rsidRPr="00825802">
        <w:rPr>
          <w:rFonts w:ascii="Times New Roman" w:hAnsi="Times New Roman" w:cs="Times New Roman"/>
          <w:iCs/>
          <w:kern w:val="0"/>
          <w:lang w:eastAsia="pl-PL"/>
          <w14:ligatures w14:val="none"/>
        </w:rPr>
        <w:t>Zamawiający nie przewiduje aukcji elektronicznej.</w:t>
      </w:r>
    </w:p>
    <w:p w14:paraId="00557E03" w14:textId="77777777" w:rsidR="003A3D70" w:rsidRPr="00825802" w:rsidRDefault="003A3D70" w:rsidP="003A3D70">
      <w:pPr>
        <w:numPr>
          <w:ilvl w:val="0"/>
          <w:numId w:val="7"/>
        </w:numPr>
        <w:spacing w:after="120" w:line="240" w:lineRule="auto"/>
        <w:contextualSpacing/>
        <w:jc w:val="both"/>
        <w:rPr>
          <w:rFonts w:ascii="Times New Roman" w:hAnsi="Times New Roman" w:cs="Times New Roman"/>
          <w:iCs/>
          <w:kern w:val="0"/>
          <w:lang w:eastAsia="pl-PL"/>
          <w14:ligatures w14:val="none"/>
        </w:rPr>
      </w:pPr>
      <w:r w:rsidRPr="00825802">
        <w:rPr>
          <w:rFonts w:ascii="Times New Roman" w:hAnsi="Times New Roman" w:cs="Times New Roman"/>
          <w:iCs/>
          <w:kern w:val="0"/>
          <w:lang w:eastAsia="pl-PL"/>
          <w14:ligatures w14:val="none"/>
        </w:rPr>
        <w:t>Zamawiający nie prowadzi postępowania w celu zawarcia umowy ramowej.</w:t>
      </w:r>
    </w:p>
    <w:p w14:paraId="6ACFDBA1" w14:textId="77777777" w:rsidR="003A3D70" w:rsidRPr="00825802" w:rsidRDefault="003A3D70" w:rsidP="003A3D70">
      <w:pPr>
        <w:numPr>
          <w:ilvl w:val="0"/>
          <w:numId w:val="7"/>
        </w:numPr>
        <w:spacing w:after="120" w:line="240" w:lineRule="auto"/>
        <w:contextualSpacing/>
        <w:jc w:val="both"/>
        <w:rPr>
          <w:rFonts w:ascii="Times New Roman" w:hAnsi="Times New Roman" w:cs="Times New Roman"/>
          <w:iCs/>
          <w:kern w:val="0"/>
          <w:lang w:eastAsia="pl-PL"/>
          <w14:ligatures w14:val="none"/>
        </w:rPr>
      </w:pPr>
      <w:r w:rsidRPr="00825802">
        <w:rPr>
          <w:rFonts w:ascii="Times New Roman" w:hAnsi="Times New Roman" w:cs="Times New Roman"/>
          <w:iCs/>
          <w:kern w:val="0"/>
          <w:lang w:eastAsia="pl-PL"/>
          <w14:ligatures w14:val="none"/>
        </w:rPr>
        <w:t>Zamawiający nie będzie udzielał zaliczek na poczet wykonania zamówienia.</w:t>
      </w:r>
    </w:p>
    <w:p w14:paraId="4329A594" w14:textId="77777777" w:rsidR="003A3D70" w:rsidRPr="00825802" w:rsidRDefault="003A3D70" w:rsidP="003A3D70">
      <w:pPr>
        <w:numPr>
          <w:ilvl w:val="0"/>
          <w:numId w:val="7"/>
        </w:numPr>
        <w:spacing w:after="120" w:line="240" w:lineRule="auto"/>
        <w:contextualSpacing/>
        <w:jc w:val="both"/>
        <w:rPr>
          <w:rFonts w:ascii="Times New Roman" w:hAnsi="Times New Roman" w:cs="Times New Roman"/>
          <w:iCs/>
          <w:kern w:val="0"/>
          <w:lang w:eastAsia="pl-PL"/>
          <w14:ligatures w14:val="none"/>
        </w:rPr>
      </w:pPr>
      <w:r w:rsidRPr="00825802">
        <w:rPr>
          <w:rFonts w:ascii="Times New Roman" w:hAnsi="Times New Roman" w:cs="Times New Roman"/>
          <w:iCs/>
          <w:kern w:val="0"/>
          <w:lang w:eastAsia="pl-PL"/>
          <w14:ligatures w14:val="none"/>
        </w:rPr>
        <w:t>Zamawiający nie stosuje dynamicznego systemu zakupów.</w:t>
      </w:r>
    </w:p>
    <w:p w14:paraId="2FC1EAD2" w14:textId="77777777" w:rsidR="003A3D70" w:rsidRPr="00825802" w:rsidRDefault="003A3D70" w:rsidP="003A3D70">
      <w:pPr>
        <w:numPr>
          <w:ilvl w:val="0"/>
          <w:numId w:val="7"/>
        </w:numPr>
        <w:spacing w:after="120" w:line="240" w:lineRule="auto"/>
        <w:contextualSpacing/>
        <w:jc w:val="both"/>
        <w:rPr>
          <w:rFonts w:ascii="Times New Roman" w:hAnsi="Times New Roman" w:cs="Times New Roman"/>
          <w:iCs/>
          <w:kern w:val="0"/>
          <w:lang w:eastAsia="pl-PL"/>
          <w14:ligatures w14:val="none"/>
        </w:rPr>
      </w:pPr>
      <w:r w:rsidRPr="00825802">
        <w:rPr>
          <w:rFonts w:ascii="Times New Roman" w:hAnsi="Times New Roman" w:cs="Times New Roman"/>
          <w:iCs/>
          <w:kern w:val="0"/>
          <w:lang w:eastAsia="pl-PL"/>
          <w14:ligatures w14:val="none"/>
        </w:rPr>
        <w:t>Zamawiający nie przewiduje zwrotu kosztów udziału w postępowaniu.</w:t>
      </w:r>
    </w:p>
    <w:p w14:paraId="3D5A3BC7" w14:textId="77777777" w:rsidR="003A3D70" w:rsidRPr="00825802" w:rsidRDefault="003A3D70" w:rsidP="003A3D70">
      <w:pPr>
        <w:numPr>
          <w:ilvl w:val="0"/>
          <w:numId w:val="7"/>
        </w:numPr>
        <w:spacing w:after="120" w:line="240" w:lineRule="auto"/>
        <w:contextualSpacing/>
        <w:jc w:val="both"/>
        <w:rPr>
          <w:rFonts w:ascii="Times New Roman" w:hAnsi="Times New Roman" w:cs="Times New Roman"/>
          <w:iCs/>
          <w:kern w:val="0"/>
          <w:lang w:eastAsia="pl-PL"/>
          <w14:ligatures w14:val="none"/>
        </w:rPr>
      </w:pPr>
      <w:r w:rsidRPr="00825802">
        <w:rPr>
          <w:rFonts w:ascii="Times New Roman" w:hAnsi="Times New Roman" w:cs="Times New Roman"/>
          <w:iCs/>
          <w:kern w:val="0"/>
          <w:lang w:eastAsia="pl-PL"/>
          <w14:ligatures w14:val="none"/>
        </w:rPr>
        <w:t xml:space="preserve">Zamawiający nie przewiduje wyboru najkorzystniejszej oferty z możliwością prowadzenia negocjacji. </w:t>
      </w:r>
    </w:p>
    <w:p w14:paraId="49B411B1" w14:textId="77777777" w:rsidR="003A3D70" w:rsidRPr="00825802" w:rsidRDefault="003A3D70" w:rsidP="003A3D70">
      <w:pPr>
        <w:numPr>
          <w:ilvl w:val="0"/>
          <w:numId w:val="7"/>
        </w:numPr>
        <w:spacing w:after="120" w:line="276" w:lineRule="auto"/>
        <w:contextualSpacing/>
        <w:rPr>
          <w:rFonts w:ascii="Times New Roman" w:hAnsi="Times New Roman" w:cs="Times New Roman"/>
        </w:rPr>
      </w:pPr>
      <w:r w:rsidRPr="00825802">
        <w:rPr>
          <w:rFonts w:ascii="Times New Roman" w:hAnsi="Times New Roman" w:cs="Times New Roman"/>
        </w:rPr>
        <w:t>Zamawiający nie przewiduje rozliczenia w walutach obcych.</w:t>
      </w:r>
    </w:p>
    <w:p w14:paraId="1C178952" w14:textId="77777777" w:rsidR="003A3D70" w:rsidRPr="00825802" w:rsidRDefault="003A3D70" w:rsidP="003A3D70">
      <w:pPr>
        <w:numPr>
          <w:ilvl w:val="0"/>
          <w:numId w:val="7"/>
        </w:numPr>
        <w:contextualSpacing/>
        <w:rPr>
          <w:rFonts w:ascii="Times New Roman" w:hAnsi="Times New Roman" w:cs="Times New Roman"/>
          <w:iCs/>
          <w:kern w:val="0"/>
          <w:lang w:eastAsia="pl-PL"/>
          <w14:ligatures w14:val="none"/>
        </w:rPr>
      </w:pPr>
      <w:r w:rsidRPr="00825802">
        <w:rPr>
          <w:rFonts w:ascii="Times New Roman" w:hAnsi="Times New Roman" w:cs="Times New Roman"/>
          <w:iCs/>
          <w:kern w:val="0"/>
          <w:lang w:eastAsia="pl-PL"/>
          <w14:ligatures w14:val="none"/>
        </w:rPr>
        <w:t>Zamawiający nie wymaga złożenia oferty w postaci katalogu elektronicznego.</w:t>
      </w:r>
    </w:p>
    <w:p w14:paraId="4DFBD658" w14:textId="77777777" w:rsidR="003A3D70" w:rsidRPr="00825802" w:rsidRDefault="003A3D70" w:rsidP="003A3D70">
      <w:pPr>
        <w:numPr>
          <w:ilvl w:val="0"/>
          <w:numId w:val="7"/>
        </w:numPr>
        <w:contextualSpacing/>
        <w:rPr>
          <w:rFonts w:ascii="Times New Roman" w:hAnsi="Times New Roman" w:cs="Times New Roman"/>
          <w:iCs/>
          <w:kern w:val="0"/>
          <w:lang w:eastAsia="pl-PL"/>
          <w14:ligatures w14:val="none"/>
        </w:rPr>
      </w:pPr>
      <w:r w:rsidRPr="00825802">
        <w:rPr>
          <w:rFonts w:ascii="Times New Roman" w:hAnsi="Times New Roman" w:cs="Times New Roman"/>
          <w:iCs/>
          <w:kern w:val="0"/>
          <w:lang w:eastAsia="pl-PL"/>
          <w14:ligatures w14:val="none"/>
        </w:rPr>
        <w:t>Zamawiający nie wymaga dołączenia katalogu elektronicznego do oferty.</w:t>
      </w:r>
    </w:p>
    <w:p w14:paraId="515AD9B7" w14:textId="77777777" w:rsidR="003A3D70" w:rsidRPr="00825802" w:rsidRDefault="003A3D70" w:rsidP="003A3D70">
      <w:pPr>
        <w:numPr>
          <w:ilvl w:val="0"/>
          <w:numId w:val="7"/>
        </w:numPr>
        <w:contextualSpacing/>
        <w:rPr>
          <w:rFonts w:ascii="Times New Roman" w:hAnsi="Times New Roman" w:cs="Times New Roman"/>
          <w:iCs/>
          <w:kern w:val="0"/>
          <w:lang w:eastAsia="pl-PL"/>
          <w14:ligatures w14:val="none"/>
        </w:rPr>
      </w:pPr>
      <w:r w:rsidRPr="00825802">
        <w:rPr>
          <w:rFonts w:ascii="Times New Roman" w:hAnsi="Times New Roman" w:cs="Times New Roman"/>
          <w:iCs/>
          <w:kern w:val="0"/>
          <w:lang w:eastAsia="pl-PL"/>
          <w14:ligatures w14:val="none"/>
        </w:rPr>
        <w:t>Zamawiający nie dopuszcza dołączenia katalogu elektronicznego do składanej oferty.</w:t>
      </w:r>
    </w:p>
    <w:p w14:paraId="255F22F7" w14:textId="77777777" w:rsidR="003A3D70" w:rsidRPr="00825802" w:rsidRDefault="003A3D70" w:rsidP="003A3D70">
      <w:pPr>
        <w:numPr>
          <w:ilvl w:val="0"/>
          <w:numId w:val="7"/>
        </w:numPr>
        <w:spacing w:after="120" w:line="240" w:lineRule="auto"/>
        <w:contextualSpacing/>
        <w:jc w:val="both"/>
        <w:rPr>
          <w:rFonts w:ascii="Times New Roman" w:hAnsi="Times New Roman" w:cs="Times New Roman"/>
          <w:iCs/>
          <w:kern w:val="0"/>
          <w:lang w:eastAsia="pl-PL"/>
          <w14:ligatures w14:val="none"/>
        </w:rPr>
      </w:pPr>
      <w:r w:rsidRPr="00825802">
        <w:rPr>
          <w:rFonts w:ascii="Times New Roman" w:hAnsi="Times New Roman" w:cs="Times New Roman"/>
          <w:iCs/>
          <w:kern w:val="0"/>
          <w:lang w:eastAsia="pl-PL"/>
          <w14:ligatures w14:val="none"/>
        </w:rPr>
        <w:t>Zamawiający nie dopuszcza możliwości złożenia oferty wariantowej.</w:t>
      </w:r>
    </w:p>
    <w:p w14:paraId="4DCD1D45" w14:textId="77777777" w:rsidR="003A3D70" w:rsidRPr="00825802" w:rsidRDefault="003A3D70" w:rsidP="003A3D70">
      <w:pPr>
        <w:numPr>
          <w:ilvl w:val="0"/>
          <w:numId w:val="7"/>
        </w:numPr>
        <w:spacing w:after="120" w:line="240" w:lineRule="auto"/>
        <w:contextualSpacing/>
        <w:jc w:val="both"/>
        <w:rPr>
          <w:rFonts w:ascii="Times New Roman" w:hAnsi="Times New Roman" w:cs="Times New Roman"/>
          <w:iCs/>
          <w:kern w:val="0"/>
          <w:lang w:eastAsia="pl-PL"/>
          <w14:ligatures w14:val="none"/>
        </w:rPr>
      </w:pPr>
      <w:r w:rsidRPr="00825802">
        <w:rPr>
          <w:rFonts w:ascii="Times New Roman" w:hAnsi="Times New Roman" w:cs="Times New Roman"/>
          <w:iCs/>
          <w:kern w:val="0"/>
          <w:lang w:eastAsia="pl-PL"/>
          <w14:ligatures w14:val="none"/>
        </w:rPr>
        <w:t>Rozliczenie między Zamawiającym a Wykonawcą z tytułu realizacji zawartej umowy prowadzone będą w PLN.</w:t>
      </w:r>
    </w:p>
    <w:p w14:paraId="50E8BB1B" w14:textId="4C2853BA" w:rsidR="003A3D70" w:rsidRPr="00825802" w:rsidRDefault="003A3D70" w:rsidP="003A3D70">
      <w:pPr>
        <w:numPr>
          <w:ilvl w:val="0"/>
          <w:numId w:val="7"/>
        </w:numPr>
        <w:spacing w:after="120" w:line="240" w:lineRule="auto"/>
        <w:contextualSpacing/>
        <w:jc w:val="both"/>
        <w:rPr>
          <w:rFonts w:ascii="Times New Roman" w:hAnsi="Times New Roman" w:cs="Times New Roman"/>
          <w:iCs/>
          <w:kern w:val="0"/>
          <w:lang w:eastAsia="pl-PL"/>
          <w14:ligatures w14:val="none"/>
        </w:rPr>
      </w:pPr>
      <w:r w:rsidRPr="00825802">
        <w:rPr>
          <w:rFonts w:ascii="Times New Roman" w:hAnsi="Times New Roman" w:cs="Times New Roman"/>
          <w:iCs/>
          <w:kern w:val="0"/>
          <w:lang w:eastAsia="pl-PL"/>
          <w14:ligatures w14:val="none"/>
        </w:rPr>
        <w:t>W niniejszym postępowaniu  wymaga się wniesienia wadium.</w:t>
      </w:r>
    </w:p>
    <w:p w14:paraId="0B5EC8E3" w14:textId="0D9BC2DA" w:rsidR="003A3D70" w:rsidRPr="00825802" w:rsidRDefault="003A3D70" w:rsidP="003A3D70">
      <w:pPr>
        <w:numPr>
          <w:ilvl w:val="0"/>
          <w:numId w:val="7"/>
        </w:numPr>
        <w:spacing w:after="120" w:line="240" w:lineRule="auto"/>
        <w:contextualSpacing/>
        <w:jc w:val="both"/>
        <w:rPr>
          <w:rFonts w:ascii="Times New Roman" w:hAnsi="Times New Roman" w:cs="Times New Roman"/>
          <w:iCs/>
          <w:kern w:val="0"/>
          <w:lang w:eastAsia="pl-PL"/>
          <w14:ligatures w14:val="none"/>
        </w:rPr>
      </w:pPr>
      <w:r w:rsidRPr="00825802">
        <w:rPr>
          <w:rFonts w:ascii="Times New Roman" w:hAnsi="Times New Roman" w:cs="Times New Roman"/>
          <w:iCs/>
          <w:kern w:val="0"/>
          <w:lang w:eastAsia="pl-PL"/>
          <w14:ligatures w14:val="none"/>
        </w:rPr>
        <w:t>W niniejszym postępowaniu wymaga się wniesienia zabezpieczenia należytego wykonania umowy.</w:t>
      </w:r>
    </w:p>
    <w:p w14:paraId="4E4D6A48" w14:textId="77777777" w:rsidR="003A3D70" w:rsidRPr="00825802" w:rsidRDefault="003A3D70" w:rsidP="003A3D70">
      <w:pPr>
        <w:numPr>
          <w:ilvl w:val="0"/>
          <w:numId w:val="7"/>
        </w:numPr>
        <w:spacing w:after="120" w:line="240" w:lineRule="auto"/>
        <w:contextualSpacing/>
        <w:jc w:val="both"/>
        <w:rPr>
          <w:rFonts w:ascii="Times New Roman" w:hAnsi="Times New Roman" w:cs="Times New Roman"/>
          <w:iCs/>
          <w:kern w:val="0"/>
          <w:lang w:eastAsia="pl-PL"/>
          <w14:ligatures w14:val="none"/>
        </w:rPr>
      </w:pPr>
      <w:r w:rsidRPr="00825802">
        <w:rPr>
          <w:rFonts w:ascii="Times New Roman" w:hAnsi="Times New Roman" w:cs="Times New Roman"/>
          <w:iCs/>
          <w:kern w:val="0"/>
          <w:lang w:eastAsia="pl-PL"/>
          <w14:ligatures w14:val="none"/>
        </w:rPr>
        <w:t>Zamawiający nie przewiduje przeprowadzenia wizji  lokalnej przez Wykonawcę.</w:t>
      </w:r>
    </w:p>
    <w:p w14:paraId="0AF32061" w14:textId="77777777" w:rsidR="003A3D70" w:rsidRPr="00825802" w:rsidRDefault="003A3D70" w:rsidP="003A3D70">
      <w:pPr>
        <w:numPr>
          <w:ilvl w:val="0"/>
          <w:numId w:val="7"/>
        </w:numPr>
        <w:spacing w:after="120" w:line="240" w:lineRule="auto"/>
        <w:contextualSpacing/>
        <w:jc w:val="both"/>
        <w:rPr>
          <w:rFonts w:ascii="Times New Roman" w:hAnsi="Times New Roman" w:cs="Times New Roman"/>
          <w:iCs/>
          <w:kern w:val="0"/>
          <w:lang w:eastAsia="pl-PL"/>
          <w14:ligatures w14:val="none"/>
        </w:rPr>
      </w:pPr>
      <w:r w:rsidRPr="00825802">
        <w:rPr>
          <w:rFonts w:ascii="Times New Roman" w:hAnsi="Times New Roman" w:cs="Times New Roman"/>
          <w:iCs/>
          <w:kern w:val="0"/>
          <w:lang w:eastAsia="pl-PL"/>
          <w14:ligatures w14:val="none"/>
        </w:rPr>
        <w:t xml:space="preserve">Zamawiający nie zastrzega możliwości ubiegania się o udzielenia zamówienia wyłącznie przez Wykonawców, o których mowa w art.94 ustawy </w:t>
      </w:r>
      <w:proofErr w:type="spellStart"/>
      <w:r w:rsidRPr="00825802">
        <w:rPr>
          <w:rFonts w:ascii="Times New Roman" w:hAnsi="Times New Roman" w:cs="Times New Roman"/>
          <w:iCs/>
          <w:kern w:val="0"/>
          <w:lang w:eastAsia="pl-PL"/>
          <w14:ligatures w14:val="none"/>
        </w:rPr>
        <w:t>Pzp</w:t>
      </w:r>
      <w:proofErr w:type="spellEnd"/>
      <w:r w:rsidRPr="00825802">
        <w:rPr>
          <w:rFonts w:ascii="Times New Roman" w:hAnsi="Times New Roman" w:cs="Times New Roman"/>
          <w:iCs/>
          <w:kern w:val="0"/>
          <w:lang w:eastAsia="pl-PL"/>
          <w14:ligatures w14:val="none"/>
        </w:rPr>
        <w:t>.</w:t>
      </w:r>
    </w:p>
    <w:p w14:paraId="2C2DE302" w14:textId="559758BE" w:rsidR="003A3D70" w:rsidRPr="00825802" w:rsidRDefault="003A3D70" w:rsidP="003A3D70">
      <w:pPr>
        <w:numPr>
          <w:ilvl w:val="0"/>
          <w:numId w:val="7"/>
        </w:numPr>
        <w:spacing w:after="120" w:line="240" w:lineRule="auto"/>
        <w:contextualSpacing/>
        <w:jc w:val="both"/>
        <w:rPr>
          <w:rFonts w:ascii="Times New Roman" w:hAnsi="Times New Roman" w:cs="Times New Roman"/>
          <w:iCs/>
          <w:kern w:val="0"/>
          <w:lang w:eastAsia="pl-PL"/>
          <w14:ligatures w14:val="none"/>
        </w:rPr>
      </w:pPr>
      <w:r w:rsidRPr="00825802">
        <w:rPr>
          <w:rFonts w:ascii="Times New Roman" w:hAnsi="Times New Roman" w:cs="Times New Roman"/>
          <w:iCs/>
          <w:kern w:val="0"/>
          <w:lang w:eastAsia="pl-PL"/>
          <w14:ligatures w14:val="none"/>
        </w:rPr>
        <w:t xml:space="preserve">Zamawiający  określa dodatkowych wymagań związanych z zatrudnianiem osób, o których mowa w art. 96 ust.2 pkt 2 ustawy </w:t>
      </w:r>
      <w:proofErr w:type="spellStart"/>
      <w:r w:rsidRPr="00825802">
        <w:rPr>
          <w:rFonts w:ascii="Times New Roman" w:hAnsi="Times New Roman" w:cs="Times New Roman"/>
          <w:iCs/>
          <w:kern w:val="0"/>
          <w:lang w:eastAsia="pl-PL"/>
          <w14:ligatures w14:val="none"/>
        </w:rPr>
        <w:t>Pzp</w:t>
      </w:r>
      <w:proofErr w:type="spellEnd"/>
      <w:r w:rsidRPr="00825802">
        <w:rPr>
          <w:rFonts w:ascii="Times New Roman" w:hAnsi="Times New Roman" w:cs="Times New Roman"/>
          <w:iCs/>
          <w:kern w:val="0"/>
          <w:lang w:eastAsia="pl-PL"/>
          <w14:ligatures w14:val="none"/>
        </w:rPr>
        <w:t>.</w:t>
      </w:r>
    </w:p>
    <w:p w14:paraId="776A9F49" w14:textId="77777777" w:rsidR="003A3D70" w:rsidRPr="00825802" w:rsidRDefault="003A3D70" w:rsidP="003A3D70">
      <w:pPr>
        <w:numPr>
          <w:ilvl w:val="0"/>
          <w:numId w:val="7"/>
        </w:numPr>
        <w:spacing w:after="120" w:line="240" w:lineRule="auto"/>
        <w:contextualSpacing/>
        <w:jc w:val="both"/>
        <w:rPr>
          <w:rFonts w:ascii="Times New Roman" w:hAnsi="Times New Roman" w:cs="Times New Roman"/>
          <w:iCs/>
          <w:kern w:val="0"/>
          <w:lang w:eastAsia="pl-PL"/>
          <w14:ligatures w14:val="none"/>
        </w:rPr>
      </w:pPr>
      <w:r w:rsidRPr="00825802">
        <w:rPr>
          <w:rFonts w:ascii="Times New Roman" w:hAnsi="Times New Roman" w:cs="Times New Roman"/>
          <w:iCs/>
          <w:kern w:val="0"/>
          <w:lang w:eastAsia="pl-PL"/>
          <w14:ligatures w14:val="none"/>
        </w:rPr>
        <w:t>Zamawiający nie zastrzega osobistego wykonania przez Wykonawcę kluczowych zadań w zakresie przedmiotu zamówienia.</w:t>
      </w:r>
    </w:p>
    <w:p w14:paraId="506DB25F" w14:textId="77777777" w:rsidR="003A3D70" w:rsidRPr="00825802" w:rsidRDefault="003A3D70" w:rsidP="00DB0F61">
      <w:pPr>
        <w:spacing w:after="120" w:line="240" w:lineRule="auto"/>
        <w:contextualSpacing/>
        <w:jc w:val="both"/>
        <w:rPr>
          <w:rFonts w:ascii="Times New Roman" w:hAnsi="Times New Roman" w:cs="Times New Roman"/>
          <w:iCs/>
          <w:kern w:val="0"/>
          <w:lang w:eastAsia="pl-PL"/>
          <w14:ligatures w14:val="none"/>
        </w:rPr>
      </w:pPr>
    </w:p>
    <w:p w14:paraId="23813D3C" w14:textId="514ED2A6" w:rsidR="00DB0F61" w:rsidRPr="00825802" w:rsidRDefault="00DB0F61" w:rsidP="00DB0F61">
      <w:pPr>
        <w:pStyle w:val="Nagwek2"/>
        <w:numPr>
          <w:ilvl w:val="0"/>
          <w:numId w:val="1"/>
        </w:numPr>
        <w:pBdr>
          <w:bottom w:val="single" w:sz="6" w:space="1" w:color="auto"/>
        </w:pBdr>
        <w:spacing w:after="120"/>
        <w:rPr>
          <w:rFonts w:ascii="Times New Roman" w:hAnsi="Times New Roman" w:cs="Times New Roman"/>
          <w:sz w:val="22"/>
          <w:szCs w:val="22"/>
        </w:rPr>
      </w:pPr>
      <w:r w:rsidRPr="00825802">
        <w:rPr>
          <w:rFonts w:ascii="Times New Roman" w:hAnsi="Times New Roman" w:cs="Times New Roman"/>
          <w:sz w:val="22"/>
          <w:szCs w:val="22"/>
        </w:rPr>
        <w:t>W</w:t>
      </w:r>
      <w:r w:rsidR="0028256B" w:rsidRPr="00825802">
        <w:rPr>
          <w:rFonts w:ascii="Times New Roman" w:hAnsi="Times New Roman" w:cs="Times New Roman"/>
          <w:sz w:val="22"/>
          <w:szCs w:val="22"/>
        </w:rPr>
        <w:t>YKONAWCA</w:t>
      </w:r>
    </w:p>
    <w:p w14:paraId="4AB3D9C5" w14:textId="77777777" w:rsidR="00DB0F61" w:rsidRPr="00825802" w:rsidRDefault="00DB0F61" w:rsidP="00DB0F61">
      <w:pPr>
        <w:rPr>
          <w:rFonts w:ascii="Times New Roman" w:hAnsi="Times New Roman" w:cs="Times New Roman"/>
          <w:lang w:eastAsia="ar-SA"/>
        </w:rPr>
      </w:pPr>
    </w:p>
    <w:p w14:paraId="3016F6D2" w14:textId="59297E30" w:rsidR="00DB0F61" w:rsidRPr="00825802" w:rsidRDefault="00DB0F61" w:rsidP="009D5DB2">
      <w:pPr>
        <w:pStyle w:val="Akapitzlist"/>
        <w:widowControl w:val="0"/>
        <w:numPr>
          <w:ilvl w:val="0"/>
          <w:numId w:val="61"/>
        </w:numPr>
        <w:autoSpaceDN w:val="0"/>
        <w:adjustRightInd w:val="0"/>
        <w:spacing w:after="200" w:line="240" w:lineRule="auto"/>
        <w:ind w:right="-34"/>
        <w:jc w:val="both"/>
        <w:rPr>
          <w:rFonts w:ascii="Times New Roman" w:hAnsi="Times New Roman" w:cs="Times New Roman"/>
          <w:bCs/>
        </w:rPr>
      </w:pPr>
      <w:r w:rsidRPr="00825802">
        <w:rPr>
          <w:rFonts w:ascii="Times New Roman" w:eastAsia="Lucida Sans Unicode" w:hAnsi="Times New Roman" w:cs="Times New Roman"/>
          <w:kern w:val="3"/>
          <w:lang w:eastAsia="zh-CN"/>
        </w:rPr>
        <w:t xml:space="preserve">Osoba fizyczna, osoba prawna albo jednostka organizacyjna nieposiadająca osobowości prawnej, która ubiega się o udzielenie zamówienia publicznego, złoży ofertę albo zawrze </w:t>
      </w:r>
      <w:r w:rsidRPr="00825802">
        <w:rPr>
          <w:rFonts w:ascii="Times New Roman" w:eastAsia="Lucida Sans Unicode" w:hAnsi="Times New Roman" w:cs="Times New Roman"/>
          <w:kern w:val="3"/>
          <w:lang w:eastAsia="zh-CN"/>
        </w:rPr>
        <w:br/>
        <w:t>z Zamawiającym umowę w sprawie zamówienia publicznego.</w:t>
      </w:r>
    </w:p>
    <w:p w14:paraId="7C07AFD3" w14:textId="405297FB" w:rsidR="00DB0F61" w:rsidRPr="00825802" w:rsidRDefault="00DB0F61" w:rsidP="009D5DB2">
      <w:pPr>
        <w:pStyle w:val="Akapitzlist"/>
        <w:widowControl w:val="0"/>
        <w:numPr>
          <w:ilvl w:val="0"/>
          <w:numId w:val="61"/>
        </w:numPr>
        <w:autoSpaceDN w:val="0"/>
        <w:adjustRightInd w:val="0"/>
        <w:spacing w:after="120" w:line="240" w:lineRule="auto"/>
        <w:ind w:right="-34"/>
        <w:jc w:val="both"/>
        <w:rPr>
          <w:rFonts w:ascii="Times New Roman" w:hAnsi="Times New Roman" w:cs="Times New Roman"/>
          <w:bCs/>
        </w:rPr>
      </w:pPr>
      <w:r w:rsidRPr="00825802">
        <w:rPr>
          <w:rFonts w:ascii="Times New Roman" w:hAnsi="Times New Roman" w:cs="Times New Roman"/>
          <w:bCs/>
        </w:rPr>
        <w:lastRenderedPageBreak/>
        <w:t xml:space="preserve">Zamawiający nie zastrzega możliwości ubiegania się o udzielenie zamówienia wyłącznie przez Wykonawców, o których mowa w art. 94 ustawy </w:t>
      </w:r>
      <w:proofErr w:type="spellStart"/>
      <w:r w:rsidRPr="00825802">
        <w:rPr>
          <w:rFonts w:ascii="Times New Roman" w:hAnsi="Times New Roman" w:cs="Times New Roman"/>
          <w:bCs/>
        </w:rPr>
        <w:t>Pzp</w:t>
      </w:r>
      <w:proofErr w:type="spellEnd"/>
      <w:r w:rsidRPr="00825802">
        <w:rPr>
          <w:rFonts w:ascii="Times New Roman" w:hAnsi="Times New Roman" w:cs="Times New Roman"/>
          <w:bCs/>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4DF1342D" w14:textId="5F4F75EC" w:rsidR="00DB0F61" w:rsidRPr="00825802" w:rsidRDefault="0028256B" w:rsidP="00DB0F61">
      <w:pPr>
        <w:pStyle w:val="Nagwek2"/>
        <w:numPr>
          <w:ilvl w:val="0"/>
          <w:numId w:val="1"/>
        </w:numPr>
        <w:pBdr>
          <w:bottom w:val="single" w:sz="6" w:space="1" w:color="auto"/>
        </w:pBdr>
        <w:spacing w:after="120"/>
        <w:rPr>
          <w:rFonts w:ascii="Times New Roman" w:hAnsi="Times New Roman" w:cs="Times New Roman"/>
          <w:sz w:val="22"/>
          <w:szCs w:val="22"/>
        </w:rPr>
      </w:pPr>
      <w:r w:rsidRPr="00825802">
        <w:rPr>
          <w:rFonts w:ascii="Times New Roman" w:hAnsi="Times New Roman" w:cs="Times New Roman"/>
          <w:sz w:val="22"/>
          <w:szCs w:val="22"/>
        </w:rPr>
        <w:t>WYKONAWCYJĄCY SIĘ O UDZIELENIE ZAMÓWIENIA PUBLICZNEGO</w:t>
      </w:r>
    </w:p>
    <w:p w14:paraId="2D335718" w14:textId="77777777" w:rsidR="00DB0F61" w:rsidRPr="00825802" w:rsidRDefault="00DB0F61" w:rsidP="00DB0F61">
      <w:pPr>
        <w:rPr>
          <w:rFonts w:ascii="Times New Roman" w:hAnsi="Times New Roman" w:cs="Times New Roman"/>
          <w:lang w:eastAsia="ar-SA"/>
        </w:rPr>
      </w:pPr>
    </w:p>
    <w:p w14:paraId="396B8C5F" w14:textId="5F28A958" w:rsidR="00DB0F61" w:rsidRPr="00825802" w:rsidRDefault="00DB0F61" w:rsidP="009D5DB2">
      <w:pPr>
        <w:pStyle w:val="Akapitzlist"/>
        <w:widowControl w:val="0"/>
        <w:numPr>
          <w:ilvl w:val="0"/>
          <w:numId w:val="60"/>
        </w:numPr>
        <w:autoSpaceDN w:val="0"/>
        <w:adjustRightInd w:val="0"/>
        <w:spacing w:before="11" w:after="200" w:line="240" w:lineRule="auto"/>
        <w:ind w:right="-34"/>
        <w:jc w:val="both"/>
        <w:rPr>
          <w:rFonts w:ascii="Times New Roman" w:hAnsi="Times New Roman" w:cs="Times New Roman"/>
          <w:bCs/>
        </w:rPr>
      </w:pPr>
      <w:r w:rsidRPr="00825802">
        <w:rPr>
          <w:rFonts w:ascii="Times New Roman" w:hAnsi="Times New Roman" w:cs="Times New Roman"/>
          <w:bCs/>
        </w:rPr>
        <w:t>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zamówienia publicznego – nie dotyczy spółki cywilnej, o ile upoważnienie/pełnomocnictwo do występowania w imieniu tej spółki wynika z dołączonej do oferty umowy spółki, bądź wszyscy wspólnicy podpiszą ofertę. Stosowne pełnomocnictwo należy złożyć wraz z ofertą. Pełnomocnictwo może wynikać z dokumentu pod taką sama nazwą, albo z umowy Wykonawców wspólnie ubiegających się o udzielenie zamówienia.</w:t>
      </w:r>
    </w:p>
    <w:p w14:paraId="6DF4F32C" w14:textId="77777777" w:rsidR="00DB0F61" w:rsidRPr="00825802" w:rsidRDefault="00DB0F61" w:rsidP="009D5DB2">
      <w:pPr>
        <w:pStyle w:val="Akapitzlist"/>
        <w:widowControl w:val="0"/>
        <w:numPr>
          <w:ilvl w:val="0"/>
          <w:numId w:val="60"/>
        </w:numPr>
        <w:autoSpaceDN w:val="0"/>
        <w:adjustRightInd w:val="0"/>
        <w:spacing w:before="11" w:after="200" w:line="240" w:lineRule="auto"/>
        <w:ind w:left="799" w:right="-34" w:hanging="601"/>
        <w:jc w:val="both"/>
        <w:rPr>
          <w:rFonts w:ascii="Times New Roman" w:hAnsi="Times New Roman" w:cs="Times New Roman"/>
          <w:bCs/>
        </w:rPr>
      </w:pPr>
      <w:r w:rsidRPr="00825802">
        <w:rPr>
          <w:rFonts w:ascii="Times New Roman" w:hAnsi="Times New Roman" w:cs="Times New Roman"/>
        </w:rPr>
        <w:t>Oferta musi być podpisana w taki sposób, by prawnie zobowiązywała wszystkich Wykonawców występujących wspólnie (przez każdego z wykonawców lub pełnomocnika).</w:t>
      </w:r>
    </w:p>
    <w:p w14:paraId="6921D6F1" w14:textId="77777777" w:rsidR="00DB0F61" w:rsidRPr="00825802" w:rsidRDefault="00DB0F61" w:rsidP="009D5DB2">
      <w:pPr>
        <w:pStyle w:val="Akapitzlist"/>
        <w:widowControl w:val="0"/>
        <w:numPr>
          <w:ilvl w:val="0"/>
          <w:numId w:val="60"/>
        </w:numPr>
        <w:autoSpaceDN w:val="0"/>
        <w:adjustRightInd w:val="0"/>
        <w:spacing w:before="11" w:after="200" w:line="240" w:lineRule="auto"/>
        <w:ind w:left="799" w:right="-34" w:hanging="601"/>
        <w:jc w:val="both"/>
        <w:rPr>
          <w:rFonts w:ascii="Times New Roman" w:hAnsi="Times New Roman" w:cs="Times New Roman"/>
          <w:bCs/>
        </w:rPr>
      </w:pPr>
      <w:r w:rsidRPr="00825802">
        <w:rPr>
          <w:rFonts w:ascii="Times New Roman" w:hAnsi="Times New Roman" w:cs="Times New Roman"/>
          <w:bCs/>
        </w:rPr>
        <w:t xml:space="preserve">Wszelka korespondencja będzie prowadzona przez Zamawiającego wyłącznie </w:t>
      </w:r>
      <w:r w:rsidRPr="00825802">
        <w:rPr>
          <w:rFonts w:ascii="Times New Roman" w:hAnsi="Times New Roman" w:cs="Times New Roman"/>
          <w:bCs/>
        </w:rPr>
        <w:br/>
        <w:t>z pełnomocnikiem.</w:t>
      </w:r>
    </w:p>
    <w:p w14:paraId="523FD469" w14:textId="77777777" w:rsidR="00DB0F61" w:rsidRPr="00825802" w:rsidRDefault="00DB0F61" w:rsidP="009D5DB2">
      <w:pPr>
        <w:pStyle w:val="Akapitzlist"/>
        <w:widowControl w:val="0"/>
        <w:numPr>
          <w:ilvl w:val="0"/>
          <w:numId w:val="60"/>
        </w:numPr>
        <w:autoSpaceDN w:val="0"/>
        <w:adjustRightInd w:val="0"/>
        <w:spacing w:before="11" w:after="200" w:line="240" w:lineRule="auto"/>
        <w:ind w:left="799" w:right="-34" w:hanging="601"/>
        <w:jc w:val="both"/>
        <w:rPr>
          <w:rFonts w:ascii="Times New Roman" w:hAnsi="Times New Roman" w:cs="Times New Roman"/>
          <w:bCs/>
        </w:rPr>
      </w:pPr>
      <w:r w:rsidRPr="00825802">
        <w:rPr>
          <w:rFonts w:ascii="Times New Roman" w:hAnsi="Times New Roman" w:cs="Times New Roman"/>
        </w:rPr>
        <w:t xml:space="preserve">W przypadku wspólnego ubiegania się o zamówienie przez Wykonawców, oświadczenie, </w:t>
      </w:r>
      <w:r w:rsidRPr="00825802">
        <w:rPr>
          <w:rFonts w:ascii="Times New Roman" w:hAnsi="Times New Roman" w:cs="Times New Roman"/>
        </w:rPr>
        <w:br/>
        <w:t xml:space="preserve">o których mowa w art. 125 ust. 1 ustawy </w:t>
      </w:r>
      <w:proofErr w:type="spellStart"/>
      <w:r w:rsidRPr="00825802">
        <w:rPr>
          <w:rFonts w:ascii="Times New Roman" w:hAnsi="Times New Roman" w:cs="Times New Roman"/>
        </w:rPr>
        <w:t>Pzp</w:t>
      </w:r>
      <w:proofErr w:type="spellEnd"/>
      <w:r w:rsidRPr="00825802">
        <w:rPr>
          <w:rFonts w:ascii="Times New Roman" w:hAnsi="Times New Roman" w:cs="Times New Roman"/>
        </w:rPr>
        <w:t xml:space="preserve"> (pkt. 1.2 rozdziału IV </w:t>
      </w:r>
      <w:proofErr w:type="spellStart"/>
      <w:r w:rsidRPr="00825802">
        <w:rPr>
          <w:rFonts w:ascii="Times New Roman" w:hAnsi="Times New Roman" w:cs="Times New Roman"/>
        </w:rPr>
        <w:t>swz</w:t>
      </w:r>
      <w:proofErr w:type="spellEnd"/>
      <w:r w:rsidRPr="00825802">
        <w:rPr>
          <w:rFonts w:ascii="Times New Roman" w:hAnsi="Times New Roman" w:cs="Times New Roman"/>
        </w:rPr>
        <w:t xml:space="preserve">) </w:t>
      </w:r>
      <w:r w:rsidRPr="00825802">
        <w:rPr>
          <w:rFonts w:ascii="Times New Roman" w:hAnsi="Times New Roman" w:cs="Times New Roman"/>
          <w:b/>
        </w:rPr>
        <w:t xml:space="preserve">składa każdy </w:t>
      </w:r>
      <w:r w:rsidRPr="00825802">
        <w:rPr>
          <w:rFonts w:ascii="Times New Roman" w:hAnsi="Times New Roman" w:cs="Times New Roman"/>
          <w:b/>
        </w:rPr>
        <w:br/>
        <w:t>z Wykonawców</w:t>
      </w:r>
      <w:r w:rsidRPr="00825802">
        <w:rPr>
          <w:rFonts w:ascii="Times New Roman" w:hAnsi="Times New Roman" w:cs="Times New Roman"/>
        </w:rPr>
        <w:t xml:space="preserve"> wspólnie ubiegających się o zamówienie. Oświadczenia te potwierdzają brak podstaw wykluczenia (każdy z Wykonawców wspólnie składających ofertę nie może podlegać wykluczeniu) oraz spełniania warunków udziału w postępowaniu w zakresie, w jakim każdy z Wykonawców wykazuje spełnianie warunków udziału w postępowaniu. </w:t>
      </w:r>
    </w:p>
    <w:p w14:paraId="75C49975" w14:textId="77777777" w:rsidR="00DB0F61" w:rsidRPr="00825802" w:rsidRDefault="00DB0F61" w:rsidP="009D5DB2">
      <w:pPr>
        <w:pStyle w:val="Akapitzlist"/>
        <w:widowControl w:val="0"/>
        <w:numPr>
          <w:ilvl w:val="0"/>
          <w:numId w:val="60"/>
        </w:numPr>
        <w:autoSpaceDN w:val="0"/>
        <w:adjustRightInd w:val="0"/>
        <w:spacing w:before="11" w:after="200" w:line="240" w:lineRule="auto"/>
        <w:ind w:left="799" w:right="-34" w:hanging="601"/>
        <w:jc w:val="both"/>
        <w:rPr>
          <w:rFonts w:ascii="Times New Roman" w:hAnsi="Times New Roman" w:cs="Times New Roman"/>
          <w:bCs/>
        </w:rPr>
      </w:pPr>
      <w:r w:rsidRPr="00825802">
        <w:rPr>
          <w:rFonts w:ascii="Times New Roman" w:hAnsi="Times New Roman" w:cs="Times New Roman"/>
          <w:bCs/>
        </w:rPr>
        <w:t xml:space="preserve">W przypadku, o którym mowa w art. 117 ust. 2 lub ust. 3 ustawy </w:t>
      </w:r>
      <w:proofErr w:type="spellStart"/>
      <w:r w:rsidRPr="00825802">
        <w:rPr>
          <w:rFonts w:ascii="Times New Roman" w:hAnsi="Times New Roman" w:cs="Times New Roman"/>
          <w:bCs/>
        </w:rPr>
        <w:t>Pzp</w:t>
      </w:r>
      <w:proofErr w:type="spellEnd"/>
      <w:r w:rsidRPr="00825802">
        <w:rPr>
          <w:rFonts w:ascii="Times New Roman" w:hAnsi="Times New Roman" w:cs="Times New Roman"/>
          <w:bCs/>
        </w:rPr>
        <w:t xml:space="preserve"> Wykonawcy wspólnie ubiegający się o udzielenie zamówienia dołączają do oferty oświadczenie, o którym mowa </w:t>
      </w:r>
      <w:r w:rsidRPr="00825802">
        <w:rPr>
          <w:rFonts w:ascii="Times New Roman" w:hAnsi="Times New Roman" w:cs="Times New Roman"/>
          <w:bCs/>
        </w:rPr>
        <w:br/>
        <w:t xml:space="preserve">w art. 117 ust. 4 ustawy </w:t>
      </w:r>
      <w:proofErr w:type="spellStart"/>
      <w:r w:rsidRPr="00825802">
        <w:rPr>
          <w:rFonts w:ascii="Times New Roman" w:hAnsi="Times New Roman" w:cs="Times New Roman"/>
          <w:bCs/>
        </w:rPr>
        <w:t>Pzp</w:t>
      </w:r>
      <w:proofErr w:type="spellEnd"/>
      <w:r w:rsidRPr="00825802">
        <w:rPr>
          <w:rFonts w:ascii="Times New Roman" w:hAnsi="Times New Roman" w:cs="Times New Roman"/>
          <w:bCs/>
        </w:rPr>
        <w:t xml:space="preserve">, z którego wynika, które roboty wykonają poszczególni Wykonawcy. Wzór oświadczenia stanowi zał. nr 4 do </w:t>
      </w:r>
      <w:proofErr w:type="spellStart"/>
      <w:r w:rsidRPr="00825802">
        <w:rPr>
          <w:rFonts w:ascii="Times New Roman" w:hAnsi="Times New Roman" w:cs="Times New Roman"/>
          <w:bCs/>
        </w:rPr>
        <w:t>swz</w:t>
      </w:r>
      <w:proofErr w:type="spellEnd"/>
      <w:r w:rsidRPr="00825802">
        <w:rPr>
          <w:rFonts w:ascii="Times New Roman" w:hAnsi="Times New Roman" w:cs="Times New Roman"/>
          <w:bCs/>
        </w:rPr>
        <w:t>.</w:t>
      </w:r>
    </w:p>
    <w:p w14:paraId="12400B21" w14:textId="77777777" w:rsidR="00DB0F61" w:rsidRPr="00825802" w:rsidRDefault="00DB0F61" w:rsidP="009D5DB2">
      <w:pPr>
        <w:pStyle w:val="Akapitzlist"/>
        <w:widowControl w:val="0"/>
        <w:numPr>
          <w:ilvl w:val="0"/>
          <w:numId w:val="60"/>
        </w:numPr>
        <w:autoSpaceDN w:val="0"/>
        <w:adjustRightInd w:val="0"/>
        <w:spacing w:before="11" w:after="200" w:line="240" w:lineRule="auto"/>
        <w:ind w:left="799" w:right="-34" w:hanging="601"/>
        <w:jc w:val="both"/>
        <w:rPr>
          <w:rFonts w:ascii="Times New Roman" w:hAnsi="Times New Roman" w:cs="Times New Roman"/>
          <w:bCs/>
        </w:rPr>
      </w:pPr>
      <w:r w:rsidRPr="00825802">
        <w:rPr>
          <w:rFonts w:ascii="Times New Roman" w:hAnsi="Times New Roman" w:cs="Times New Roman"/>
        </w:rPr>
        <w:t>Jeżeli oferta wspólna złożona przez dwóch lub więcej Wykonawców zostanie wyłoniona w prowadzonym postępowaniu jako najkorzystniejsza,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3DF79A93" w14:textId="77777777" w:rsidR="00DB0F61" w:rsidRPr="00825802" w:rsidRDefault="00DB0F61" w:rsidP="009D5DB2">
      <w:pPr>
        <w:pStyle w:val="Akapitzlist"/>
        <w:widowControl w:val="0"/>
        <w:numPr>
          <w:ilvl w:val="0"/>
          <w:numId w:val="60"/>
        </w:numPr>
        <w:autoSpaceDN w:val="0"/>
        <w:adjustRightInd w:val="0"/>
        <w:spacing w:before="11" w:after="200" w:line="240" w:lineRule="auto"/>
        <w:ind w:left="799" w:right="-34" w:hanging="601"/>
        <w:jc w:val="both"/>
        <w:rPr>
          <w:rFonts w:ascii="Times New Roman" w:hAnsi="Times New Roman" w:cs="Times New Roman"/>
          <w:bCs/>
        </w:rPr>
      </w:pPr>
      <w:r w:rsidRPr="00825802">
        <w:rPr>
          <w:rFonts w:ascii="Times New Roman" w:hAnsi="Times New Roman" w:cs="Times New Roman"/>
        </w:rPr>
        <w:t>Wykonawcy wspólnie ubiegający się o udzielenie zamówienia ponoszą solidarną odpowiedzialność za wykonanie umowy zgodnie z jej postanowieniami oraz za niewykonanie lub nienależyte wykonanie zamówienia.</w:t>
      </w:r>
      <w:r w:rsidRPr="00825802">
        <w:rPr>
          <w:rFonts w:ascii="Times New Roman" w:hAnsi="Times New Roman" w:cs="Times New Roman"/>
          <w:bCs/>
        </w:rPr>
        <w:t xml:space="preserve"> </w:t>
      </w:r>
    </w:p>
    <w:p w14:paraId="5EF1CBF9" w14:textId="77777777" w:rsidR="00DB0F61" w:rsidRPr="00825802" w:rsidRDefault="00DB0F61" w:rsidP="00DB0F61">
      <w:pPr>
        <w:pStyle w:val="Akapitzlist"/>
        <w:widowControl w:val="0"/>
        <w:autoSpaceDN w:val="0"/>
        <w:adjustRightInd w:val="0"/>
        <w:spacing w:before="11" w:line="240" w:lineRule="auto"/>
        <w:ind w:left="799" w:right="-34"/>
        <w:jc w:val="both"/>
        <w:rPr>
          <w:rFonts w:ascii="Times New Roman" w:hAnsi="Times New Roman" w:cs="Times New Roman"/>
          <w:bCs/>
        </w:rPr>
      </w:pPr>
    </w:p>
    <w:p w14:paraId="05B5D8DD" w14:textId="67841444" w:rsidR="00DB0F61" w:rsidRPr="00825802" w:rsidRDefault="0028256B" w:rsidP="00DB0F61">
      <w:pPr>
        <w:pStyle w:val="Nagwek2"/>
        <w:numPr>
          <w:ilvl w:val="0"/>
          <w:numId w:val="1"/>
        </w:numPr>
        <w:pBdr>
          <w:bottom w:val="single" w:sz="6" w:space="1" w:color="auto"/>
        </w:pBdr>
        <w:spacing w:after="120"/>
        <w:rPr>
          <w:rFonts w:ascii="Times New Roman" w:hAnsi="Times New Roman" w:cs="Times New Roman"/>
          <w:sz w:val="22"/>
          <w:szCs w:val="22"/>
        </w:rPr>
      </w:pPr>
      <w:r w:rsidRPr="00825802">
        <w:rPr>
          <w:rFonts w:ascii="Times New Roman" w:hAnsi="Times New Roman" w:cs="Times New Roman"/>
          <w:sz w:val="22"/>
          <w:szCs w:val="22"/>
        </w:rPr>
        <w:t>PODWYKONAWSTWO</w:t>
      </w:r>
    </w:p>
    <w:p w14:paraId="733C0F28" w14:textId="5B678F0F" w:rsidR="00DB0F61" w:rsidRPr="00825802" w:rsidRDefault="00DB0F61" w:rsidP="009D5DB2">
      <w:pPr>
        <w:pStyle w:val="Akapitzlist"/>
        <w:widowControl w:val="0"/>
        <w:numPr>
          <w:ilvl w:val="1"/>
          <w:numId w:val="65"/>
        </w:numPr>
        <w:autoSpaceDN w:val="0"/>
        <w:adjustRightInd w:val="0"/>
        <w:spacing w:before="11" w:after="200" w:line="240" w:lineRule="auto"/>
        <w:ind w:right="-34"/>
        <w:jc w:val="both"/>
        <w:rPr>
          <w:rFonts w:ascii="Times New Roman" w:hAnsi="Times New Roman" w:cs="Times New Roman"/>
          <w:bCs/>
        </w:rPr>
      </w:pPr>
      <w:r w:rsidRPr="00825802">
        <w:rPr>
          <w:rFonts w:ascii="Times New Roman" w:hAnsi="Times New Roman" w:cs="Times New Roman"/>
          <w:bCs/>
        </w:rPr>
        <w:t>Wykonawca może powierzyć wykonanie części zamówienia podwykonawcy. Zamawiający nie zastrzega obowiązku  osobistego wykonania przez Wykonawcę kluczowych części zamówienia.</w:t>
      </w:r>
    </w:p>
    <w:p w14:paraId="621E6824" w14:textId="731BCDC2" w:rsidR="00DB0F61" w:rsidRPr="00825802" w:rsidRDefault="00DB0F61" w:rsidP="009D5DB2">
      <w:pPr>
        <w:pStyle w:val="Akapitzlist"/>
        <w:widowControl w:val="0"/>
        <w:numPr>
          <w:ilvl w:val="1"/>
          <w:numId w:val="65"/>
        </w:numPr>
        <w:autoSpaceDN w:val="0"/>
        <w:adjustRightInd w:val="0"/>
        <w:spacing w:before="11" w:after="200" w:line="240" w:lineRule="auto"/>
        <w:ind w:right="-34"/>
        <w:jc w:val="both"/>
        <w:rPr>
          <w:rFonts w:ascii="Times New Roman" w:hAnsi="Times New Roman" w:cs="Times New Roman"/>
          <w:bCs/>
        </w:rPr>
      </w:pPr>
      <w:r w:rsidRPr="00825802">
        <w:rPr>
          <w:rFonts w:ascii="Times New Roman" w:hAnsi="Times New Roman" w:cs="Times New Roman"/>
          <w:bCs/>
        </w:rPr>
        <w:t xml:space="preserve">Wykonawca jest zobowiązany wskazać w formularzu ofertowym części zamówienia (w pkt V zał. nr 2 do </w:t>
      </w:r>
      <w:proofErr w:type="spellStart"/>
      <w:r w:rsidRPr="00825802">
        <w:rPr>
          <w:rFonts w:ascii="Times New Roman" w:hAnsi="Times New Roman" w:cs="Times New Roman"/>
          <w:bCs/>
        </w:rPr>
        <w:t>swz</w:t>
      </w:r>
      <w:proofErr w:type="spellEnd"/>
      <w:r w:rsidRPr="00825802">
        <w:rPr>
          <w:rFonts w:ascii="Times New Roman" w:hAnsi="Times New Roman" w:cs="Times New Roman"/>
          <w:bCs/>
        </w:rPr>
        <w:t>), których wykonanie zamierza powierzyć podwykonawcom i podać nazwy ewentualnych podwykonawców, o ile są już znane.</w:t>
      </w:r>
    </w:p>
    <w:p w14:paraId="438E1B99" w14:textId="797F86D8" w:rsidR="00DB0F61" w:rsidRPr="00825802" w:rsidRDefault="00DB0F61" w:rsidP="009D5DB2">
      <w:pPr>
        <w:pStyle w:val="Akapitzlist"/>
        <w:widowControl w:val="0"/>
        <w:numPr>
          <w:ilvl w:val="1"/>
          <w:numId w:val="65"/>
        </w:numPr>
        <w:autoSpaceDN w:val="0"/>
        <w:adjustRightInd w:val="0"/>
        <w:spacing w:before="11" w:after="200" w:line="240" w:lineRule="auto"/>
        <w:ind w:right="-34"/>
        <w:jc w:val="both"/>
        <w:rPr>
          <w:rFonts w:ascii="Times New Roman" w:hAnsi="Times New Roman" w:cs="Times New Roman"/>
          <w:bCs/>
        </w:rPr>
      </w:pPr>
      <w:r w:rsidRPr="00825802">
        <w:rPr>
          <w:rFonts w:ascii="Times New Roman" w:hAnsi="Times New Roman" w:cs="Times New Roman"/>
        </w:rPr>
        <w:t xml:space="preserve">Zamawiający żąda, aby przed przystąpieniem do wykonania zamówienia Wykonawca, podał nazwy, dane kontaktowe oraz przedstawicieli, podwykonawców zaangażowanych w takie dostawy, jeżeli są już znani. Wykonawca zobowiązany jest do zawiadomienia Zamawiającego </w:t>
      </w:r>
      <w:r w:rsidRPr="00825802">
        <w:rPr>
          <w:rFonts w:ascii="Times New Roman" w:hAnsi="Times New Roman" w:cs="Times New Roman"/>
        </w:rPr>
        <w:br/>
        <w:t xml:space="preserve">o wszelkich zmianach w odniesieniu do informacji, o których mowa w zdaniu pierwszym, w trakcie realizacji zamówienia, a także przekazuje informacje na temat nowych </w:t>
      </w:r>
      <w:r w:rsidRPr="00825802">
        <w:rPr>
          <w:rFonts w:ascii="Times New Roman" w:hAnsi="Times New Roman" w:cs="Times New Roman"/>
        </w:rPr>
        <w:lastRenderedPageBreak/>
        <w:t>podwykonawców, którym w późniejszym okresie zamierza powierzyć realizację robót budowlanych.</w:t>
      </w:r>
    </w:p>
    <w:p w14:paraId="3DC59359" w14:textId="3C54F0C7" w:rsidR="00DB0F61" w:rsidRPr="00825802" w:rsidRDefault="00DB0F61" w:rsidP="009D5DB2">
      <w:pPr>
        <w:pStyle w:val="Akapitzlist"/>
        <w:widowControl w:val="0"/>
        <w:numPr>
          <w:ilvl w:val="1"/>
          <w:numId w:val="65"/>
        </w:numPr>
        <w:autoSpaceDN w:val="0"/>
        <w:adjustRightInd w:val="0"/>
        <w:spacing w:before="11" w:after="200" w:line="240" w:lineRule="auto"/>
        <w:ind w:right="-34"/>
        <w:jc w:val="both"/>
        <w:rPr>
          <w:rFonts w:ascii="Times New Roman" w:hAnsi="Times New Roman" w:cs="Times New Roman"/>
          <w:bCs/>
        </w:rPr>
      </w:pPr>
      <w:r w:rsidRPr="00825802">
        <w:rPr>
          <w:rFonts w:ascii="Times New Roman" w:hAnsi="Times New Roman" w:cs="Times New Roman"/>
        </w:rPr>
        <w:t xml:space="preserve">Jeżeli zmiana albo rezygnacja z podwykonawcy dotyczy podmiotu, na którego zasoby Wykonawca powoływał się, na zasadach określonych w art. 118 ust. 1 ustawy </w:t>
      </w:r>
      <w:proofErr w:type="spellStart"/>
      <w:r w:rsidRPr="00825802">
        <w:rPr>
          <w:rFonts w:ascii="Times New Roman" w:hAnsi="Times New Roman" w:cs="Times New Roman"/>
        </w:rPr>
        <w:t>Pzp</w:t>
      </w:r>
      <w:proofErr w:type="spellEnd"/>
      <w:r w:rsidRPr="00825802">
        <w:rPr>
          <w:rFonts w:ascii="Times New Roman" w:hAnsi="Times New Roman" w:cs="Times New Roman"/>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Ponadto nowy podwykonawca o którym wyżej mowa nie może podlegać wykluczeniu w oparciu o przesłanki zawarte w art. 108 ust. 1 ustawy </w:t>
      </w:r>
      <w:proofErr w:type="spellStart"/>
      <w:r w:rsidRPr="00825802">
        <w:rPr>
          <w:rFonts w:ascii="Times New Roman" w:hAnsi="Times New Roman" w:cs="Times New Roman"/>
        </w:rPr>
        <w:t>Pzp</w:t>
      </w:r>
      <w:proofErr w:type="spellEnd"/>
      <w:r w:rsidRPr="00825802">
        <w:rPr>
          <w:rFonts w:ascii="Times New Roman" w:hAnsi="Times New Roman" w:cs="Times New Roman"/>
        </w:rPr>
        <w:t>, oraz o których mowa w art. 7 ust. 1 ustawy z dnia 13 kwietnia 2022r. o szczególnych rozwiązaniach w zakresie przeciwdziałania wspieraniu agresji na Ukrainę oraz służących ochronie bezpieczeństwa narodowego (Dz.U. poz. 835)</w:t>
      </w:r>
      <w:r w:rsidRPr="00825802">
        <w:rPr>
          <w:rFonts w:ascii="Times New Roman" w:hAnsi="Times New Roman" w:cs="Times New Roman"/>
          <w:b/>
          <w:bCs/>
        </w:rPr>
        <w:t xml:space="preserve"> </w:t>
      </w:r>
      <w:r w:rsidRPr="00825802">
        <w:rPr>
          <w:rFonts w:ascii="Times New Roman" w:hAnsi="Times New Roman" w:cs="Times New Roman"/>
        </w:rPr>
        <w:t>wskazane w SWZ. W tym celu Wykonawca zobowiązany jest przedłożyć stosowne</w:t>
      </w:r>
      <w:r w:rsidR="00B024E8" w:rsidRPr="00825802">
        <w:rPr>
          <w:rFonts w:ascii="Times New Roman" w:hAnsi="Times New Roman" w:cs="Times New Roman"/>
        </w:rPr>
        <w:t xml:space="preserve"> </w:t>
      </w:r>
      <w:r w:rsidRPr="00825802">
        <w:rPr>
          <w:rFonts w:ascii="Times New Roman" w:hAnsi="Times New Roman" w:cs="Times New Roman"/>
        </w:rPr>
        <w:t>dokumenty wymagane w postanowieniach SWZ (oświadczenie lub dokumenty analogiczne do tych, które były składane w postępowaniu o udzielenie zamówienia publicznego).</w:t>
      </w:r>
    </w:p>
    <w:p w14:paraId="4401EA74" w14:textId="0247351F" w:rsidR="00DB0F61" w:rsidRPr="00825802" w:rsidRDefault="00DB0F61" w:rsidP="00DB0F61">
      <w:pPr>
        <w:pStyle w:val="Akapitzlist"/>
        <w:widowControl w:val="0"/>
        <w:numPr>
          <w:ilvl w:val="1"/>
          <w:numId w:val="65"/>
        </w:numPr>
        <w:autoSpaceDN w:val="0"/>
        <w:adjustRightInd w:val="0"/>
        <w:spacing w:after="120" w:line="240" w:lineRule="auto"/>
        <w:ind w:right="-34"/>
        <w:jc w:val="both"/>
        <w:rPr>
          <w:rFonts w:ascii="Times New Roman" w:hAnsi="Times New Roman" w:cs="Times New Roman"/>
          <w:bCs/>
        </w:rPr>
      </w:pPr>
      <w:r w:rsidRPr="00825802">
        <w:rPr>
          <w:rFonts w:ascii="Times New Roman" w:hAnsi="Times New Roman" w:cs="Times New Roman"/>
        </w:rPr>
        <w:t>Powierzenie wykonania części zamówienia podwykonawcom nie zwalnia Wykonawcy z odpowiedzialności za należyte wykonanie tego zamówienia</w:t>
      </w:r>
    </w:p>
    <w:p w14:paraId="1B60D449" w14:textId="77777777" w:rsidR="003A3D70" w:rsidRPr="00825802" w:rsidRDefault="003A3D70" w:rsidP="003A3D70">
      <w:pPr>
        <w:spacing w:after="120" w:line="240" w:lineRule="auto"/>
        <w:ind w:left="1440"/>
        <w:contextualSpacing/>
        <w:jc w:val="both"/>
        <w:rPr>
          <w:rFonts w:ascii="Times New Roman" w:hAnsi="Times New Roman" w:cs="Times New Roman"/>
          <w:iCs/>
          <w:kern w:val="0"/>
          <w:lang w:eastAsia="pl-PL"/>
          <w14:ligatures w14:val="none"/>
        </w:rPr>
      </w:pPr>
    </w:p>
    <w:p w14:paraId="6CBCABF7" w14:textId="1D05FA0A" w:rsidR="003A3D70" w:rsidRPr="00825802" w:rsidRDefault="003A3D70" w:rsidP="0028256B">
      <w:pPr>
        <w:pStyle w:val="Akapitzlist"/>
        <w:numPr>
          <w:ilvl w:val="0"/>
          <w:numId w:val="1"/>
        </w:numPr>
        <w:pBdr>
          <w:bottom w:val="single" w:sz="6" w:space="1" w:color="auto"/>
        </w:pBdr>
        <w:spacing w:after="120" w:line="240" w:lineRule="auto"/>
        <w:jc w:val="both"/>
        <w:rPr>
          <w:rFonts w:ascii="Times New Roman" w:hAnsi="Times New Roman" w:cs="Times New Roman"/>
          <w:b/>
          <w:bCs/>
          <w:iCs/>
          <w:kern w:val="0"/>
          <w:lang w:eastAsia="pl-PL"/>
          <w14:ligatures w14:val="none"/>
        </w:rPr>
      </w:pPr>
      <w:r w:rsidRPr="00825802">
        <w:rPr>
          <w:rFonts w:ascii="Times New Roman" w:hAnsi="Times New Roman" w:cs="Times New Roman"/>
          <w:b/>
          <w:bCs/>
          <w:iCs/>
          <w:kern w:val="0"/>
          <w:lang w:eastAsia="pl-PL"/>
          <w14:ligatures w14:val="none"/>
        </w:rPr>
        <w:t>OPIS PRZEDMIOTU ZAMÓWIENIA</w:t>
      </w:r>
    </w:p>
    <w:p w14:paraId="72CF79E8" w14:textId="77777777" w:rsidR="00C972DD" w:rsidRPr="00825802" w:rsidRDefault="00C972DD" w:rsidP="00C972DD">
      <w:pPr>
        <w:spacing w:after="120" w:line="240" w:lineRule="auto"/>
        <w:contextualSpacing/>
        <w:jc w:val="both"/>
        <w:rPr>
          <w:rFonts w:ascii="Times New Roman" w:hAnsi="Times New Roman" w:cs="Times New Roman"/>
          <w:iCs/>
          <w:kern w:val="0"/>
          <w:lang w:eastAsia="pl-PL"/>
          <w14:ligatures w14:val="none"/>
        </w:rPr>
      </w:pPr>
    </w:p>
    <w:p w14:paraId="7EA12A0A" w14:textId="5FF58A46" w:rsidR="00C972DD" w:rsidRPr="00825802" w:rsidRDefault="00C972DD" w:rsidP="00C972DD">
      <w:pPr>
        <w:suppressAutoHyphens/>
        <w:spacing w:after="0" w:line="240" w:lineRule="auto"/>
        <w:jc w:val="both"/>
        <w:textAlignment w:val="baseline"/>
        <w:rPr>
          <w:rFonts w:ascii="Times New Roman" w:eastAsia="Arial" w:hAnsi="Times New Roman" w:cs="Times New Roman"/>
          <w:color w:val="000000"/>
          <w:kern w:val="1"/>
          <w:lang w:eastAsia="hi-IN" w:bidi="hi-IN"/>
          <w14:ligatures w14:val="none"/>
        </w:rPr>
      </w:pPr>
      <w:r w:rsidRPr="00825802">
        <w:rPr>
          <w:rFonts w:ascii="Times New Roman" w:eastAsia="Arial" w:hAnsi="Times New Roman" w:cs="Times New Roman"/>
          <w:color w:val="000000"/>
          <w:kern w:val="1"/>
          <w:lang w:eastAsia="hi-IN" w:bidi="hi-IN"/>
          <w14:ligatures w14:val="none"/>
        </w:rPr>
        <w:t xml:space="preserve">Projekt zakłada rozbudowę wewnętrznej instalacji gazu wraz z przebudową kotłowni w budynku ośrodka kultury, na parceli nr 2000/304 (obecnie nr 2720, numer jednostki 241509_2, obręb Mszana) zlokalizowanej w Mszanie przy </w:t>
      </w:r>
      <w:proofErr w:type="spellStart"/>
      <w:r w:rsidRPr="00825802">
        <w:rPr>
          <w:rFonts w:ascii="Times New Roman" w:eastAsia="Arial" w:hAnsi="Times New Roman" w:cs="Times New Roman"/>
          <w:color w:val="000000"/>
          <w:kern w:val="1"/>
          <w:lang w:eastAsia="hi-IN" w:bidi="hi-IN"/>
          <w14:ligatures w14:val="none"/>
        </w:rPr>
        <w:t>ul.Mickiewicza</w:t>
      </w:r>
      <w:proofErr w:type="spellEnd"/>
      <w:r w:rsidRPr="00825802">
        <w:rPr>
          <w:rFonts w:ascii="Times New Roman" w:eastAsia="Arial" w:hAnsi="Times New Roman" w:cs="Times New Roman"/>
          <w:color w:val="000000"/>
          <w:kern w:val="1"/>
          <w:lang w:eastAsia="hi-IN" w:bidi="hi-IN"/>
          <w14:ligatures w14:val="none"/>
        </w:rPr>
        <w:t xml:space="preserve"> 92. </w:t>
      </w:r>
    </w:p>
    <w:p w14:paraId="07D6CFB3" w14:textId="77777777" w:rsidR="00C972DD" w:rsidRPr="00825802" w:rsidRDefault="00C972DD" w:rsidP="00C972DD">
      <w:pPr>
        <w:tabs>
          <w:tab w:val="left" w:pos="180"/>
        </w:tabs>
        <w:suppressAutoHyphens/>
        <w:spacing w:after="0" w:line="240" w:lineRule="auto"/>
        <w:jc w:val="both"/>
        <w:rPr>
          <w:rFonts w:ascii="Times New Roman" w:eastAsia="Calibri" w:hAnsi="Times New Roman" w:cs="Times New Roman"/>
          <w:noProof/>
          <w:kern w:val="0"/>
          <w:lang w:eastAsia="pl-PL"/>
          <w14:ligatures w14:val="none"/>
        </w:rPr>
      </w:pPr>
      <w:r w:rsidRPr="00825802">
        <w:rPr>
          <w:rFonts w:ascii="Times New Roman" w:eastAsia="Calibri" w:hAnsi="Times New Roman" w:cs="Times New Roman"/>
          <w:b/>
          <w:bCs/>
          <w:kern w:val="0"/>
          <w:lang w:eastAsia="pl-PL"/>
          <w14:ligatures w14:val="none"/>
        </w:rPr>
        <w:t xml:space="preserve">Budynek w chwili obecnej użytkowany, pełniący funkcję „Gminnego Ośrodka Kultury i Rekreacji w Mszanie”. </w:t>
      </w:r>
      <w:r w:rsidRPr="00825802">
        <w:rPr>
          <w:rFonts w:ascii="Times New Roman" w:eastAsia="Calibri" w:hAnsi="Times New Roman" w:cs="Times New Roman"/>
          <w:b/>
          <w:bCs/>
          <w:noProof/>
          <w:kern w:val="0"/>
          <w:lang w:eastAsia="pl-PL"/>
          <w14:ligatures w14:val="none"/>
        </w:rPr>
        <w:t xml:space="preserve">Roboty prowadzone będą na podstawie decyzji o pozwoleniu na budowę Nr 0085/23 pt. „Rozbudowa wewnętrznej instalacji gazu wraz z przebudową kotłowni w budynku ośrodka kultury, na parceli nr 2000/304 (obecnie nr 2720) zlokalizowanej w Mszanie przy ul. Adama Mickiewicza 92. </w:t>
      </w:r>
    </w:p>
    <w:p w14:paraId="56EAC87D" w14:textId="77777777" w:rsidR="00C972DD" w:rsidRPr="00825802" w:rsidRDefault="00C972DD" w:rsidP="00C972DD">
      <w:pPr>
        <w:tabs>
          <w:tab w:val="left" w:pos="180"/>
        </w:tabs>
        <w:suppressAutoHyphens/>
        <w:spacing w:after="0" w:line="240" w:lineRule="auto"/>
        <w:jc w:val="both"/>
        <w:rPr>
          <w:rFonts w:ascii="Times New Roman" w:eastAsia="Calibri" w:hAnsi="Times New Roman" w:cs="Times New Roman"/>
          <w:kern w:val="0"/>
          <w:lang w:eastAsia="pl-PL"/>
          <w14:ligatures w14:val="none"/>
        </w:rPr>
      </w:pPr>
      <w:r w:rsidRPr="00825802">
        <w:rPr>
          <w:rFonts w:ascii="Times New Roman" w:eastAsia="Calibri" w:hAnsi="Times New Roman" w:cs="Times New Roman"/>
          <w:b/>
          <w:bCs/>
          <w:kern w:val="0"/>
          <w:lang w:eastAsia="pl-PL"/>
          <w14:ligatures w14:val="none"/>
        </w:rPr>
        <w:t>Zakres prac zawartym w dokumentacji obejmuje:</w:t>
      </w:r>
    </w:p>
    <w:p w14:paraId="081A41AC" w14:textId="77777777" w:rsidR="00C972DD" w:rsidRPr="00825802" w:rsidRDefault="00C972DD" w:rsidP="00C972DD">
      <w:pPr>
        <w:tabs>
          <w:tab w:val="left" w:pos="12636"/>
        </w:tabs>
        <w:spacing w:after="0" w:line="240" w:lineRule="auto"/>
        <w:jc w:val="both"/>
        <w:rPr>
          <w:rFonts w:ascii="Times New Roman" w:eastAsia="Calibri" w:hAnsi="Times New Roman" w:cs="Times New Roman"/>
          <w:kern w:val="0"/>
          <w:lang w:eastAsia="pl-PL"/>
          <w14:ligatures w14:val="none"/>
        </w:rPr>
      </w:pPr>
      <w:r w:rsidRPr="00825802">
        <w:rPr>
          <w:rFonts w:ascii="Times New Roman" w:eastAsia="Calibri" w:hAnsi="Times New Roman" w:cs="Times New Roman"/>
          <w:kern w:val="0"/>
          <w:lang w:eastAsia="pl-PL"/>
          <w14:ligatures w14:val="none"/>
        </w:rPr>
        <w:t>a) rozbudowa wewnętrznej instalacji od istniejącego punktu pomiarowego (</w:t>
      </w:r>
      <w:proofErr w:type="spellStart"/>
      <w:r w:rsidRPr="00825802">
        <w:rPr>
          <w:rFonts w:ascii="Times New Roman" w:eastAsia="Calibri" w:hAnsi="Times New Roman" w:cs="Times New Roman"/>
          <w:kern w:val="0"/>
          <w:lang w:eastAsia="pl-PL"/>
          <w14:ligatures w14:val="none"/>
        </w:rPr>
        <w:t>SKGiG</w:t>
      </w:r>
      <w:proofErr w:type="spellEnd"/>
      <w:r w:rsidRPr="00825802">
        <w:rPr>
          <w:rFonts w:ascii="Times New Roman" w:eastAsia="Calibri" w:hAnsi="Times New Roman" w:cs="Times New Roman"/>
          <w:kern w:val="0"/>
          <w:lang w:eastAsia="pl-PL"/>
          <w14:ligatures w14:val="none"/>
        </w:rPr>
        <w:t>) zlokalizowanego na terenie działki do budynku wraz z montażem zaworu MAG-3 (MAG) zlokalizowanym na zewnętrznej ścianie budynku</w:t>
      </w:r>
    </w:p>
    <w:p w14:paraId="72562A4A" w14:textId="77777777" w:rsidR="00C972DD" w:rsidRPr="00825802" w:rsidRDefault="00C972DD" w:rsidP="00C972DD">
      <w:pPr>
        <w:tabs>
          <w:tab w:val="left" w:pos="12636"/>
        </w:tabs>
        <w:spacing w:after="0" w:line="240" w:lineRule="auto"/>
        <w:jc w:val="both"/>
        <w:rPr>
          <w:rFonts w:ascii="Times New Roman" w:eastAsia="Calibri" w:hAnsi="Times New Roman" w:cs="Times New Roman"/>
          <w:kern w:val="0"/>
          <w:lang w:eastAsia="pl-PL"/>
          <w14:ligatures w14:val="none"/>
        </w:rPr>
      </w:pPr>
      <w:r w:rsidRPr="00825802">
        <w:rPr>
          <w:rFonts w:ascii="Times New Roman" w:eastAsia="Calibri" w:hAnsi="Times New Roman" w:cs="Times New Roman"/>
          <w:kern w:val="0"/>
          <w:lang w:eastAsia="pl-PL"/>
          <w14:ligatures w14:val="none"/>
        </w:rPr>
        <w:t>b) przebudowa kotłowni, w ramach której planuje się:</w:t>
      </w:r>
    </w:p>
    <w:p w14:paraId="6EA14BAC" w14:textId="77777777" w:rsidR="00C972DD" w:rsidRPr="00825802" w:rsidRDefault="00C972DD" w:rsidP="00C972DD">
      <w:pPr>
        <w:tabs>
          <w:tab w:val="left" w:pos="12636"/>
        </w:tabs>
        <w:spacing w:after="0" w:line="240" w:lineRule="auto"/>
        <w:jc w:val="both"/>
        <w:rPr>
          <w:rFonts w:ascii="Times New Roman" w:eastAsia="Calibri" w:hAnsi="Times New Roman" w:cs="Times New Roman"/>
          <w:kern w:val="0"/>
          <w:lang w:eastAsia="pl-PL"/>
          <w14:ligatures w14:val="none"/>
        </w:rPr>
      </w:pPr>
      <w:r w:rsidRPr="00825802">
        <w:rPr>
          <w:rFonts w:ascii="Times New Roman" w:eastAsia="Calibri" w:hAnsi="Times New Roman" w:cs="Times New Roman"/>
          <w:kern w:val="0"/>
          <w:lang w:eastAsia="pl-PL"/>
          <w14:ligatures w14:val="none"/>
        </w:rPr>
        <w:t>- roboty demontażowe i rozbiórkowe</w:t>
      </w:r>
    </w:p>
    <w:p w14:paraId="3CE0E9D0" w14:textId="77777777" w:rsidR="00C972DD" w:rsidRPr="00825802" w:rsidRDefault="00C972DD" w:rsidP="00C972DD">
      <w:pPr>
        <w:tabs>
          <w:tab w:val="left" w:pos="12636"/>
        </w:tabs>
        <w:spacing w:after="0" w:line="240" w:lineRule="auto"/>
        <w:jc w:val="both"/>
        <w:rPr>
          <w:rFonts w:ascii="Times New Roman" w:eastAsia="Calibri" w:hAnsi="Times New Roman" w:cs="Times New Roman"/>
          <w:kern w:val="0"/>
          <w:lang w:eastAsia="pl-PL"/>
          <w14:ligatures w14:val="none"/>
        </w:rPr>
      </w:pPr>
      <w:r w:rsidRPr="00825802">
        <w:rPr>
          <w:rFonts w:ascii="Times New Roman" w:eastAsia="Calibri" w:hAnsi="Times New Roman" w:cs="Times New Roman"/>
          <w:kern w:val="0"/>
          <w:lang w:eastAsia="pl-PL"/>
          <w14:ligatures w14:val="none"/>
        </w:rPr>
        <w:t xml:space="preserve">- roboty montażowo-instalacyjne (zainstalowanie dwóch kotłów gazowych wraz z konieczną armaturą o łącznej mocy 80kW z zamkniętą komorą spalania do zasilania 1 obiegu grzewczego: obieg c.o. Parametry wody grzewczej w kotłowni </w:t>
      </w:r>
      <w:proofErr w:type="spellStart"/>
      <w:r w:rsidRPr="00825802">
        <w:rPr>
          <w:rFonts w:ascii="Times New Roman" w:eastAsia="Calibri" w:hAnsi="Times New Roman" w:cs="Times New Roman"/>
          <w:kern w:val="0"/>
          <w:lang w:eastAsia="pl-PL"/>
          <w14:ligatures w14:val="none"/>
        </w:rPr>
        <w:t>tz</w:t>
      </w:r>
      <w:proofErr w:type="spellEnd"/>
      <w:r w:rsidRPr="00825802">
        <w:rPr>
          <w:rFonts w:ascii="Times New Roman" w:eastAsia="Calibri" w:hAnsi="Times New Roman" w:cs="Times New Roman"/>
          <w:kern w:val="0"/>
          <w:lang w:eastAsia="pl-PL"/>
          <w14:ligatures w14:val="none"/>
        </w:rPr>
        <w:t>/</w:t>
      </w:r>
      <w:proofErr w:type="spellStart"/>
      <w:r w:rsidRPr="00825802">
        <w:rPr>
          <w:rFonts w:ascii="Times New Roman" w:eastAsia="Calibri" w:hAnsi="Times New Roman" w:cs="Times New Roman"/>
          <w:kern w:val="0"/>
          <w:lang w:eastAsia="pl-PL"/>
          <w14:ligatures w14:val="none"/>
        </w:rPr>
        <w:t>tp</w:t>
      </w:r>
      <w:proofErr w:type="spellEnd"/>
      <w:r w:rsidRPr="00825802">
        <w:rPr>
          <w:rFonts w:ascii="Times New Roman" w:eastAsia="Calibri" w:hAnsi="Times New Roman" w:cs="Times New Roman"/>
          <w:kern w:val="0"/>
          <w:lang w:eastAsia="pl-PL"/>
          <w14:ligatures w14:val="none"/>
        </w:rPr>
        <w:t>=80/60*C. Kotłownia na gaz wysokometanowy GZ-50 grupa E)</w:t>
      </w:r>
    </w:p>
    <w:p w14:paraId="1B76B2CC" w14:textId="77777777" w:rsidR="00C972DD" w:rsidRPr="00825802" w:rsidRDefault="00C972DD" w:rsidP="00C972DD">
      <w:pPr>
        <w:tabs>
          <w:tab w:val="left" w:pos="12636"/>
        </w:tabs>
        <w:spacing w:after="0" w:line="240" w:lineRule="auto"/>
        <w:jc w:val="both"/>
        <w:rPr>
          <w:rFonts w:ascii="Times New Roman" w:eastAsia="Calibri" w:hAnsi="Times New Roman" w:cs="Times New Roman"/>
          <w:kern w:val="0"/>
          <w:lang w:eastAsia="pl-PL"/>
          <w14:ligatures w14:val="none"/>
        </w:rPr>
      </w:pPr>
      <w:r w:rsidRPr="00825802">
        <w:rPr>
          <w:rFonts w:ascii="Times New Roman" w:eastAsia="Calibri" w:hAnsi="Times New Roman" w:cs="Times New Roman"/>
          <w:kern w:val="0"/>
          <w:lang w:eastAsia="pl-PL"/>
          <w14:ligatures w14:val="none"/>
        </w:rPr>
        <w:t>- wykonanie płukania i prób szczelności</w:t>
      </w:r>
    </w:p>
    <w:p w14:paraId="33B5F49B" w14:textId="77777777" w:rsidR="00C972DD" w:rsidRPr="00825802" w:rsidRDefault="00C972DD" w:rsidP="00C972DD">
      <w:pPr>
        <w:tabs>
          <w:tab w:val="left" w:pos="12636"/>
        </w:tabs>
        <w:spacing w:after="0" w:line="240" w:lineRule="auto"/>
        <w:jc w:val="both"/>
        <w:rPr>
          <w:rFonts w:ascii="Times New Roman" w:eastAsia="Calibri" w:hAnsi="Times New Roman" w:cs="Times New Roman"/>
          <w:kern w:val="0"/>
          <w:lang w:eastAsia="pl-PL"/>
          <w14:ligatures w14:val="none"/>
        </w:rPr>
      </w:pPr>
      <w:r w:rsidRPr="00825802">
        <w:rPr>
          <w:rFonts w:ascii="Times New Roman" w:eastAsia="Calibri" w:hAnsi="Times New Roman" w:cs="Times New Roman"/>
          <w:kern w:val="0"/>
          <w:lang w:eastAsia="pl-PL"/>
          <w14:ligatures w14:val="none"/>
        </w:rPr>
        <w:t>- wykonanie zabezpieczenia przed korozją</w:t>
      </w:r>
    </w:p>
    <w:p w14:paraId="6675B67F" w14:textId="77777777" w:rsidR="00C972DD" w:rsidRPr="00825802" w:rsidRDefault="00C972DD" w:rsidP="00C972DD">
      <w:pPr>
        <w:tabs>
          <w:tab w:val="left" w:pos="12636"/>
        </w:tabs>
        <w:spacing w:after="0" w:line="240" w:lineRule="auto"/>
        <w:jc w:val="both"/>
        <w:rPr>
          <w:rFonts w:ascii="Times New Roman" w:eastAsia="Calibri" w:hAnsi="Times New Roman" w:cs="Times New Roman"/>
          <w:kern w:val="0"/>
          <w:lang w:eastAsia="pl-PL"/>
          <w14:ligatures w14:val="none"/>
        </w:rPr>
      </w:pPr>
      <w:r w:rsidRPr="00825802">
        <w:rPr>
          <w:rFonts w:ascii="Times New Roman" w:eastAsia="Calibri" w:hAnsi="Times New Roman" w:cs="Times New Roman"/>
          <w:kern w:val="0"/>
          <w:lang w:eastAsia="pl-PL"/>
          <w14:ligatures w14:val="none"/>
        </w:rPr>
        <w:t>- wykonanie izolacji termicznej</w:t>
      </w:r>
    </w:p>
    <w:p w14:paraId="4CE71E52" w14:textId="77777777" w:rsidR="00C972DD" w:rsidRPr="00825802" w:rsidRDefault="00C972DD" w:rsidP="00C972DD">
      <w:pPr>
        <w:tabs>
          <w:tab w:val="left" w:pos="12636"/>
        </w:tabs>
        <w:spacing w:after="0" w:line="240" w:lineRule="auto"/>
        <w:jc w:val="both"/>
        <w:rPr>
          <w:rFonts w:ascii="Times New Roman" w:eastAsia="Calibri" w:hAnsi="Times New Roman" w:cs="Times New Roman"/>
          <w:kern w:val="0"/>
          <w:lang w:eastAsia="pl-PL"/>
          <w14:ligatures w14:val="none"/>
        </w:rPr>
      </w:pPr>
      <w:r w:rsidRPr="00825802">
        <w:rPr>
          <w:rFonts w:ascii="Times New Roman" w:eastAsia="Calibri" w:hAnsi="Times New Roman" w:cs="Times New Roman"/>
          <w:kern w:val="0"/>
          <w:lang w:eastAsia="pl-PL"/>
          <w14:ligatures w14:val="none"/>
        </w:rPr>
        <w:t>- uruchomienie kotłowni gazowej</w:t>
      </w:r>
    </w:p>
    <w:p w14:paraId="5983171D" w14:textId="77777777" w:rsidR="00C972DD" w:rsidRPr="00825802" w:rsidRDefault="00C972DD" w:rsidP="00C972DD">
      <w:pPr>
        <w:tabs>
          <w:tab w:val="left" w:pos="12636"/>
        </w:tabs>
        <w:spacing w:after="0" w:line="240" w:lineRule="auto"/>
        <w:jc w:val="both"/>
        <w:rPr>
          <w:rFonts w:ascii="Times New Roman" w:eastAsia="Calibri" w:hAnsi="Times New Roman" w:cs="Times New Roman"/>
          <w:kern w:val="0"/>
          <w:lang w:eastAsia="pl-PL"/>
          <w14:ligatures w14:val="none"/>
        </w:rPr>
      </w:pPr>
      <w:r w:rsidRPr="00825802">
        <w:rPr>
          <w:rFonts w:ascii="Times New Roman" w:eastAsia="Calibri" w:hAnsi="Times New Roman" w:cs="Times New Roman"/>
          <w:kern w:val="0"/>
          <w:lang w:eastAsia="pl-PL"/>
          <w14:ligatures w14:val="none"/>
        </w:rPr>
        <w:t>- wykonanie do pomieszczenia projektowanej kotłowni nowego otworu okiennego</w:t>
      </w:r>
    </w:p>
    <w:p w14:paraId="151A9FE2" w14:textId="77777777" w:rsidR="00C972DD" w:rsidRPr="00825802" w:rsidRDefault="00C972DD" w:rsidP="00C972DD">
      <w:pPr>
        <w:tabs>
          <w:tab w:val="left" w:pos="12636"/>
        </w:tabs>
        <w:spacing w:after="0" w:line="240" w:lineRule="auto"/>
        <w:jc w:val="both"/>
        <w:rPr>
          <w:rFonts w:ascii="Times New Roman" w:eastAsia="Calibri" w:hAnsi="Times New Roman" w:cs="Times New Roman"/>
          <w:kern w:val="0"/>
          <w:lang w:eastAsia="pl-PL"/>
          <w14:ligatures w14:val="none"/>
        </w:rPr>
      </w:pPr>
      <w:r w:rsidRPr="00825802">
        <w:rPr>
          <w:rFonts w:ascii="Times New Roman" w:eastAsia="Calibri" w:hAnsi="Times New Roman" w:cs="Times New Roman"/>
          <w:kern w:val="0"/>
          <w:lang w:eastAsia="pl-PL"/>
          <w14:ligatures w14:val="none"/>
        </w:rPr>
        <w:t>- wykonanie do pomieszczenia projektowanej kotłowni nowego otworu drzwiowego o klasie ognioodporności EI30 (30 min)</w:t>
      </w:r>
    </w:p>
    <w:p w14:paraId="39746D9B" w14:textId="77777777" w:rsidR="00C972DD" w:rsidRPr="00825802" w:rsidRDefault="00C972DD" w:rsidP="00C972DD">
      <w:pPr>
        <w:tabs>
          <w:tab w:val="left" w:pos="12636"/>
        </w:tabs>
        <w:spacing w:after="0" w:line="240" w:lineRule="auto"/>
        <w:jc w:val="both"/>
        <w:rPr>
          <w:rFonts w:ascii="Times New Roman" w:eastAsia="Calibri" w:hAnsi="Times New Roman" w:cs="Times New Roman"/>
          <w:kern w:val="0"/>
          <w:lang w:eastAsia="pl-PL"/>
          <w14:ligatures w14:val="none"/>
        </w:rPr>
      </w:pPr>
      <w:r w:rsidRPr="00825802">
        <w:rPr>
          <w:rFonts w:ascii="Times New Roman" w:eastAsia="Calibri" w:hAnsi="Times New Roman" w:cs="Times New Roman"/>
          <w:kern w:val="0"/>
          <w:lang w:eastAsia="pl-PL"/>
          <w14:ligatures w14:val="none"/>
        </w:rPr>
        <w:t xml:space="preserve">- wydzielenie pomieszczenia kotłowni (parter) przegrodami </w:t>
      </w:r>
    </w:p>
    <w:p w14:paraId="429D983E" w14:textId="77777777" w:rsidR="00C972DD" w:rsidRPr="00825802" w:rsidRDefault="00C972DD" w:rsidP="00C972DD">
      <w:pPr>
        <w:tabs>
          <w:tab w:val="left" w:pos="12636"/>
        </w:tabs>
        <w:spacing w:after="0" w:line="240" w:lineRule="auto"/>
        <w:jc w:val="both"/>
        <w:rPr>
          <w:rFonts w:ascii="Times New Roman" w:eastAsia="Calibri" w:hAnsi="Times New Roman" w:cs="Times New Roman"/>
          <w:kern w:val="0"/>
          <w:lang w:eastAsia="pl-PL"/>
          <w14:ligatures w14:val="none"/>
        </w:rPr>
      </w:pPr>
      <w:r w:rsidRPr="00825802">
        <w:rPr>
          <w:rFonts w:ascii="Times New Roman" w:eastAsia="Calibri" w:hAnsi="Times New Roman" w:cs="Times New Roman"/>
          <w:kern w:val="0"/>
          <w:lang w:eastAsia="pl-PL"/>
          <w14:ligatures w14:val="none"/>
        </w:rPr>
        <w:t>- ułożenie kafli na posadzce kotłowni</w:t>
      </w:r>
    </w:p>
    <w:p w14:paraId="32E6608F" w14:textId="77777777" w:rsidR="00C972DD" w:rsidRPr="00825802" w:rsidRDefault="00C972DD" w:rsidP="00C972DD">
      <w:pPr>
        <w:tabs>
          <w:tab w:val="left" w:pos="12636"/>
        </w:tabs>
        <w:spacing w:after="0" w:line="240" w:lineRule="auto"/>
        <w:jc w:val="both"/>
        <w:rPr>
          <w:rFonts w:ascii="Times New Roman" w:eastAsia="Calibri" w:hAnsi="Times New Roman" w:cs="Times New Roman"/>
          <w:kern w:val="0"/>
          <w:lang w:eastAsia="pl-PL"/>
          <w14:ligatures w14:val="none"/>
        </w:rPr>
      </w:pPr>
      <w:r w:rsidRPr="00825802">
        <w:rPr>
          <w:rFonts w:ascii="Times New Roman" w:eastAsia="Calibri" w:hAnsi="Times New Roman" w:cs="Times New Roman"/>
          <w:kern w:val="0"/>
          <w:lang w:eastAsia="pl-PL"/>
          <w14:ligatures w14:val="none"/>
        </w:rPr>
        <w:t>- wyłożenie ścian kotłowni kaflami do pełnej wysokości pomieszczenia</w:t>
      </w:r>
    </w:p>
    <w:p w14:paraId="4B132637" w14:textId="77777777" w:rsidR="00C972DD" w:rsidRPr="00825802" w:rsidRDefault="00C972DD" w:rsidP="00C972DD">
      <w:pPr>
        <w:tabs>
          <w:tab w:val="left" w:pos="12636"/>
        </w:tabs>
        <w:spacing w:after="0" w:line="240" w:lineRule="auto"/>
        <w:jc w:val="both"/>
        <w:rPr>
          <w:rFonts w:ascii="Times New Roman" w:eastAsia="Calibri" w:hAnsi="Times New Roman" w:cs="Times New Roman"/>
          <w:kern w:val="0"/>
          <w:lang w:eastAsia="pl-PL"/>
          <w14:ligatures w14:val="none"/>
        </w:rPr>
      </w:pPr>
      <w:r w:rsidRPr="00825802">
        <w:rPr>
          <w:rFonts w:ascii="Times New Roman" w:eastAsia="Calibri" w:hAnsi="Times New Roman" w:cs="Times New Roman"/>
          <w:kern w:val="0"/>
          <w:lang w:eastAsia="pl-PL"/>
          <w14:ligatures w14:val="none"/>
        </w:rPr>
        <w:t>- malowanie sufitu</w:t>
      </w:r>
    </w:p>
    <w:p w14:paraId="38ADE4C5" w14:textId="77777777" w:rsidR="00C972DD" w:rsidRPr="00825802" w:rsidRDefault="00C972DD" w:rsidP="00C972DD">
      <w:pPr>
        <w:tabs>
          <w:tab w:val="left" w:pos="12636"/>
        </w:tabs>
        <w:spacing w:after="0" w:line="240" w:lineRule="auto"/>
        <w:jc w:val="both"/>
        <w:rPr>
          <w:rFonts w:ascii="Times New Roman" w:eastAsia="Calibri" w:hAnsi="Times New Roman" w:cs="Times New Roman"/>
          <w:kern w:val="0"/>
          <w:lang w:eastAsia="pl-PL"/>
          <w14:ligatures w14:val="none"/>
        </w:rPr>
      </w:pPr>
      <w:r w:rsidRPr="00825802">
        <w:rPr>
          <w:rFonts w:ascii="Times New Roman" w:eastAsia="Calibri" w:hAnsi="Times New Roman" w:cs="Times New Roman"/>
          <w:kern w:val="0"/>
          <w:lang w:eastAsia="pl-PL"/>
          <w14:ligatures w14:val="none"/>
        </w:rPr>
        <w:t xml:space="preserve">- wykonanie instalacji wodociągowej i kanalizacyjnej (montaż umywalki oraz złączki do węża; zabudowa (piwnica) studzienki schładzającej o wymiarach 60x60x60cm; odprowadzenie wpustu WPK </w:t>
      </w:r>
      <w:r w:rsidRPr="00825802">
        <w:rPr>
          <w:rFonts w:ascii="Times New Roman" w:eastAsia="Calibri" w:hAnsi="Times New Roman" w:cs="Times New Roman"/>
          <w:kern w:val="0"/>
          <w:lang w:eastAsia="pl-PL"/>
          <w14:ligatures w14:val="none"/>
        </w:rPr>
        <w:lastRenderedPageBreak/>
        <w:t>posadzkowego do studzienki schładzającej zaprojektowanej w piwnicy; wyposażenie studzienki w pompę odwadniającą, uruchomianą zaworem pływakowym do ścieków zanieczyszczonych gorących)</w:t>
      </w:r>
    </w:p>
    <w:p w14:paraId="022E3CC7" w14:textId="77777777" w:rsidR="00C972DD" w:rsidRPr="00825802" w:rsidRDefault="00C972DD" w:rsidP="00C972DD">
      <w:pPr>
        <w:tabs>
          <w:tab w:val="left" w:pos="12636"/>
        </w:tabs>
        <w:spacing w:after="0" w:line="240" w:lineRule="auto"/>
        <w:jc w:val="both"/>
        <w:rPr>
          <w:rFonts w:ascii="Times New Roman" w:eastAsia="Calibri" w:hAnsi="Times New Roman" w:cs="Times New Roman"/>
          <w:kern w:val="0"/>
          <w:lang w:eastAsia="pl-PL"/>
          <w14:ligatures w14:val="none"/>
        </w:rPr>
      </w:pPr>
      <w:r w:rsidRPr="00825802">
        <w:rPr>
          <w:rFonts w:ascii="Times New Roman" w:eastAsia="Calibri" w:hAnsi="Times New Roman" w:cs="Times New Roman"/>
          <w:kern w:val="0"/>
          <w:lang w:eastAsia="pl-PL"/>
          <w14:ligatures w14:val="none"/>
        </w:rPr>
        <w:t>- wykonanie instalacji wentylacyjnej i odprowadzenia spalin</w:t>
      </w:r>
    </w:p>
    <w:p w14:paraId="42DE3E4A" w14:textId="77777777" w:rsidR="00C972DD" w:rsidRPr="00825802" w:rsidRDefault="00C972DD" w:rsidP="00C972DD">
      <w:pPr>
        <w:tabs>
          <w:tab w:val="left" w:pos="12636"/>
        </w:tabs>
        <w:spacing w:after="0" w:line="240" w:lineRule="auto"/>
        <w:jc w:val="both"/>
        <w:rPr>
          <w:rFonts w:ascii="Times New Roman" w:eastAsia="Calibri" w:hAnsi="Times New Roman" w:cs="Times New Roman"/>
          <w:kern w:val="0"/>
          <w:lang w:eastAsia="pl-PL"/>
          <w14:ligatures w14:val="none"/>
        </w:rPr>
      </w:pPr>
      <w:r w:rsidRPr="00825802">
        <w:rPr>
          <w:rFonts w:ascii="Times New Roman" w:eastAsia="Calibri" w:hAnsi="Times New Roman" w:cs="Times New Roman"/>
          <w:kern w:val="0"/>
          <w:lang w:eastAsia="pl-PL"/>
          <w14:ligatures w14:val="none"/>
        </w:rPr>
        <w:t>- wykonanie kanału nawiewnego „</w:t>
      </w:r>
      <w:proofErr w:type="spellStart"/>
      <w:r w:rsidRPr="00825802">
        <w:rPr>
          <w:rFonts w:ascii="Times New Roman" w:eastAsia="Calibri" w:hAnsi="Times New Roman" w:cs="Times New Roman"/>
          <w:kern w:val="0"/>
          <w:lang w:eastAsia="pl-PL"/>
          <w14:ligatures w14:val="none"/>
        </w:rPr>
        <w:t>Zetowego</w:t>
      </w:r>
      <w:proofErr w:type="spellEnd"/>
      <w:r w:rsidRPr="00825802">
        <w:rPr>
          <w:rFonts w:ascii="Times New Roman" w:eastAsia="Calibri" w:hAnsi="Times New Roman" w:cs="Times New Roman"/>
          <w:kern w:val="0"/>
          <w:lang w:eastAsia="pl-PL"/>
          <w14:ligatures w14:val="none"/>
        </w:rPr>
        <w:t>”</w:t>
      </w:r>
    </w:p>
    <w:p w14:paraId="630865DD" w14:textId="77777777" w:rsidR="00C972DD" w:rsidRPr="00825802" w:rsidRDefault="00C972DD" w:rsidP="00C972DD">
      <w:pPr>
        <w:tabs>
          <w:tab w:val="left" w:pos="12636"/>
        </w:tabs>
        <w:spacing w:after="0" w:line="240" w:lineRule="auto"/>
        <w:jc w:val="both"/>
        <w:rPr>
          <w:rFonts w:ascii="Times New Roman" w:eastAsia="Calibri" w:hAnsi="Times New Roman" w:cs="Times New Roman"/>
          <w:kern w:val="0"/>
          <w:lang w:eastAsia="pl-PL"/>
          <w14:ligatures w14:val="none"/>
        </w:rPr>
      </w:pPr>
      <w:r w:rsidRPr="00825802">
        <w:rPr>
          <w:rFonts w:ascii="Times New Roman" w:eastAsia="Calibri" w:hAnsi="Times New Roman" w:cs="Times New Roman"/>
          <w:kern w:val="0"/>
          <w:lang w:eastAsia="pl-PL"/>
          <w14:ligatures w14:val="none"/>
        </w:rPr>
        <w:t xml:space="preserve">- wykonanie instalacji i oświetlenia elektrycznego  </w:t>
      </w:r>
    </w:p>
    <w:p w14:paraId="5438BCFB" w14:textId="02CD3AC9" w:rsidR="00C972DD" w:rsidRPr="00825802" w:rsidRDefault="00C972DD" w:rsidP="00C972DD">
      <w:pPr>
        <w:tabs>
          <w:tab w:val="left" w:pos="12636"/>
        </w:tabs>
        <w:spacing w:after="0" w:line="240" w:lineRule="auto"/>
        <w:jc w:val="both"/>
        <w:rPr>
          <w:rFonts w:ascii="Times New Roman" w:eastAsia="Calibri" w:hAnsi="Times New Roman" w:cs="Times New Roman"/>
          <w:kern w:val="0"/>
          <w:lang w:eastAsia="pl-PL"/>
          <w14:ligatures w14:val="none"/>
        </w:rPr>
      </w:pPr>
      <w:r w:rsidRPr="00825802">
        <w:rPr>
          <w:rFonts w:ascii="Times New Roman" w:eastAsia="Calibri" w:hAnsi="Times New Roman" w:cs="Times New Roman"/>
          <w:kern w:val="0"/>
          <w:lang w:eastAsia="pl-PL"/>
          <w14:ligatures w14:val="none"/>
        </w:rPr>
        <w:t>- wykonanie instalacji elektrycznej i doprowadzenia zasilania oraz okablowania dla urządzeń i czujników</w:t>
      </w:r>
    </w:p>
    <w:p w14:paraId="1FB6C007" w14:textId="77777777" w:rsidR="00C972DD" w:rsidRPr="00825802" w:rsidRDefault="00C972DD" w:rsidP="00C972DD">
      <w:pPr>
        <w:tabs>
          <w:tab w:val="left" w:pos="12636"/>
        </w:tabs>
        <w:spacing w:after="0" w:line="240" w:lineRule="auto"/>
        <w:jc w:val="both"/>
        <w:rPr>
          <w:rFonts w:ascii="Times New Roman" w:eastAsia="Calibri" w:hAnsi="Times New Roman" w:cs="Times New Roman"/>
          <w:kern w:val="0"/>
          <w:lang w:eastAsia="pl-PL"/>
          <w14:ligatures w14:val="none"/>
        </w:rPr>
      </w:pPr>
      <w:r w:rsidRPr="00825802">
        <w:rPr>
          <w:rFonts w:ascii="Times New Roman" w:eastAsia="Calibri" w:hAnsi="Times New Roman" w:cs="Times New Roman"/>
          <w:kern w:val="0"/>
          <w:lang w:eastAsia="pl-PL"/>
          <w14:ligatures w14:val="none"/>
        </w:rPr>
        <w:t xml:space="preserve">- zabudowa grzejnika elektrycznego 1000W w kotłowni uruchomianym termostatem z funkcją </w:t>
      </w:r>
      <w:proofErr w:type="spellStart"/>
      <w:r w:rsidRPr="00825802">
        <w:rPr>
          <w:rFonts w:ascii="Times New Roman" w:eastAsia="Calibri" w:hAnsi="Times New Roman" w:cs="Times New Roman"/>
          <w:kern w:val="0"/>
          <w:lang w:eastAsia="pl-PL"/>
          <w14:ligatures w14:val="none"/>
        </w:rPr>
        <w:t>antyzamarzania</w:t>
      </w:r>
      <w:proofErr w:type="spellEnd"/>
      <w:r w:rsidRPr="00825802">
        <w:rPr>
          <w:rFonts w:ascii="Times New Roman" w:eastAsia="Calibri" w:hAnsi="Times New Roman" w:cs="Times New Roman"/>
          <w:kern w:val="0"/>
          <w:lang w:eastAsia="pl-PL"/>
          <w14:ligatures w14:val="none"/>
        </w:rPr>
        <w:t xml:space="preserve"> </w:t>
      </w:r>
    </w:p>
    <w:p w14:paraId="40F19406" w14:textId="77777777" w:rsidR="00C972DD" w:rsidRPr="00825802" w:rsidRDefault="00C972DD" w:rsidP="00C972DD">
      <w:pPr>
        <w:tabs>
          <w:tab w:val="left" w:pos="12636"/>
        </w:tabs>
        <w:spacing w:after="0" w:line="240" w:lineRule="auto"/>
        <w:jc w:val="both"/>
        <w:rPr>
          <w:rFonts w:ascii="Times New Roman" w:eastAsia="Calibri" w:hAnsi="Times New Roman" w:cs="Times New Roman"/>
          <w:kern w:val="0"/>
          <w:lang w:eastAsia="pl-PL"/>
          <w14:ligatures w14:val="none"/>
        </w:rPr>
      </w:pPr>
      <w:r w:rsidRPr="00825802">
        <w:rPr>
          <w:rFonts w:ascii="Times New Roman" w:eastAsia="Calibri" w:hAnsi="Times New Roman" w:cs="Times New Roman"/>
          <w:kern w:val="0"/>
          <w:lang w:eastAsia="pl-PL"/>
          <w14:ligatures w14:val="none"/>
        </w:rPr>
        <w:t xml:space="preserve">- montaż naczynia </w:t>
      </w:r>
      <w:proofErr w:type="spellStart"/>
      <w:r w:rsidRPr="00825802">
        <w:rPr>
          <w:rFonts w:ascii="Times New Roman" w:eastAsia="Calibri" w:hAnsi="Times New Roman" w:cs="Times New Roman"/>
          <w:kern w:val="0"/>
          <w:lang w:eastAsia="pl-PL"/>
          <w14:ligatures w14:val="none"/>
        </w:rPr>
        <w:t>wzbiorczego</w:t>
      </w:r>
      <w:proofErr w:type="spellEnd"/>
    </w:p>
    <w:p w14:paraId="0EC88EF6" w14:textId="77777777" w:rsidR="00C972DD" w:rsidRPr="00825802" w:rsidRDefault="00C972DD" w:rsidP="00C972DD">
      <w:pPr>
        <w:tabs>
          <w:tab w:val="left" w:pos="12636"/>
        </w:tabs>
        <w:spacing w:after="0" w:line="240" w:lineRule="auto"/>
        <w:jc w:val="both"/>
        <w:rPr>
          <w:rFonts w:ascii="Times New Roman" w:eastAsia="Calibri" w:hAnsi="Times New Roman" w:cs="Times New Roman"/>
          <w:kern w:val="0"/>
          <w:lang w:eastAsia="pl-PL"/>
          <w14:ligatures w14:val="none"/>
        </w:rPr>
      </w:pPr>
      <w:r w:rsidRPr="00825802">
        <w:rPr>
          <w:rFonts w:ascii="Times New Roman" w:eastAsia="Calibri" w:hAnsi="Times New Roman" w:cs="Times New Roman"/>
          <w:kern w:val="0"/>
          <w:lang w:eastAsia="pl-PL"/>
          <w14:ligatures w14:val="none"/>
        </w:rPr>
        <w:t>- montaż stacji uzdatniania wody</w:t>
      </w:r>
    </w:p>
    <w:p w14:paraId="3F21329B" w14:textId="77777777" w:rsidR="00C972DD" w:rsidRPr="00825802" w:rsidRDefault="00C972DD" w:rsidP="00C972DD">
      <w:pPr>
        <w:tabs>
          <w:tab w:val="left" w:pos="12636"/>
        </w:tabs>
        <w:spacing w:after="0" w:line="240" w:lineRule="auto"/>
        <w:jc w:val="both"/>
        <w:rPr>
          <w:rFonts w:ascii="Times New Roman" w:eastAsia="Calibri" w:hAnsi="Times New Roman" w:cs="Times New Roman"/>
          <w:kern w:val="0"/>
          <w:lang w:eastAsia="pl-PL"/>
          <w14:ligatures w14:val="none"/>
        </w:rPr>
      </w:pPr>
      <w:r w:rsidRPr="00825802">
        <w:rPr>
          <w:rFonts w:ascii="Times New Roman" w:eastAsia="Calibri" w:hAnsi="Times New Roman" w:cs="Times New Roman"/>
          <w:kern w:val="0"/>
          <w:lang w:eastAsia="pl-PL"/>
          <w14:ligatures w14:val="none"/>
        </w:rPr>
        <w:t>- demontaż nawierzchni chodnika</w:t>
      </w:r>
    </w:p>
    <w:p w14:paraId="779F49D5" w14:textId="77777777" w:rsidR="00C972DD" w:rsidRPr="00825802" w:rsidRDefault="00C972DD" w:rsidP="00C972DD">
      <w:pPr>
        <w:tabs>
          <w:tab w:val="left" w:pos="12636"/>
        </w:tabs>
        <w:spacing w:after="0" w:line="240" w:lineRule="auto"/>
        <w:jc w:val="both"/>
        <w:rPr>
          <w:rFonts w:ascii="Times New Roman" w:eastAsia="Calibri" w:hAnsi="Times New Roman" w:cs="Times New Roman"/>
          <w:kern w:val="0"/>
          <w:lang w:eastAsia="pl-PL"/>
          <w14:ligatures w14:val="none"/>
        </w:rPr>
      </w:pPr>
      <w:r w:rsidRPr="00825802">
        <w:rPr>
          <w:rFonts w:ascii="Times New Roman" w:eastAsia="Calibri" w:hAnsi="Times New Roman" w:cs="Times New Roman"/>
          <w:kern w:val="0"/>
          <w:lang w:eastAsia="pl-PL"/>
          <w14:ligatures w14:val="none"/>
        </w:rPr>
        <w:t>- roboty ziemne (wykonanie wykopu liniowego)</w:t>
      </w:r>
    </w:p>
    <w:p w14:paraId="34E0754D" w14:textId="77777777" w:rsidR="00C972DD" w:rsidRPr="00825802" w:rsidRDefault="00C972DD" w:rsidP="00C972DD">
      <w:pPr>
        <w:tabs>
          <w:tab w:val="left" w:pos="12636"/>
        </w:tabs>
        <w:spacing w:after="0" w:line="240" w:lineRule="auto"/>
        <w:jc w:val="both"/>
        <w:rPr>
          <w:rFonts w:ascii="Times New Roman" w:eastAsia="Calibri" w:hAnsi="Times New Roman" w:cs="Times New Roman"/>
          <w:kern w:val="0"/>
          <w:lang w:eastAsia="pl-PL"/>
          <w14:ligatures w14:val="none"/>
        </w:rPr>
      </w:pPr>
      <w:r w:rsidRPr="00825802">
        <w:rPr>
          <w:rFonts w:ascii="Times New Roman" w:eastAsia="Calibri" w:hAnsi="Times New Roman" w:cs="Times New Roman"/>
          <w:kern w:val="0"/>
          <w:lang w:eastAsia="pl-PL"/>
          <w14:ligatures w14:val="none"/>
        </w:rPr>
        <w:t>- odtworzenie nawierzchni chodnika</w:t>
      </w:r>
    </w:p>
    <w:p w14:paraId="2200EDCE" w14:textId="77777777" w:rsidR="00C972DD" w:rsidRPr="00825802" w:rsidRDefault="00C972DD" w:rsidP="00C972DD">
      <w:pPr>
        <w:tabs>
          <w:tab w:val="left" w:pos="12636"/>
        </w:tabs>
        <w:spacing w:after="0" w:line="240" w:lineRule="auto"/>
        <w:jc w:val="both"/>
        <w:rPr>
          <w:rFonts w:ascii="Times New Roman" w:eastAsia="Calibri" w:hAnsi="Times New Roman" w:cs="Times New Roman"/>
          <w:kern w:val="0"/>
          <w:lang w:eastAsia="pl-PL"/>
          <w14:ligatures w14:val="none"/>
        </w:rPr>
      </w:pPr>
      <w:r w:rsidRPr="00825802">
        <w:rPr>
          <w:rFonts w:ascii="Times New Roman" w:eastAsia="Calibri" w:hAnsi="Times New Roman" w:cs="Times New Roman"/>
          <w:kern w:val="0"/>
          <w:lang w:eastAsia="pl-PL"/>
          <w14:ligatures w14:val="none"/>
        </w:rPr>
        <w:t>- sporządzenie dokumentacji powykonawczej i odbiorowej UDT</w:t>
      </w:r>
    </w:p>
    <w:p w14:paraId="2108024B" w14:textId="77777777" w:rsidR="000D560B" w:rsidRPr="00825802" w:rsidRDefault="000D560B" w:rsidP="000D560B">
      <w:pPr>
        <w:tabs>
          <w:tab w:val="left" w:pos="180"/>
        </w:tabs>
        <w:suppressAutoHyphens/>
        <w:spacing w:after="0" w:line="240" w:lineRule="auto"/>
        <w:jc w:val="both"/>
        <w:rPr>
          <w:rFonts w:ascii="Times New Roman" w:eastAsia="Calibri" w:hAnsi="Times New Roman" w:cs="Times New Roman"/>
          <w:kern w:val="0"/>
          <w:lang w:eastAsia="pl-PL"/>
          <w14:ligatures w14:val="none"/>
        </w:rPr>
      </w:pPr>
    </w:p>
    <w:p w14:paraId="29A76711" w14:textId="3868A17D" w:rsidR="00C972DD" w:rsidRPr="00825802" w:rsidRDefault="00C972DD" w:rsidP="000D560B">
      <w:pPr>
        <w:tabs>
          <w:tab w:val="left" w:pos="180"/>
        </w:tabs>
        <w:suppressAutoHyphens/>
        <w:spacing w:after="0" w:line="240" w:lineRule="auto"/>
        <w:jc w:val="both"/>
        <w:rPr>
          <w:rFonts w:ascii="Times New Roman" w:eastAsia="Calibri" w:hAnsi="Times New Roman" w:cs="Times New Roman"/>
          <w:kern w:val="0"/>
          <w:lang w:eastAsia="pl-PL"/>
          <w14:ligatures w14:val="none"/>
        </w:rPr>
      </w:pPr>
      <w:r w:rsidRPr="00825802">
        <w:rPr>
          <w:rFonts w:ascii="Times New Roman" w:eastAsia="Calibri" w:hAnsi="Times New Roman" w:cs="Times New Roman"/>
          <w:color w:val="000000"/>
          <w:kern w:val="0"/>
          <w:lang w:eastAsia="pl-PL"/>
          <w14:ligatures w14:val="none"/>
        </w:rPr>
        <w:t>Wytyczne realizacji robót:</w:t>
      </w:r>
    </w:p>
    <w:p w14:paraId="1629CBFF" w14:textId="77777777" w:rsidR="00C972DD" w:rsidRPr="00825802" w:rsidRDefault="00C972DD" w:rsidP="00C972DD">
      <w:pPr>
        <w:tabs>
          <w:tab w:val="left" w:pos="180"/>
        </w:tabs>
        <w:suppressAutoHyphens/>
        <w:spacing w:after="0" w:line="240" w:lineRule="auto"/>
        <w:jc w:val="both"/>
        <w:rPr>
          <w:rFonts w:ascii="Times New Roman" w:eastAsia="Calibri" w:hAnsi="Times New Roman" w:cs="Times New Roman"/>
          <w:b/>
          <w:bCs/>
          <w:kern w:val="0"/>
          <w:lang w:eastAsia="pl-PL"/>
          <w14:ligatures w14:val="none"/>
        </w:rPr>
      </w:pPr>
      <w:r w:rsidRPr="00825802">
        <w:rPr>
          <w:rFonts w:ascii="Times New Roman" w:eastAsia="Calibri" w:hAnsi="Times New Roman" w:cs="Times New Roman"/>
          <w:b/>
          <w:bCs/>
          <w:kern w:val="0"/>
          <w:lang w:eastAsia="pl-PL"/>
          <w14:ligatures w14:val="none"/>
        </w:rPr>
        <w:t>Roboty należy wykonać zgodnie z zatwierdzonym projektem budowlanym i decyzją o pozwoleniu na budowę nr 0085/23 oraz zgodnie z zaleceniami zawartymi w opinii techniczno-kominiarskiej sporządzonej przez Macieja Kłaka z dnia 9 grudnia 2022r.</w:t>
      </w:r>
    </w:p>
    <w:p w14:paraId="243E771B" w14:textId="77777777" w:rsidR="001B2A77" w:rsidRPr="00825802" w:rsidRDefault="00703777" w:rsidP="001B2A77">
      <w:pPr>
        <w:pStyle w:val="NormalnyWeb"/>
        <w:suppressAutoHyphens/>
        <w:spacing w:before="100" w:after="0" w:line="276" w:lineRule="auto"/>
        <w:jc w:val="both"/>
        <w:rPr>
          <w:sz w:val="22"/>
          <w:szCs w:val="22"/>
        </w:rPr>
      </w:pPr>
      <w:r w:rsidRPr="00825802">
        <w:rPr>
          <w:sz w:val="22"/>
          <w:szCs w:val="22"/>
        </w:rPr>
        <w:t xml:space="preserve">2 </w:t>
      </w:r>
      <w:r w:rsidR="003A3D70" w:rsidRPr="00825802">
        <w:rPr>
          <w:sz w:val="22"/>
          <w:szCs w:val="22"/>
        </w:rPr>
        <w:t>. Oznaczenie przedmiotu zamó</w:t>
      </w:r>
      <w:r w:rsidR="001B2A77" w:rsidRPr="00825802">
        <w:rPr>
          <w:sz w:val="22"/>
          <w:szCs w:val="22"/>
        </w:rPr>
        <w:t xml:space="preserve">wienia </w:t>
      </w:r>
    </w:p>
    <w:p w14:paraId="79A433E6" w14:textId="77777777" w:rsidR="001B2A77" w:rsidRPr="00825802" w:rsidRDefault="001B2A77" w:rsidP="001B2A77">
      <w:pPr>
        <w:pStyle w:val="NormalnyWeb"/>
        <w:suppressAutoHyphens/>
        <w:spacing w:before="100" w:after="0" w:line="276" w:lineRule="auto"/>
        <w:jc w:val="both"/>
        <w:rPr>
          <w:sz w:val="22"/>
          <w:szCs w:val="22"/>
        </w:rPr>
      </w:pPr>
    </w:p>
    <w:p w14:paraId="3B592BC7" w14:textId="1439267A" w:rsidR="001B2A77" w:rsidRPr="00825802" w:rsidRDefault="001B2A77" w:rsidP="001B2A77">
      <w:pPr>
        <w:jc w:val="both"/>
        <w:rPr>
          <w:rFonts w:ascii="Times New Roman" w:hAnsi="Times New Roman" w:cs="Times New Roman"/>
        </w:rPr>
      </w:pPr>
      <w:r w:rsidRPr="00825802">
        <w:rPr>
          <w:rFonts w:ascii="Times New Roman" w:hAnsi="Times New Roman" w:cs="Times New Roman"/>
        </w:rPr>
        <w:t xml:space="preserve">2.1. </w:t>
      </w:r>
      <w:r w:rsidRPr="00825802">
        <w:rPr>
          <w:rFonts w:ascii="Times New Roman" w:eastAsia="Calibri" w:hAnsi="Times New Roman" w:cs="Times New Roman"/>
          <w:noProof/>
          <w:kern w:val="0"/>
          <w:lang w:eastAsia="pl-PL"/>
          <w14:ligatures w14:val="none"/>
        </w:rPr>
        <w:t xml:space="preserve"> Główny przedmiot zamó</w:t>
      </w:r>
      <w:proofErr w:type="spellStart"/>
      <w:r w:rsidRPr="00825802">
        <w:rPr>
          <w:rFonts w:ascii="Times New Roman" w:hAnsi="Times New Roman" w:cs="Times New Roman"/>
        </w:rPr>
        <w:t>wienia</w:t>
      </w:r>
      <w:proofErr w:type="spellEnd"/>
      <w:r w:rsidRPr="00825802">
        <w:rPr>
          <w:rFonts w:ascii="Times New Roman" w:hAnsi="Times New Roman" w:cs="Times New Roman"/>
        </w:rPr>
        <w:t xml:space="preserve"> według kodów Wspólnego Słownika Zamówień (CPV):</w:t>
      </w:r>
    </w:p>
    <w:p w14:paraId="34CEB1C4" w14:textId="77777777" w:rsidR="001B2A77" w:rsidRPr="00825802" w:rsidRDefault="001B2A77" w:rsidP="001B2A77">
      <w:pPr>
        <w:pStyle w:val="NormalnyWeb"/>
        <w:suppressAutoHyphens/>
        <w:spacing w:before="100" w:after="0" w:line="276" w:lineRule="auto"/>
        <w:jc w:val="both"/>
        <w:rPr>
          <w:rFonts w:eastAsia="Calibri"/>
          <w:noProof/>
          <w:kern w:val="0"/>
          <w:sz w:val="22"/>
          <w:szCs w:val="22"/>
          <w:lang w:eastAsia="pl-PL"/>
          <w14:ligatures w14:val="none"/>
        </w:rPr>
      </w:pPr>
    </w:p>
    <w:p w14:paraId="7391D1D7" w14:textId="77777777" w:rsidR="006F49A5" w:rsidRPr="00A306B7" w:rsidRDefault="006F49A5" w:rsidP="006F49A5">
      <w:pPr>
        <w:suppressAutoHyphens/>
        <w:spacing w:after="0" w:line="240" w:lineRule="auto"/>
        <w:jc w:val="both"/>
        <w:rPr>
          <w:rFonts w:ascii="Times New Roman" w:eastAsia="Calibri" w:hAnsi="Times New Roman" w:cs="Times New Roman"/>
          <w:b/>
          <w:bCs/>
          <w:kern w:val="0"/>
          <w:lang w:eastAsia="pl-PL"/>
          <w14:ligatures w14:val="none"/>
        </w:rPr>
      </w:pPr>
      <w:r w:rsidRPr="00A306B7">
        <w:rPr>
          <w:rFonts w:ascii="Times New Roman" w:eastAsia="Calibri" w:hAnsi="Times New Roman" w:cs="Times New Roman"/>
          <w:b/>
          <w:bCs/>
          <w:kern w:val="0"/>
          <w:lang w:eastAsia="pl-PL"/>
          <w14:ligatures w14:val="none"/>
        </w:rPr>
        <w:t>CPV 45333000-0 Roboty instalacyjne gazowe</w:t>
      </w:r>
    </w:p>
    <w:p w14:paraId="3BE27D79" w14:textId="77777777" w:rsidR="006F49A5" w:rsidRPr="00825802" w:rsidRDefault="006F49A5" w:rsidP="006F49A5">
      <w:pPr>
        <w:suppressAutoHyphens/>
        <w:spacing w:after="0" w:line="240" w:lineRule="auto"/>
        <w:jc w:val="both"/>
        <w:rPr>
          <w:rFonts w:ascii="Times New Roman" w:eastAsia="Calibri" w:hAnsi="Times New Roman" w:cs="Times New Roman"/>
          <w:kern w:val="0"/>
          <w:lang w:eastAsia="pl-PL"/>
          <w14:ligatures w14:val="none"/>
        </w:rPr>
      </w:pPr>
    </w:p>
    <w:p w14:paraId="021DED10" w14:textId="434875BA" w:rsidR="006F49A5" w:rsidRDefault="006F49A5" w:rsidP="006F49A5">
      <w:pPr>
        <w:pStyle w:val="Akapitzlist"/>
        <w:numPr>
          <w:ilvl w:val="1"/>
          <w:numId w:val="61"/>
        </w:numPr>
        <w:suppressAutoHyphens/>
        <w:spacing w:after="0" w:line="240" w:lineRule="auto"/>
        <w:ind w:left="426"/>
        <w:jc w:val="both"/>
        <w:rPr>
          <w:rFonts w:ascii="Times New Roman" w:eastAsia="Calibri" w:hAnsi="Times New Roman" w:cs="Times New Roman"/>
          <w:noProof/>
          <w:kern w:val="0"/>
          <w:lang w:eastAsia="pl-PL"/>
          <w14:ligatures w14:val="none"/>
        </w:rPr>
      </w:pPr>
      <w:r w:rsidRPr="00825802">
        <w:rPr>
          <w:rFonts w:ascii="Times New Roman" w:eastAsia="Calibri" w:hAnsi="Times New Roman" w:cs="Times New Roman"/>
          <w:noProof/>
          <w:kern w:val="0"/>
          <w:lang w:eastAsia="pl-PL"/>
          <w14:ligatures w14:val="none"/>
        </w:rPr>
        <w:t>Dodatkowe przedmioty zamówienia według kodów Wspólnego Słownika Zamówień (CPV):</w:t>
      </w:r>
    </w:p>
    <w:p w14:paraId="282C974D" w14:textId="77777777" w:rsidR="00A306B7" w:rsidRPr="00825802" w:rsidRDefault="00A306B7" w:rsidP="00A306B7">
      <w:pPr>
        <w:pStyle w:val="Akapitzlist"/>
        <w:suppressAutoHyphens/>
        <w:spacing w:after="0" w:line="240" w:lineRule="auto"/>
        <w:ind w:left="426"/>
        <w:jc w:val="both"/>
        <w:rPr>
          <w:rFonts w:ascii="Times New Roman" w:eastAsia="Calibri" w:hAnsi="Times New Roman" w:cs="Times New Roman"/>
          <w:noProof/>
          <w:kern w:val="0"/>
          <w:lang w:eastAsia="pl-PL"/>
          <w14:ligatures w14:val="none"/>
        </w:rPr>
      </w:pPr>
    </w:p>
    <w:p w14:paraId="0DB15CDD" w14:textId="77777777" w:rsidR="00A306B7" w:rsidRPr="00825802" w:rsidRDefault="00A306B7" w:rsidP="00A306B7">
      <w:pPr>
        <w:suppressAutoHyphens/>
        <w:spacing w:after="0" w:line="240" w:lineRule="auto"/>
        <w:jc w:val="both"/>
        <w:rPr>
          <w:rFonts w:ascii="Times New Roman" w:eastAsia="Calibri" w:hAnsi="Times New Roman" w:cs="Times New Roman"/>
          <w:kern w:val="0"/>
          <w:lang w:eastAsia="pl-PL"/>
          <w14:ligatures w14:val="none"/>
        </w:rPr>
      </w:pPr>
    </w:p>
    <w:p w14:paraId="19008058" w14:textId="33B517E7" w:rsidR="006F49A5" w:rsidRPr="00A306B7" w:rsidRDefault="00A306B7" w:rsidP="00A306B7">
      <w:pPr>
        <w:suppressAutoHyphens/>
        <w:spacing w:after="0" w:line="240" w:lineRule="auto"/>
        <w:jc w:val="both"/>
        <w:rPr>
          <w:rFonts w:ascii="Times New Roman" w:eastAsia="Calibri" w:hAnsi="Times New Roman" w:cs="Times New Roman"/>
          <w:kern w:val="0"/>
          <w:lang w:eastAsia="pl-PL"/>
          <w14:ligatures w14:val="none"/>
        </w:rPr>
      </w:pPr>
      <w:r w:rsidRPr="00825802">
        <w:rPr>
          <w:rFonts w:ascii="Times New Roman" w:eastAsia="Calibri" w:hAnsi="Times New Roman" w:cs="Times New Roman"/>
          <w:kern w:val="0"/>
          <w:lang w:eastAsia="pl-PL"/>
          <w14:ligatures w14:val="none"/>
        </w:rPr>
        <w:t>CPV 45331100-7 Instalowanie centralnego ogrzewania</w:t>
      </w:r>
    </w:p>
    <w:p w14:paraId="53479092" w14:textId="77777777" w:rsidR="006F49A5" w:rsidRPr="00825802" w:rsidRDefault="006F49A5" w:rsidP="006F49A5">
      <w:pPr>
        <w:suppressAutoHyphens/>
        <w:spacing w:after="0" w:line="240" w:lineRule="auto"/>
        <w:jc w:val="both"/>
        <w:rPr>
          <w:rFonts w:ascii="Times New Roman" w:eastAsia="Calibri" w:hAnsi="Times New Roman" w:cs="Times New Roman"/>
          <w:kern w:val="0"/>
          <w:lang w:eastAsia="pl-PL"/>
          <w14:ligatures w14:val="none"/>
        </w:rPr>
      </w:pPr>
      <w:r w:rsidRPr="00825802">
        <w:rPr>
          <w:rFonts w:ascii="Times New Roman" w:eastAsia="Calibri" w:hAnsi="Times New Roman" w:cs="Times New Roman"/>
          <w:kern w:val="0"/>
          <w:lang w:eastAsia="pl-PL"/>
          <w14:ligatures w14:val="none"/>
        </w:rPr>
        <w:t>CPV 45332000-3 Roboty instalacyjne wodne i kanalizacyjne</w:t>
      </w:r>
      <w:r w:rsidRPr="00825802">
        <w:rPr>
          <w:rFonts w:ascii="Times New Roman" w:eastAsia="Calibri" w:hAnsi="Times New Roman" w:cs="Times New Roman"/>
          <w:b/>
          <w:bCs/>
          <w:noProof/>
          <w:kern w:val="0"/>
          <w:lang w:eastAsia="pl-PL"/>
          <w14:ligatures w14:val="none"/>
        </w:rPr>
        <w:t xml:space="preserve"> </w:t>
      </w:r>
      <w:r w:rsidRPr="00825802">
        <w:rPr>
          <w:rFonts w:ascii="Times New Roman" w:eastAsia="Calibri" w:hAnsi="Times New Roman" w:cs="Times New Roman"/>
          <w:kern w:val="0"/>
          <w:lang w:eastAsia="pl-PL"/>
          <w14:ligatures w14:val="none"/>
        </w:rPr>
        <w:t xml:space="preserve"> </w:t>
      </w:r>
    </w:p>
    <w:p w14:paraId="7B8216CA" w14:textId="77777777" w:rsidR="006F49A5" w:rsidRPr="00825802" w:rsidRDefault="006F49A5" w:rsidP="006F49A5">
      <w:pPr>
        <w:suppressAutoHyphens/>
        <w:spacing w:after="0" w:line="240" w:lineRule="auto"/>
        <w:jc w:val="both"/>
        <w:rPr>
          <w:rFonts w:ascii="Times New Roman" w:eastAsia="Calibri" w:hAnsi="Times New Roman" w:cs="Times New Roman"/>
          <w:kern w:val="0"/>
          <w:lang w:eastAsia="pl-PL"/>
          <w14:ligatures w14:val="none"/>
        </w:rPr>
      </w:pPr>
      <w:r w:rsidRPr="00825802">
        <w:rPr>
          <w:rFonts w:ascii="Times New Roman" w:eastAsia="Calibri" w:hAnsi="Times New Roman" w:cs="Times New Roman"/>
          <w:kern w:val="0"/>
          <w:lang w:eastAsia="pl-PL"/>
          <w14:ligatures w14:val="none"/>
        </w:rPr>
        <w:t>CPV 45321000-3 Izolacja cieplna</w:t>
      </w:r>
      <w:r w:rsidRPr="00825802">
        <w:rPr>
          <w:rFonts w:ascii="Times New Roman" w:eastAsia="Calibri" w:hAnsi="Times New Roman" w:cs="Times New Roman"/>
          <w:b/>
          <w:bCs/>
          <w:noProof/>
          <w:kern w:val="0"/>
          <w:lang w:eastAsia="pl-PL"/>
          <w14:ligatures w14:val="none"/>
        </w:rPr>
        <w:t xml:space="preserve"> </w:t>
      </w:r>
    </w:p>
    <w:p w14:paraId="48B136D9" w14:textId="77777777" w:rsidR="006F49A5" w:rsidRPr="00825802" w:rsidRDefault="006F49A5" w:rsidP="006F49A5">
      <w:pPr>
        <w:suppressAutoHyphens/>
        <w:spacing w:after="0" w:line="240" w:lineRule="auto"/>
        <w:jc w:val="both"/>
        <w:rPr>
          <w:rFonts w:ascii="Times New Roman" w:eastAsia="Calibri" w:hAnsi="Times New Roman" w:cs="Times New Roman"/>
          <w:kern w:val="0"/>
          <w:lang w:eastAsia="pl-PL"/>
          <w14:ligatures w14:val="none"/>
        </w:rPr>
      </w:pPr>
      <w:r w:rsidRPr="00825802">
        <w:rPr>
          <w:rFonts w:ascii="Times New Roman" w:eastAsia="Calibri" w:hAnsi="Times New Roman" w:cs="Times New Roman"/>
          <w:kern w:val="0"/>
          <w:lang w:eastAsia="pl-PL"/>
          <w14:ligatures w14:val="none"/>
        </w:rPr>
        <w:t>CPV 45000000-7 Roboty budowlane</w:t>
      </w:r>
    </w:p>
    <w:p w14:paraId="5191F939" w14:textId="77777777" w:rsidR="006F49A5" w:rsidRPr="00825802" w:rsidRDefault="006F49A5" w:rsidP="006F49A5">
      <w:pPr>
        <w:suppressAutoHyphens/>
        <w:spacing w:after="0" w:line="240" w:lineRule="auto"/>
        <w:jc w:val="both"/>
        <w:rPr>
          <w:rFonts w:ascii="Times New Roman" w:eastAsia="Calibri" w:hAnsi="Times New Roman" w:cs="Times New Roman"/>
          <w:kern w:val="0"/>
          <w:lang w:eastAsia="pl-PL"/>
          <w14:ligatures w14:val="none"/>
        </w:rPr>
      </w:pPr>
      <w:r w:rsidRPr="00825802">
        <w:rPr>
          <w:rFonts w:ascii="Times New Roman" w:eastAsia="Calibri" w:hAnsi="Times New Roman" w:cs="Times New Roman"/>
          <w:kern w:val="0"/>
          <w:lang w:eastAsia="pl-PL"/>
          <w14:ligatures w14:val="none"/>
        </w:rPr>
        <w:t>CPV 45300000-0 Roboty instalacyjne w budynkach</w:t>
      </w:r>
    </w:p>
    <w:p w14:paraId="6812EA1A" w14:textId="77777777" w:rsidR="006F49A5" w:rsidRPr="00825802" w:rsidRDefault="006F49A5" w:rsidP="006F49A5">
      <w:pPr>
        <w:suppressAutoHyphens/>
        <w:spacing w:after="0" w:line="240" w:lineRule="auto"/>
        <w:jc w:val="both"/>
        <w:rPr>
          <w:rFonts w:ascii="Times New Roman" w:eastAsia="Calibri" w:hAnsi="Times New Roman" w:cs="Times New Roman"/>
          <w:kern w:val="0"/>
          <w:lang w:eastAsia="pl-PL"/>
          <w14:ligatures w14:val="none"/>
        </w:rPr>
      </w:pPr>
      <w:r w:rsidRPr="00825802">
        <w:rPr>
          <w:rFonts w:ascii="Times New Roman" w:eastAsia="Calibri" w:hAnsi="Times New Roman" w:cs="Times New Roman"/>
          <w:kern w:val="0"/>
          <w:lang w:eastAsia="pl-PL"/>
          <w14:ligatures w14:val="none"/>
        </w:rPr>
        <w:t>CPV 45320000-6 Roboty izolacyjne</w:t>
      </w:r>
    </w:p>
    <w:p w14:paraId="357B21A2" w14:textId="77777777" w:rsidR="006F49A5" w:rsidRPr="00825802" w:rsidRDefault="006F49A5" w:rsidP="006F49A5">
      <w:pPr>
        <w:suppressAutoHyphens/>
        <w:spacing w:after="0" w:line="240" w:lineRule="auto"/>
        <w:jc w:val="both"/>
        <w:rPr>
          <w:rFonts w:ascii="Times New Roman" w:eastAsia="Calibri" w:hAnsi="Times New Roman" w:cs="Times New Roman"/>
          <w:kern w:val="0"/>
          <w:lang w:eastAsia="pl-PL"/>
          <w14:ligatures w14:val="none"/>
        </w:rPr>
      </w:pPr>
      <w:r w:rsidRPr="00825802">
        <w:rPr>
          <w:rFonts w:ascii="Times New Roman" w:eastAsia="Calibri" w:hAnsi="Times New Roman" w:cs="Times New Roman"/>
          <w:kern w:val="0"/>
          <w:lang w:eastAsia="pl-PL"/>
          <w14:ligatures w14:val="none"/>
        </w:rPr>
        <w:t>CPV 45400000-1 Roboty wykończeniowe w zakresie obiektów budowlanych</w:t>
      </w:r>
    </w:p>
    <w:p w14:paraId="4FC61825" w14:textId="77777777" w:rsidR="006F49A5" w:rsidRPr="00825802" w:rsidRDefault="006F49A5" w:rsidP="006F49A5">
      <w:pPr>
        <w:suppressAutoHyphens/>
        <w:spacing w:after="0" w:line="240" w:lineRule="auto"/>
        <w:jc w:val="both"/>
        <w:rPr>
          <w:rFonts w:ascii="Times New Roman" w:eastAsia="Calibri" w:hAnsi="Times New Roman" w:cs="Times New Roman"/>
          <w:kern w:val="0"/>
          <w:lang w:eastAsia="pl-PL"/>
          <w14:ligatures w14:val="none"/>
        </w:rPr>
      </w:pPr>
      <w:r w:rsidRPr="00825802">
        <w:rPr>
          <w:rFonts w:ascii="Times New Roman" w:eastAsia="Calibri" w:hAnsi="Times New Roman" w:cs="Times New Roman"/>
          <w:kern w:val="0"/>
          <w:lang w:eastAsia="pl-PL"/>
          <w14:ligatures w14:val="none"/>
        </w:rPr>
        <w:t>CPV 45410000-4 Tynkowanie</w:t>
      </w:r>
    </w:p>
    <w:p w14:paraId="7D992A8A" w14:textId="77777777" w:rsidR="006F49A5" w:rsidRPr="00825802" w:rsidRDefault="006F49A5" w:rsidP="006F49A5">
      <w:pPr>
        <w:suppressAutoHyphens/>
        <w:spacing w:after="0" w:line="240" w:lineRule="auto"/>
        <w:jc w:val="both"/>
        <w:rPr>
          <w:rFonts w:ascii="Times New Roman" w:eastAsia="Calibri" w:hAnsi="Times New Roman" w:cs="Times New Roman"/>
          <w:kern w:val="0"/>
          <w:lang w:eastAsia="pl-PL"/>
          <w14:ligatures w14:val="none"/>
        </w:rPr>
      </w:pPr>
      <w:r w:rsidRPr="00825802">
        <w:rPr>
          <w:rFonts w:ascii="Times New Roman" w:eastAsia="Calibri" w:hAnsi="Times New Roman" w:cs="Times New Roman"/>
          <w:kern w:val="0"/>
          <w:lang w:eastAsia="pl-PL"/>
          <w14:ligatures w14:val="none"/>
        </w:rPr>
        <w:t>CPV 45421000-4 Roboty w zakresie stolarki budowlanej</w:t>
      </w:r>
    </w:p>
    <w:p w14:paraId="7801EDEF" w14:textId="77777777" w:rsidR="006F49A5" w:rsidRPr="00825802" w:rsidRDefault="006F49A5" w:rsidP="006F49A5">
      <w:pPr>
        <w:suppressAutoHyphens/>
        <w:spacing w:after="0" w:line="240" w:lineRule="auto"/>
        <w:jc w:val="both"/>
        <w:rPr>
          <w:rFonts w:ascii="Times New Roman" w:eastAsia="Calibri" w:hAnsi="Times New Roman" w:cs="Times New Roman"/>
          <w:kern w:val="0"/>
          <w:lang w:eastAsia="pl-PL"/>
          <w14:ligatures w14:val="none"/>
        </w:rPr>
      </w:pPr>
      <w:r w:rsidRPr="00825802">
        <w:rPr>
          <w:rFonts w:ascii="Times New Roman" w:eastAsia="Calibri" w:hAnsi="Times New Roman" w:cs="Times New Roman"/>
          <w:kern w:val="0"/>
          <w:lang w:eastAsia="pl-PL"/>
          <w14:ligatures w14:val="none"/>
        </w:rPr>
        <w:t>CPV 45430000-0 Pokrywanie podłóg i ścian</w:t>
      </w:r>
    </w:p>
    <w:p w14:paraId="7D11E920" w14:textId="77777777" w:rsidR="006F49A5" w:rsidRPr="00825802" w:rsidRDefault="006F49A5" w:rsidP="006F49A5">
      <w:pPr>
        <w:suppressAutoHyphens/>
        <w:spacing w:after="0" w:line="240" w:lineRule="auto"/>
        <w:jc w:val="both"/>
        <w:rPr>
          <w:rFonts w:ascii="Times New Roman" w:eastAsia="Calibri" w:hAnsi="Times New Roman" w:cs="Times New Roman"/>
          <w:kern w:val="0"/>
          <w:lang w:eastAsia="pl-PL"/>
          <w14:ligatures w14:val="none"/>
        </w:rPr>
      </w:pPr>
      <w:r w:rsidRPr="00825802">
        <w:rPr>
          <w:rFonts w:ascii="Times New Roman" w:eastAsia="Calibri" w:hAnsi="Times New Roman" w:cs="Times New Roman"/>
          <w:kern w:val="0"/>
          <w:lang w:eastAsia="pl-PL"/>
          <w14:ligatures w14:val="none"/>
        </w:rPr>
        <w:t xml:space="preserve">CPV 45440000-3 Roboty malarskie i szklarskie </w:t>
      </w:r>
    </w:p>
    <w:p w14:paraId="332961D8" w14:textId="77777777" w:rsidR="006F49A5" w:rsidRPr="00825802" w:rsidRDefault="006F49A5" w:rsidP="006F49A5">
      <w:pPr>
        <w:suppressAutoHyphens/>
        <w:spacing w:after="0" w:line="240" w:lineRule="auto"/>
        <w:jc w:val="both"/>
        <w:rPr>
          <w:rFonts w:ascii="Times New Roman" w:eastAsia="Calibri" w:hAnsi="Times New Roman" w:cs="Times New Roman"/>
          <w:kern w:val="0"/>
          <w:lang w:eastAsia="pl-PL"/>
          <w14:ligatures w14:val="none"/>
        </w:rPr>
      </w:pPr>
      <w:r w:rsidRPr="00825802">
        <w:rPr>
          <w:rFonts w:ascii="Times New Roman" w:eastAsia="Calibri" w:hAnsi="Times New Roman" w:cs="Times New Roman"/>
          <w:kern w:val="0"/>
          <w:lang w:eastAsia="pl-PL"/>
          <w14:ligatures w14:val="none"/>
        </w:rPr>
        <w:t>CPV 45450000-6 Roboty budowlane wykończeniowe, pozostałe</w:t>
      </w:r>
    </w:p>
    <w:p w14:paraId="604E8CE8" w14:textId="77777777" w:rsidR="001B2A77" w:rsidRPr="00825802" w:rsidRDefault="001B2A77" w:rsidP="006F49A5">
      <w:pPr>
        <w:suppressAutoHyphens/>
        <w:spacing w:before="100" w:after="0" w:line="276" w:lineRule="auto"/>
        <w:jc w:val="both"/>
        <w:rPr>
          <w:rFonts w:ascii="Times New Roman" w:eastAsia="Calibri" w:hAnsi="Times New Roman" w:cs="Times New Roman"/>
          <w:noProof/>
          <w:kern w:val="0"/>
          <w:lang w:eastAsia="pl-PL"/>
          <w14:ligatures w14:val="none"/>
        </w:rPr>
      </w:pPr>
    </w:p>
    <w:p w14:paraId="44FDB2BA" w14:textId="68EB4720" w:rsidR="003A3D70" w:rsidRPr="00825802" w:rsidRDefault="003A3D70" w:rsidP="003A3D70">
      <w:pPr>
        <w:jc w:val="both"/>
        <w:rPr>
          <w:rFonts w:ascii="Times New Roman" w:hAnsi="Times New Roman" w:cs="Times New Roman"/>
        </w:rPr>
      </w:pPr>
      <w:r w:rsidRPr="00825802">
        <w:rPr>
          <w:rFonts w:ascii="Times New Roman" w:hAnsi="Times New Roman" w:cs="Times New Roman"/>
        </w:rPr>
        <w:t>4. Szczegółowy zakres zamówienia:</w:t>
      </w:r>
    </w:p>
    <w:p w14:paraId="53BE5D30" w14:textId="1E13B3E2" w:rsidR="003A3D70" w:rsidRPr="00825802" w:rsidRDefault="003A3D70" w:rsidP="003A3D70">
      <w:pPr>
        <w:jc w:val="both"/>
        <w:rPr>
          <w:rFonts w:ascii="Times New Roman" w:hAnsi="Times New Roman" w:cs="Times New Roman"/>
        </w:rPr>
      </w:pPr>
      <w:r w:rsidRPr="00825802">
        <w:rPr>
          <w:rFonts w:ascii="Times New Roman" w:hAnsi="Times New Roman" w:cs="Times New Roman"/>
        </w:rPr>
        <w:t xml:space="preserve">4.1. Termin </w:t>
      </w:r>
      <w:r w:rsidR="00F31BDF" w:rsidRPr="00825802">
        <w:rPr>
          <w:rFonts w:ascii="Times New Roman" w:hAnsi="Times New Roman" w:cs="Times New Roman"/>
        </w:rPr>
        <w:t>wykonania zamówienia :</w:t>
      </w:r>
      <w:r w:rsidR="00F31BDF" w:rsidRPr="00825802">
        <w:rPr>
          <w:rFonts w:ascii="Times New Roman" w:hAnsi="Times New Roman" w:cs="Times New Roman"/>
          <w:b/>
          <w:bCs/>
        </w:rPr>
        <w:t xml:space="preserve"> do </w:t>
      </w:r>
      <w:r w:rsidR="00A306B7">
        <w:rPr>
          <w:rFonts w:ascii="Times New Roman" w:hAnsi="Times New Roman" w:cs="Times New Roman"/>
          <w:b/>
          <w:bCs/>
        </w:rPr>
        <w:t xml:space="preserve">45 dni </w:t>
      </w:r>
      <w:r w:rsidR="00F31BDF" w:rsidRPr="00825802">
        <w:rPr>
          <w:rFonts w:ascii="Times New Roman" w:hAnsi="Times New Roman" w:cs="Times New Roman"/>
          <w:b/>
          <w:bCs/>
        </w:rPr>
        <w:t xml:space="preserve"> od </w:t>
      </w:r>
      <w:r w:rsidR="00A306B7">
        <w:rPr>
          <w:rFonts w:ascii="Times New Roman" w:hAnsi="Times New Roman" w:cs="Times New Roman"/>
          <w:b/>
          <w:bCs/>
        </w:rPr>
        <w:t xml:space="preserve"> dnia </w:t>
      </w:r>
      <w:r w:rsidR="00F31BDF" w:rsidRPr="00825802">
        <w:rPr>
          <w:rFonts w:ascii="Times New Roman" w:hAnsi="Times New Roman" w:cs="Times New Roman"/>
          <w:b/>
          <w:bCs/>
        </w:rPr>
        <w:t>podpisania umowy.</w:t>
      </w:r>
    </w:p>
    <w:p w14:paraId="4909EF8D" w14:textId="2A27F22F" w:rsidR="003A3D70" w:rsidRPr="00825802" w:rsidRDefault="003A3D70" w:rsidP="003A3D70">
      <w:pPr>
        <w:jc w:val="both"/>
        <w:rPr>
          <w:rFonts w:ascii="Times New Roman" w:hAnsi="Times New Roman" w:cs="Times New Roman"/>
        </w:rPr>
      </w:pPr>
      <w:r w:rsidRPr="00825802">
        <w:rPr>
          <w:rFonts w:ascii="Times New Roman" w:hAnsi="Times New Roman" w:cs="Times New Roman"/>
        </w:rPr>
        <w:t xml:space="preserve">4.2. </w:t>
      </w:r>
      <w:r w:rsidR="001859A7" w:rsidRPr="00825802">
        <w:rPr>
          <w:rFonts w:ascii="Times New Roman" w:hAnsi="Times New Roman" w:cs="Times New Roman"/>
        </w:rPr>
        <w:t xml:space="preserve">Okres gwarancji: </w:t>
      </w:r>
      <w:r w:rsidR="0028256B" w:rsidRPr="00825802">
        <w:rPr>
          <w:rFonts w:ascii="Times New Roman" w:hAnsi="Times New Roman" w:cs="Times New Roman"/>
        </w:rPr>
        <w:t>podstawowy</w:t>
      </w:r>
      <w:r w:rsidR="00D33AC5" w:rsidRPr="00825802">
        <w:rPr>
          <w:rFonts w:ascii="Times New Roman" w:hAnsi="Times New Roman" w:cs="Times New Roman"/>
        </w:rPr>
        <w:t xml:space="preserve">: </w:t>
      </w:r>
      <w:r w:rsidR="001859A7" w:rsidRPr="00825802">
        <w:rPr>
          <w:rFonts w:ascii="Times New Roman" w:hAnsi="Times New Roman" w:cs="Times New Roman"/>
          <w:b/>
          <w:bCs/>
        </w:rPr>
        <w:t>60 miesięcy</w:t>
      </w:r>
      <w:r w:rsidR="0028256B" w:rsidRPr="00825802">
        <w:rPr>
          <w:rFonts w:ascii="Times New Roman" w:hAnsi="Times New Roman" w:cs="Times New Roman"/>
          <w:b/>
          <w:bCs/>
        </w:rPr>
        <w:t>, z możliwością przedłużenia o 24 miesiące</w:t>
      </w:r>
    </w:p>
    <w:p w14:paraId="0982619B" w14:textId="1FF976A8" w:rsidR="00D33AC5" w:rsidRPr="00825802" w:rsidRDefault="001859A7" w:rsidP="003A3D70">
      <w:pPr>
        <w:jc w:val="both"/>
        <w:rPr>
          <w:rFonts w:ascii="Times New Roman" w:hAnsi="Times New Roman" w:cs="Times New Roman"/>
          <w:b/>
          <w:bCs/>
        </w:rPr>
      </w:pPr>
      <w:r w:rsidRPr="00825802">
        <w:rPr>
          <w:rFonts w:ascii="Times New Roman" w:hAnsi="Times New Roman" w:cs="Times New Roman"/>
        </w:rPr>
        <w:t>4.3. Zamawiający żąda wniesienia zabezpieczenia należytego wykonania umowy w wysokości</w:t>
      </w:r>
      <w:r w:rsidR="001D7100" w:rsidRPr="00825802">
        <w:rPr>
          <w:rFonts w:ascii="Times New Roman" w:hAnsi="Times New Roman" w:cs="Times New Roman"/>
        </w:rPr>
        <w:t xml:space="preserve">: </w:t>
      </w:r>
      <w:r w:rsidRPr="00825802">
        <w:rPr>
          <w:rFonts w:ascii="Times New Roman" w:hAnsi="Times New Roman" w:cs="Times New Roman"/>
        </w:rPr>
        <w:t xml:space="preserve"> </w:t>
      </w:r>
      <w:r w:rsidRPr="00825802">
        <w:rPr>
          <w:rFonts w:ascii="Times New Roman" w:hAnsi="Times New Roman" w:cs="Times New Roman"/>
          <w:b/>
          <w:bCs/>
        </w:rPr>
        <w:t>5%</w:t>
      </w:r>
      <w:r w:rsidR="0028256B" w:rsidRPr="00825802">
        <w:rPr>
          <w:rFonts w:ascii="Times New Roman" w:hAnsi="Times New Roman" w:cs="Times New Roman"/>
          <w:b/>
          <w:bCs/>
        </w:rPr>
        <w:t xml:space="preserve"> ceny całkowitej podanej w ofercie</w:t>
      </w:r>
      <w:r w:rsidR="00E12E10" w:rsidRPr="00825802">
        <w:rPr>
          <w:rFonts w:ascii="Times New Roman" w:hAnsi="Times New Roman" w:cs="Times New Roman"/>
          <w:b/>
          <w:bCs/>
        </w:rPr>
        <w:t>.</w:t>
      </w:r>
    </w:p>
    <w:p w14:paraId="4E455547" w14:textId="77777777" w:rsidR="00D33AC5" w:rsidRPr="00825802" w:rsidRDefault="00D33AC5" w:rsidP="003A3D70">
      <w:pPr>
        <w:jc w:val="both"/>
        <w:rPr>
          <w:rFonts w:ascii="Times New Roman" w:hAnsi="Times New Roman" w:cs="Times New Roman"/>
        </w:rPr>
      </w:pPr>
    </w:p>
    <w:p w14:paraId="0C488C6C" w14:textId="56192D52" w:rsidR="001859A7" w:rsidRPr="00825802" w:rsidRDefault="003A3D70" w:rsidP="00D93353">
      <w:pPr>
        <w:numPr>
          <w:ilvl w:val="0"/>
          <w:numId w:val="1"/>
        </w:numPr>
        <w:pBdr>
          <w:bottom w:val="single" w:sz="6" w:space="1" w:color="auto"/>
        </w:pBdr>
        <w:tabs>
          <w:tab w:val="left" w:pos="600"/>
        </w:tabs>
        <w:suppressAutoHyphens/>
        <w:spacing w:after="240" w:line="240" w:lineRule="auto"/>
        <w:outlineLvl w:val="0"/>
        <w:rPr>
          <w:rFonts w:ascii="Times New Roman" w:eastAsia="Times New Roman" w:hAnsi="Times New Roman" w:cs="Times New Roman"/>
          <w:b/>
          <w:kern w:val="1"/>
          <w:lang w:eastAsia="ar-SA"/>
          <w14:ligatures w14:val="none"/>
        </w:rPr>
      </w:pPr>
      <w:r w:rsidRPr="00825802">
        <w:rPr>
          <w:rFonts w:ascii="Times New Roman" w:eastAsia="Times New Roman" w:hAnsi="Times New Roman" w:cs="Times New Roman"/>
          <w:b/>
          <w:kern w:val="1"/>
          <w:lang w:eastAsia="ar-SA"/>
          <w14:ligatures w14:val="none"/>
        </w:rPr>
        <w:lastRenderedPageBreak/>
        <w:t>WARUNKI UDZIAŁU W POSTĘPOWANIU ORAZ PODSTAWY WYKLUCZENIA</w:t>
      </w:r>
    </w:p>
    <w:p w14:paraId="0D3852CE" w14:textId="4EE041C9" w:rsidR="003A3D70" w:rsidRPr="00825802" w:rsidRDefault="003A3D70" w:rsidP="009D5DB2">
      <w:pPr>
        <w:numPr>
          <w:ilvl w:val="0"/>
          <w:numId w:val="37"/>
        </w:numPr>
        <w:suppressAutoHyphens/>
        <w:overflowPunct w:val="0"/>
        <w:autoSpaceDE w:val="0"/>
        <w:spacing w:after="0" w:line="240" w:lineRule="auto"/>
        <w:ind w:left="400" w:hanging="400"/>
        <w:jc w:val="both"/>
        <w:textAlignment w:val="baseline"/>
        <w:outlineLvl w:val="1"/>
        <w:rPr>
          <w:rFonts w:ascii="Times New Roman" w:eastAsia="Times New Roman" w:hAnsi="Times New Roman" w:cs="Times New Roman"/>
          <w:b/>
          <w:kern w:val="1"/>
          <w:lang w:eastAsia="ar-SA"/>
          <w14:ligatures w14:val="none"/>
        </w:rPr>
      </w:pPr>
      <w:r w:rsidRPr="00825802">
        <w:rPr>
          <w:rFonts w:ascii="Times New Roman" w:eastAsia="Times New Roman" w:hAnsi="Times New Roman" w:cs="Times New Roman"/>
          <w:b/>
          <w:kern w:val="1"/>
          <w:lang w:eastAsia="ar-SA"/>
          <w14:ligatures w14:val="none"/>
        </w:rPr>
        <w:t xml:space="preserve">O udzielenie zamówienie mogą ubiegać się wykonawcy, którzy: </w:t>
      </w:r>
    </w:p>
    <w:p w14:paraId="44CD4F6D" w14:textId="77777777" w:rsidR="003A3D70" w:rsidRPr="00825802" w:rsidRDefault="003A3D70" w:rsidP="009D5DB2">
      <w:pPr>
        <w:numPr>
          <w:ilvl w:val="0"/>
          <w:numId w:val="28"/>
        </w:numPr>
        <w:spacing w:after="0" w:line="240" w:lineRule="auto"/>
        <w:ind w:left="799" w:hanging="601"/>
        <w:jc w:val="both"/>
        <w:rPr>
          <w:rFonts w:ascii="Times New Roman" w:hAnsi="Times New Roman" w:cs="Times New Roman"/>
        </w:rPr>
      </w:pPr>
      <w:r w:rsidRPr="00825802">
        <w:rPr>
          <w:rFonts w:ascii="Times New Roman" w:hAnsi="Times New Roman" w:cs="Times New Roman"/>
        </w:rPr>
        <w:t>nie podlegają wykluczeniu;</w:t>
      </w:r>
    </w:p>
    <w:p w14:paraId="136CD0FB" w14:textId="77777777" w:rsidR="003A3D70" w:rsidRPr="00825802" w:rsidRDefault="003A3D70" w:rsidP="009D5DB2">
      <w:pPr>
        <w:numPr>
          <w:ilvl w:val="0"/>
          <w:numId w:val="28"/>
        </w:numPr>
        <w:spacing w:after="120" w:line="240" w:lineRule="auto"/>
        <w:ind w:left="799" w:hanging="601"/>
        <w:jc w:val="both"/>
        <w:rPr>
          <w:rFonts w:ascii="Times New Roman" w:hAnsi="Times New Roman" w:cs="Times New Roman"/>
        </w:rPr>
      </w:pPr>
      <w:r w:rsidRPr="00825802">
        <w:rPr>
          <w:rFonts w:ascii="Times New Roman" w:hAnsi="Times New Roman" w:cs="Times New Roman"/>
        </w:rPr>
        <w:t>spełniają warunki udziału w postępowaniu o ile zostały określone.</w:t>
      </w:r>
    </w:p>
    <w:p w14:paraId="5099F27E" w14:textId="66FAC9C7" w:rsidR="003A3D70" w:rsidRPr="00825802" w:rsidRDefault="003A3D70" w:rsidP="009D5DB2">
      <w:pPr>
        <w:pStyle w:val="Nagwek2"/>
        <w:numPr>
          <w:ilvl w:val="0"/>
          <w:numId w:val="37"/>
        </w:numPr>
        <w:rPr>
          <w:rFonts w:ascii="Times New Roman" w:hAnsi="Times New Roman" w:cs="Times New Roman"/>
          <w:sz w:val="22"/>
          <w:szCs w:val="22"/>
        </w:rPr>
      </w:pPr>
      <w:r w:rsidRPr="00825802">
        <w:rPr>
          <w:rFonts w:ascii="Times New Roman" w:hAnsi="Times New Roman" w:cs="Times New Roman"/>
          <w:sz w:val="22"/>
          <w:szCs w:val="22"/>
        </w:rPr>
        <w:t>Podstawy wykluczenia</w:t>
      </w:r>
    </w:p>
    <w:p w14:paraId="3CF8A64A" w14:textId="77777777" w:rsidR="003A3D70" w:rsidRPr="00825802" w:rsidRDefault="003A3D70" w:rsidP="009D5DB2">
      <w:pPr>
        <w:numPr>
          <w:ilvl w:val="1"/>
          <w:numId w:val="30"/>
        </w:numPr>
        <w:spacing w:after="0" w:line="240" w:lineRule="auto"/>
        <w:ind w:left="799" w:hanging="601"/>
        <w:jc w:val="both"/>
        <w:rPr>
          <w:rFonts w:ascii="Times New Roman" w:hAnsi="Times New Roman" w:cs="Times New Roman"/>
        </w:rPr>
      </w:pPr>
      <w:r w:rsidRPr="00825802">
        <w:rPr>
          <w:rFonts w:ascii="Times New Roman" w:hAnsi="Times New Roman" w:cs="Times New Roman"/>
        </w:rPr>
        <w:t xml:space="preserve">Zamawiający wykluczy z postępowania Wykonawcę/ów w przypadkach, o których mowa w art. 108 ust. 1 ustawy </w:t>
      </w:r>
      <w:proofErr w:type="spellStart"/>
      <w:r w:rsidRPr="00825802">
        <w:rPr>
          <w:rFonts w:ascii="Times New Roman" w:hAnsi="Times New Roman" w:cs="Times New Roman"/>
        </w:rPr>
        <w:t>Pzp</w:t>
      </w:r>
      <w:proofErr w:type="spellEnd"/>
      <w:r w:rsidRPr="00825802">
        <w:rPr>
          <w:rFonts w:ascii="Times New Roman" w:hAnsi="Times New Roman" w:cs="Times New Roman"/>
        </w:rPr>
        <w:t>, tj. Zamawiający wykluczy z postępowania Wykonawcę (tzw. obligatoryjne przesłanki wykluczenia):</w:t>
      </w:r>
    </w:p>
    <w:p w14:paraId="2A10288B" w14:textId="77777777" w:rsidR="003A3D70" w:rsidRPr="00825802" w:rsidRDefault="003A3D70" w:rsidP="003A3D70">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imes New Roman" w:hAnsi="Times New Roman" w:cs="Times New Roman"/>
          <w:spacing w:val="1"/>
        </w:rPr>
      </w:pPr>
      <w:r w:rsidRPr="00825802">
        <w:rPr>
          <w:rFonts w:ascii="Times New Roman" w:hAnsi="Times New Roman" w:cs="Times New Roman"/>
          <w:spacing w:val="1"/>
        </w:rPr>
        <w:t>będącego osobą fizyczną, którego prawomocnie skazano za przestępstwo:</w:t>
      </w:r>
    </w:p>
    <w:p w14:paraId="48F03729" w14:textId="77777777" w:rsidR="003A3D70" w:rsidRPr="00825802" w:rsidRDefault="003A3D70" w:rsidP="009D5DB2">
      <w:pPr>
        <w:widowControl w:val="0"/>
        <w:numPr>
          <w:ilvl w:val="0"/>
          <w:numId w:val="39"/>
        </w:numPr>
        <w:tabs>
          <w:tab w:val="left" w:pos="1200"/>
        </w:tabs>
        <w:autoSpaceDE w:val="0"/>
        <w:autoSpaceDN w:val="0"/>
        <w:adjustRightInd w:val="0"/>
        <w:spacing w:after="0" w:line="240" w:lineRule="auto"/>
        <w:ind w:right="-34" w:hanging="306"/>
        <w:jc w:val="both"/>
        <w:outlineLvl w:val="0"/>
        <w:rPr>
          <w:rFonts w:ascii="Times New Roman" w:hAnsi="Times New Roman" w:cs="Times New Roman"/>
          <w:spacing w:val="1"/>
        </w:rPr>
      </w:pPr>
      <w:r w:rsidRPr="00825802">
        <w:rPr>
          <w:rFonts w:ascii="Times New Roman" w:hAnsi="Times New Roman" w:cs="Times New Roman"/>
          <w:spacing w:val="1"/>
        </w:rPr>
        <w:t>udziału w zorganizowanej grupie przestępczej albo związku mającym na celu popełnienie przestępstwa lub przestępstwa skarbowego, o którym mowa w art. 258 Kodeksu karnego,</w:t>
      </w:r>
    </w:p>
    <w:p w14:paraId="4280F17E" w14:textId="77777777" w:rsidR="003A3D70" w:rsidRPr="00825802" w:rsidRDefault="003A3D70" w:rsidP="009D5DB2">
      <w:pPr>
        <w:widowControl w:val="0"/>
        <w:numPr>
          <w:ilvl w:val="0"/>
          <w:numId w:val="39"/>
        </w:numPr>
        <w:tabs>
          <w:tab w:val="left" w:pos="1200"/>
        </w:tabs>
        <w:autoSpaceDE w:val="0"/>
        <w:autoSpaceDN w:val="0"/>
        <w:adjustRightInd w:val="0"/>
        <w:spacing w:after="0" w:line="240" w:lineRule="auto"/>
        <w:ind w:right="-34" w:hanging="306"/>
        <w:jc w:val="both"/>
        <w:outlineLvl w:val="0"/>
        <w:rPr>
          <w:rFonts w:ascii="Times New Roman" w:hAnsi="Times New Roman" w:cs="Times New Roman"/>
          <w:spacing w:val="1"/>
        </w:rPr>
      </w:pPr>
      <w:r w:rsidRPr="00825802">
        <w:rPr>
          <w:rFonts w:ascii="Times New Roman" w:hAnsi="Times New Roman" w:cs="Times New Roman"/>
          <w:spacing w:val="1"/>
        </w:rPr>
        <w:t>handlu ludźmi, o którym mowa w art. 189a Kodeksu karnego,</w:t>
      </w:r>
    </w:p>
    <w:p w14:paraId="67BD4131" w14:textId="77777777" w:rsidR="003A3D70" w:rsidRPr="00825802" w:rsidRDefault="003A3D70" w:rsidP="009D5DB2">
      <w:pPr>
        <w:widowControl w:val="0"/>
        <w:numPr>
          <w:ilvl w:val="0"/>
          <w:numId w:val="39"/>
        </w:numPr>
        <w:tabs>
          <w:tab w:val="left" w:pos="1200"/>
        </w:tabs>
        <w:autoSpaceDE w:val="0"/>
        <w:autoSpaceDN w:val="0"/>
        <w:adjustRightInd w:val="0"/>
        <w:spacing w:after="0" w:line="240" w:lineRule="auto"/>
        <w:ind w:right="-34" w:hanging="306"/>
        <w:jc w:val="both"/>
        <w:outlineLvl w:val="0"/>
        <w:rPr>
          <w:rFonts w:ascii="Times New Roman" w:hAnsi="Times New Roman" w:cs="Times New Roman"/>
          <w:spacing w:val="1"/>
        </w:rPr>
      </w:pPr>
      <w:r w:rsidRPr="00825802">
        <w:rPr>
          <w:rFonts w:ascii="Times New Roman" w:hAnsi="Times New Roman" w:cs="Times New Roman"/>
          <w:spacing w:val="1"/>
        </w:rPr>
        <w:t xml:space="preserve">o którym mowa w art. 228–230a, art. 250a Kodeksu karnego lub w art. 46 lub art. 48 ustawy z dnia 25 czerwca 2010 r. o sporcie (t. j. Dz.U. 2023 r. poz. 2048 ze zm.) lub </w:t>
      </w:r>
      <w:r w:rsidRPr="00825802">
        <w:rPr>
          <w:rFonts w:ascii="Times New Roman" w:hAnsi="Times New Roman" w:cs="Times New Roman"/>
          <w:spacing w:val="1"/>
        </w:rPr>
        <w:br/>
        <w:t>w art. 54 ust. 1-4 ustawy z dnia 12 maja 2011 r. o refundacji leków, środków spożywczych specjalnego przeznaczenia żywieniowego oraz wyrobów medycznych (</w:t>
      </w:r>
      <w:proofErr w:type="spellStart"/>
      <w:r w:rsidRPr="00825802">
        <w:rPr>
          <w:rFonts w:ascii="Times New Roman" w:hAnsi="Times New Roman" w:cs="Times New Roman"/>
          <w:spacing w:val="1"/>
        </w:rPr>
        <w:t>t.j</w:t>
      </w:r>
      <w:proofErr w:type="spellEnd"/>
      <w:r w:rsidRPr="00825802">
        <w:rPr>
          <w:rFonts w:ascii="Times New Roman" w:hAnsi="Times New Roman" w:cs="Times New Roman"/>
          <w:spacing w:val="1"/>
        </w:rPr>
        <w:t>. Dz.U. z 2023 r. poz. 826 ze zm.),</w:t>
      </w:r>
    </w:p>
    <w:p w14:paraId="627AED82" w14:textId="77777777" w:rsidR="003A3D70" w:rsidRPr="00825802" w:rsidRDefault="003A3D70" w:rsidP="009D5DB2">
      <w:pPr>
        <w:widowControl w:val="0"/>
        <w:numPr>
          <w:ilvl w:val="0"/>
          <w:numId w:val="39"/>
        </w:numPr>
        <w:tabs>
          <w:tab w:val="left" w:pos="1200"/>
        </w:tabs>
        <w:autoSpaceDE w:val="0"/>
        <w:autoSpaceDN w:val="0"/>
        <w:adjustRightInd w:val="0"/>
        <w:spacing w:after="0" w:line="240" w:lineRule="auto"/>
        <w:ind w:right="-34" w:hanging="306"/>
        <w:jc w:val="both"/>
        <w:outlineLvl w:val="0"/>
        <w:rPr>
          <w:rFonts w:ascii="Times New Roman" w:hAnsi="Times New Roman" w:cs="Times New Roman"/>
          <w:spacing w:val="1"/>
        </w:rPr>
      </w:pPr>
      <w:r w:rsidRPr="00825802">
        <w:rPr>
          <w:rFonts w:ascii="Times New Roman" w:hAnsi="Times New Roman" w:cs="Times New Roman"/>
          <w:spacing w:val="1"/>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0F685F8" w14:textId="77777777" w:rsidR="003A3D70" w:rsidRPr="00825802" w:rsidRDefault="003A3D70" w:rsidP="009D5DB2">
      <w:pPr>
        <w:widowControl w:val="0"/>
        <w:numPr>
          <w:ilvl w:val="0"/>
          <w:numId w:val="39"/>
        </w:numPr>
        <w:tabs>
          <w:tab w:val="left" w:pos="1200"/>
        </w:tabs>
        <w:autoSpaceDE w:val="0"/>
        <w:autoSpaceDN w:val="0"/>
        <w:adjustRightInd w:val="0"/>
        <w:spacing w:after="0" w:line="240" w:lineRule="auto"/>
        <w:ind w:right="-34" w:hanging="306"/>
        <w:jc w:val="both"/>
        <w:outlineLvl w:val="0"/>
        <w:rPr>
          <w:rFonts w:ascii="Times New Roman" w:hAnsi="Times New Roman" w:cs="Times New Roman"/>
          <w:spacing w:val="1"/>
        </w:rPr>
      </w:pPr>
      <w:r w:rsidRPr="00825802">
        <w:rPr>
          <w:rFonts w:ascii="Times New Roman" w:hAnsi="Times New Roman" w:cs="Times New Roman"/>
          <w:spacing w:val="1"/>
        </w:rPr>
        <w:t>o charakterze terrorystycznym, o którym mowa w art. 115 § 20 Kodeksu karnego, lub mające na celu popełnienie tego przestępstwa,</w:t>
      </w:r>
    </w:p>
    <w:p w14:paraId="2C7E4A98" w14:textId="77777777" w:rsidR="003A3D70" w:rsidRPr="00825802" w:rsidRDefault="003A3D70" w:rsidP="009D5DB2">
      <w:pPr>
        <w:widowControl w:val="0"/>
        <w:numPr>
          <w:ilvl w:val="0"/>
          <w:numId w:val="39"/>
        </w:numPr>
        <w:tabs>
          <w:tab w:val="left" w:pos="1200"/>
        </w:tabs>
        <w:autoSpaceDE w:val="0"/>
        <w:autoSpaceDN w:val="0"/>
        <w:adjustRightInd w:val="0"/>
        <w:spacing w:after="0" w:line="240" w:lineRule="auto"/>
        <w:ind w:right="-34" w:hanging="306"/>
        <w:jc w:val="both"/>
        <w:outlineLvl w:val="0"/>
        <w:rPr>
          <w:rFonts w:ascii="Times New Roman" w:hAnsi="Times New Roman" w:cs="Times New Roman"/>
          <w:spacing w:val="1"/>
        </w:rPr>
      </w:pPr>
      <w:r w:rsidRPr="00825802">
        <w:rPr>
          <w:rFonts w:ascii="Times New Roman" w:hAnsi="Times New Roman" w:cs="Times New Roman"/>
          <w:spacing w:val="1"/>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04007859" w14:textId="77777777" w:rsidR="003A3D70" w:rsidRPr="00825802" w:rsidRDefault="003A3D70" w:rsidP="009D5DB2">
      <w:pPr>
        <w:widowControl w:val="0"/>
        <w:numPr>
          <w:ilvl w:val="0"/>
          <w:numId w:val="39"/>
        </w:numPr>
        <w:tabs>
          <w:tab w:val="left" w:pos="1200"/>
        </w:tabs>
        <w:autoSpaceDE w:val="0"/>
        <w:autoSpaceDN w:val="0"/>
        <w:adjustRightInd w:val="0"/>
        <w:spacing w:after="0" w:line="240" w:lineRule="auto"/>
        <w:ind w:right="-34" w:hanging="306"/>
        <w:jc w:val="both"/>
        <w:outlineLvl w:val="0"/>
        <w:rPr>
          <w:rFonts w:ascii="Times New Roman" w:hAnsi="Times New Roman" w:cs="Times New Roman"/>
          <w:spacing w:val="1"/>
        </w:rPr>
      </w:pPr>
      <w:r w:rsidRPr="00825802">
        <w:rPr>
          <w:rFonts w:ascii="Times New Roman" w:hAnsi="Times New Roman" w:cs="Times New Roman"/>
          <w:spacing w:val="1"/>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1159A9E" w14:textId="77777777" w:rsidR="003A3D70" w:rsidRPr="00825802" w:rsidRDefault="003A3D70" w:rsidP="009D5DB2">
      <w:pPr>
        <w:widowControl w:val="0"/>
        <w:numPr>
          <w:ilvl w:val="0"/>
          <w:numId w:val="39"/>
        </w:numPr>
        <w:tabs>
          <w:tab w:val="left" w:pos="1200"/>
        </w:tabs>
        <w:autoSpaceDE w:val="0"/>
        <w:autoSpaceDN w:val="0"/>
        <w:adjustRightInd w:val="0"/>
        <w:spacing w:after="0" w:line="240" w:lineRule="auto"/>
        <w:ind w:right="-34" w:hanging="306"/>
        <w:jc w:val="both"/>
        <w:outlineLvl w:val="0"/>
        <w:rPr>
          <w:rFonts w:ascii="Times New Roman" w:hAnsi="Times New Roman" w:cs="Times New Roman"/>
          <w:spacing w:val="1"/>
        </w:rPr>
      </w:pPr>
      <w:r w:rsidRPr="00825802">
        <w:rPr>
          <w:rFonts w:ascii="Times New Roman" w:hAnsi="Times New Roman" w:cs="Times New Roman"/>
          <w:spacing w:val="1"/>
        </w:rPr>
        <w:t xml:space="preserve">o którym mowa w art. 9 ust. 1 i 3 lub art. 10 ustawy z dnia 15 czerwca 2012 r. </w:t>
      </w:r>
      <w:r w:rsidRPr="00825802">
        <w:rPr>
          <w:rFonts w:ascii="Times New Roman" w:hAnsi="Times New Roman" w:cs="Times New Roman"/>
          <w:spacing w:val="1"/>
        </w:rPr>
        <w:br/>
        <w:t>o skutkach powierzania wykonywania pracy cudzoziemcom przebywającym wbrew przepisom na terytorium Rzeczypospolitej Polskiej</w:t>
      </w:r>
    </w:p>
    <w:p w14:paraId="54D96049" w14:textId="77777777" w:rsidR="003A3D70" w:rsidRPr="00825802" w:rsidRDefault="003A3D70" w:rsidP="003A3D70">
      <w:pPr>
        <w:widowControl w:val="0"/>
        <w:tabs>
          <w:tab w:val="left" w:pos="1200"/>
        </w:tabs>
        <w:autoSpaceDN w:val="0"/>
        <w:adjustRightInd w:val="0"/>
        <w:ind w:left="1503" w:right="-34"/>
        <w:jc w:val="both"/>
        <w:outlineLvl w:val="0"/>
        <w:rPr>
          <w:rFonts w:ascii="Times New Roman" w:hAnsi="Times New Roman" w:cs="Times New Roman"/>
          <w:spacing w:val="1"/>
        </w:rPr>
      </w:pPr>
      <w:r w:rsidRPr="00825802">
        <w:rPr>
          <w:rFonts w:ascii="Times New Roman" w:hAnsi="Times New Roman" w:cs="Times New Roman"/>
          <w:spacing w:val="1"/>
        </w:rPr>
        <w:t>– lub za odpowiedni czyn zabroniony określony w przepisach prawa obcego;</w:t>
      </w:r>
    </w:p>
    <w:p w14:paraId="324FB5E6" w14:textId="77777777" w:rsidR="003A3D70" w:rsidRPr="00825802" w:rsidRDefault="003A3D70" w:rsidP="003A3D70">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imes New Roman" w:hAnsi="Times New Roman" w:cs="Times New Roman"/>
          <w:spacing w:val="1"/>
        </w:rPr>
      </w:pPr>
      <w:r w:rsidRPr="00825802">
        <w:rPr>
          <w:rFonts w:ascii="Times New Roman" w:hAnsi="Times New Roman" w:cs="Times New Roman"/>
          <w:spacing w:val="1"/>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Pr="00825802">
        <w:rPr>
          <w:rFonts w:ascii="Times New Roman" w:hAnsi="Times New Roman" w:cs="Times New Roman"/>
          <w:spacing w:val="1"/>
        </w:rPr>
        <w:br/>
        <w:t>o którym mowa w pkt 1;</w:t>
      </w:r>
    </w:p>
    <w:p w14:paraId="3702092E" w14:textId="77777777" w:rsidR="003A3D70" w:rsidRPr="00825802" w:rsidRDefault="003A3D70" w:rsidP="003A3D70">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imes New Roman" w:hAnsi="Times New Roman" w:cs="Times New Roman"/>
          <w:spacing w:val="1"/>
        </w:rPr>
      </w:pPr>
      <w:r w:rsidRPr="00825802">
        <w:rPr>
          <w:rFonts w:ascii="Times New Roman" w:hAnsi="Times New Roman" w:cs="Times New Roman"/>
          <w:spacing w:val="1"/>
        </w:rPr>
        <w:t xml:space="preserve">wobec którego wydano prawomocny wyrok sądu lub ostateczną decyzję administracyjną </w:t>
      </w:r>
      <w:r w:rsidRPr="00825802">
        <w:rPr>
          <w:rFonts w:ascii="Times New Roman" w:hAnsi="Times New Roman" w:cs="Times New Roman"/>
          <w:spacing w:val="1"/>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426EE45" w14:textId="77777777" w:rsidR="003A3D70" w:rsidRPr="00825802" w:rsidRDefault="003A3D70" w:rsidP="003A3D70">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imes New Roman" w:hAnsi="Times New Roman" w:cs="Times New Roman"/>
          <w:spacing w:val="1"/>
        </w:rPr>
      </w:pPr>
      <w:r w:rsidRPr="00825802">
        <w:rPr>
          <w:rFonts w:ascii="Times New Roman" w:hAnsi="Times New Roman" w:cs="Times New Roman"/>
          <w:spacing w:val="1"/>
        </w:rPr>
        <w:t>wobec którego prawomocnie orzeczono zakaz ubiegania się o zamówienia publiczne;</w:t>
      </w:r>
    </w:p>
    <w:p w14:paraId="448FAEA0" w14:textId="77777777" w:rsidR="003A3D70" w:rsidRPr="00825802" w:rsidRDefault="003A3D70" w:rsidP="003A3D70">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imes New Roman" w:hAnsi="Times New Roman" w:cs="Times New Roman"/>
          <w:spacing w:val="1"/>
        </w:rPr>
      </w:pPr>
      <w:r w:rsidRPr="00825802">
        <w:rPr>
          <w:rFonts w:ascii="Times New Roman" w:hAnsi="Times New Roman" w:cs="Times New Roman"/>
          <w:spacing w:val="1"/>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r w:rsidRPr="00825802">
        <w:rPr>
          <w:rFonts w:ascii="Times New Roman" w:hAnsi="Times New Roman" w:cs="Times New Roman"/>
          <w:spacing w:val="1"/>
        </w:rPr>
        <w:lastRenderedPageBreak/>
        <w:t>ustawy z dnia 16 lutego 2007 r. o ochronie konkurencji i konsumentów złożyli odrębne oferty, oferty częściowe lub wnioski o dopuszczenie do udziału w postępowaniu, chyba że wykażą, że przygotowali te oferty lub wnioski niezależnie od siebie;</w:t>
      </w:r>
    </w:p>
    <w:p w14:paraId="572AF6A2" w14:textId="77777777" w:rsidR="003A3D70" w:rsidRPr="00825802" w:rsidRDefault="003A3D70" w:rsidP="003A3D70">
      <w:pPr>
        <w:widowControl w:val="0"/>
        <w:numPr>
          <w:ilvl w:val="0"/>
          <w:numId w:val="8"/>
        </w:numPr>
        <w:tabs>
          <w:tab w:val="left" w:pos="1200"/>
        </w:tabs>
        <w:autoSpaceDE w:val="0"/>
        <w:autoSpaceDN w:val="0"/>
        <w:adjustRightInd w:val="0"/>
        <w:spacing w:after="120" w:line="240" w:lineRule="auto"/>
        <w:ind w:left="1202" w:right="-34" w:hanging="403"/>
        <w:jc w:val="both"/>
        <w:outlineLvl w:val="0"/>
        <w:rPr>
          <w:rFonts w:ascii="Times New Roman" w:hAnsi="Times New Roman" w:cs="Times New Roman"/>
          <w:spacing w:val="1"/>
        </w:rPr>
      </w:pPr>
      <w:r w:rsidRPr="00825802">
        <w:rPr>
          <w:rFonts w:ascii="Times New Roman" w:hAnsi="Times New Roman" w:cs="Times New Roman"/>
          <w:spacing w:val="1"/>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w:t>
      </w:r>
      <w:r w:rsidRPr="00825802">
        <w:rPr>
          <w:rFonts w:ascii="Times New Roman" w:hAnsi="Times New Roman" w:cs="Times New Roman"/>
          <w:spacing w:val="1"/>
        </w:rPr>
        <w:br/>
        <w:t>z udziału w postępowaniu o udzielenie zamówienia.</w:t>
      </w:r>
    </w:p>
    <w:p w14:paraId="26447BC5" w14:textId="77777777" w:rsidR="003A3D70" w:rsidRPr="00825802" w:rsidRDefault="003A3D70" w:rsidP="009D5DB2">
      <w:pPr>
        <w:numPr>
          <w:ilvl w:val="1"/>
          <w:numId w:val="30"/>
        </w:numPr>
        <w:spacing w:after="120" w:line="240" w:lineRule="auto"/>
        <w:ind w:left="799" w:hanging="601"/>
        <w:jc w:val="both"/>
        <w:rPr>
          <w:rFonts w:ascii="Times New Roman" w:eastAsia="Calibri" w:hAnsi="Times New Roman" w:cs="Times New Roman"/>
          <w:kern w:val="0"/>
        </w:rPr>
      </w:pPr>
      <w:r w:rsidRPr="00825802">
        <w:rPr>
          <w:rFonts w:ascii="Times New Roman" w:eastAsia="Calibri" w:hAnsi="Times New Roman" w:cs="Times New Roman"/>
          <w:kern w:val="0"/>
        </w:rPr>
        <w:t>Zamawiający wykluczy z postępowania o udzielenie zamówienia Wykonawcę, wobec którego zachodzą podstawy wykluczenia, o których mowa w art. 7 ust. 1 ustawy z dnia 13 kwietnia 2022 r. o szczególnych rozwiązaniach w zakresie przeciwdziałania wspieraniu agresji na Ukrainę oraz służących ochronie bezpieczeństwa narodowego (</w:t>
      </w:r>
      <w:proofErr w:type="spellStart"/>
      <w:r w:rsidRPr="00825802">
        <w:rPr>
          <w:rFonts w:ascii="Times New Roman" w:eastAsia="Calibri" w:hAnsi="Times New Roman" w:cs="Times New Roman"/>
          <w:kern w:val="0"/>
        </w:rPr>
        <w:t>t.j</w:t>
      </w:r>
      <w:proofErr w:type="spellEnd"/>
      <w:r w:rsidRPr="00825802">
        <w:rPr>
          <w:rFonts w:ascii="Times New Roman" w:eastAsia="Calibri" w:hAnsi="Times New Roman" w:cs="Times New Roman"/>
          <w:kern w:val="0"/>
        </w:rPr>
        <w:t xml:space="preserve">. Dz.U. 2024 poz. 507), zwaną dalej ustawą sankcyjną, </w:t>
      </w:r>
      <w:proofErr w:type="spellStart"/>
      <w:r w:rsidRPr="00825802">
        <w:rPr>
          <w:rFonts w:ascii="Times New Roman" w:eastAsia="Calibri" w:hAnsi="Times New Roman" w:cs="Times New Roman"/>
          <w:kern w:val="0"/>
        </w:rPr>
        <w:t>tj</w:t>
      </w:r>
      <w:proofErr w:type="spellEnd"/>
      <w:r w:rsidRPr="00825802">
        <w:rPr>
          <w:rFonts w:ascii="Times New Roman" w:eastAsia="Calibri" w:hAnsi="Times New Roman" w:cs="Times New Roman"/>
          <w:kern w:val="0"/>
        </w:rPr>
        <w:t>:</w:t>
      </w:r>
    </w:p>
    <w:p w14:paraId="2C4D0305" w14:textId="77777777" w:rsidR="003A3D70" w:rsidRPr="00825802" w:rsidRDefault="003A3D70" w:rsidP="003A3D70">
      <w:pPr>
        <w:numPr>
          <w:ilvl w:val="0"/>
          <w:numId w:val="11"/>
        </w:numPr>
        <w:spacing w:after="0" w:line="240" w:lineRule="auto"/>
        <w:ind w:left="1202" w:right="-34" w:hanging="403"/>
        <w:jc w:val="both"/>
        <w:rPr>
          <w:rFonts w:ascii="Times New Roman" w:eastAsia="Calibri" w:hAnsi="Times New Roman" w:cs="Times New Roman"/>
          <w:kern w:val="0"/>
        </w:rPr>
      </w:pPr>
      <w:r w:rsidRPr="00825802">
        <w:rPr>
          <w:rFonts w:ascii="Times New Roman" w:eastAsia="Calibri" w:hAnsi="Times New Roman" w:cs="Times New Roman"/>
          <w:kern w:val="0"/>
          <w:lang w:eastAsia="pl-PL"/>
        </w:rPr>
        <w:t xml:space="preserve">wykonawcę oraz uczestnika konkursu wymienionego w wykazach określonych </w:t>
      </w:r>
      <w:r w:rsidRPr="00825802">
        <w:rPr>
          <w:rFonts w:ascii="Times New Roman" w:eastAsia="Calibri" w:hAnsi="Times New Roman" w:cs="Times New Roman"/>
          <w:kern w:val="0"/>
          <w:lang w:eastAsia="pl-PL"/>
        </w:rPr>
        <w:br/>
        <w:t xml:space="preserve">w rozporządzeniu 765/2006 i rozporządzeniu 269/2014 albo wpisanego na listę na podstawie decyzji w sprawie wpisu na listę rozstrzygającej o zastosowaniu środka, </w:t>
      </w:r>
      <w:r w:rsidRPr="00825802">
        <w:rPr>
          <w:rFonts w:ascii="Times New Roman" w:eastAsia="Calibri" w:hAnsi="Times New Roman" w:cs="Times New Roman"/>
          <w:kern w:val="0"/>
          <w:lang w:eastAsia="pl-PL"/>
        </w:rPr>
        <w:br/>
        <w:t>o którym mowa w art. 1 pkt 3 ustawy sankcyjnej;</w:t>
      </w:r>
    </w:p>
    <w:p w14:paraId="2179911D" w14:textId="77777777" w:rsidR="003A3D70" w:rsidRPr="00825802" w:rsidRDefault="003A3D70" w:rsidP="003A3D70">
      <w:pPr>
        <w:numPr>
          <w:ilvl w:val="0"/>
          <w:numId w:val="11"/>
        </w:numPr>
        <w:spacing w:after="0" w:line="240" w:lineRule="auto"/>
        <w:ind w:left="1202" w:right="-34" w:hanging="403"/>
        <w:jc w:val="both"/>
        <w:rPr>
          <w:rFonts w:ascii="Times New Roman" w:eastAsia="Calibri" w:hAnsi="Times New Roman" w:cs="Times New Roman"/>
          <w:kern w:val="0"/>
        </w:rPr>
      </w:pPr>
      <w:r w:rsidRPr="00825802">
        <w:rPr>
          <w:rFonts w:ascii="Times New Roman" w:eastAsia="Calibri" w:hAnsi="Times New Roman" w:cs="Times New Roman"/>
          <w:kern w:val="0"/>
          <w:lang w:eastAsia="pl-PL"/>
        </w:rPr>
        <w:t xml:space="preserve">wykonawcę oraz uczestnika konkursu, którego beneficjentem rzeczywistym </w:t>
      </w:r>
      <w:r w:rsidRPr="00825802">
        <w:rPr>
          <w:rFonts w:ascii="Times New Roman" w:eastAsia="Calibri" w:hAnsi="Times New Roman" w:cs="Times New Roman"/>
          <w:kern w:val="0"/>
          <w:lang w:eastAsia="pl-PL"/>
        </w:rPr>
        <w:br/>
        <w:t>w rozumieniu ustawy z dnia 1 marca 2018 r. o przeciwdziałaniu praniu pieniędzy oraz finansowaniu terroryzmu (</w:t>
      </w:r>
      <w:proofErr w:type="spellStart"/>
      <w:r w:rsidRPr="00825802">
        <w:rPr>
          <w:rFonts w:ascii="Times New Roman" w:eastAsia="Calibri" w:hAnsi="Times New Roman" w:cs="Times New Roman"/>
          <w:kern w:val="0"/>
          <w:lang w:eastAsia="pl-PL"/>
        </w:rPr>
        <w:t>t.j</w:t>
      </w:r>
      <w:proofErr w:type="spellEnd"/>
      <w:r w:rsidRPr="00825802">
        <w:rPr>
          <w:rFonts w:ascii="Times New Roman" w:eastAsia="Calibri" w:hAnsi="Times New Roman" w:cs="Times New Roman"/>
          <w:kern w:val="0"/>
          <w:lang w:eastAsia="pl-PL"/>
        </w:rPr>
        <w:t xml:space="preserve">. Dz. U. z 2023 r. poz.1124 ze zm.) jest osoba wymieniona </w:t>
      </w:r>
      <w:r w:rsidRPr="00825802">
        <w:rPr>
          <w:rFonts w:ascii="Times New Roman" w:eastAsia="Calibri" w:hAnsi="Times New Roman" w:cs="Times New Roman"/>
          <w:kern w:val="0"/>
          <w:lang w:eastAsia="pl-PL"/>
        </w:rPr>
        <w:br/>
        <w:t xml:space="preserve">w wykazach określonych w rozporządzeniu 765/2006 i rozporządzeniu 269/2014 albo wpisana na listę lub będąca takim beneficjentem rzeczywistym od dnia 24 lutego 2022 r., </w:t>
      </w:r>
      <w:r w:rsidRPr="00825802">
        <w:rPr>
          <w:rFonts w:ascii="Times New Roman" w:eastAsia="Calibri" w:hAnsi="Times New Roman" w:cs="Times New Roman"/>
          <w:kern w:val="0"/>
          <w:lang w:eastAsia="pl-PL"/>
        </w:rPr>
        <w:br/>
        <w:t>o ile została wpisana na listę na podstawie decyzji w sprawie wpisu na listę rozstrzygającej o zastosowaniu środka, o którym mowa w art. 1 pkt 3 ustawy sankcyjnej;</w:t>
      </w:r>
    </w:p>
    <w:p w14:paraId="4FC0C526" w14:textId="77777777" w:rsidR="003A3D70" w:rsidRPr="00825802" w:rsidRDefault="003A3D70" w:rsidP="003A3D70">
      <w:pPr>
        <w:numPr>
          <w:ilvl w:val="0"/>
          <w:numId w:val="11"/>
        </w:numPr>
        <w:spacing w:after="120" w:line="240" w:lineRule="auto"/>
        <w:ind w:left="1202" w:right="-34" w:hanging="403"/>
        <w:jc w:val="both"/>
        <w:rPr>
          <w:rFonts w:ascii="Times New Roman" w:eastAsia="Calibri" w:hAnsi="Times New Roman" w:cs="Times New Roman"/>
          <w:kern w:val="0"/>
        </w:rPr>
      </w:pPr>
      <w:r w:rsidRPr="00825802">
        <w:rPr>
          <w:rFonts w:ascii="Times New Roman" w:eastAsia="Calibri" w:hAnsi="Times New Roman" w:cs="Times New Roman"/>
          <w:kern w:val="0"/>
          <w:lang w:eastAsia="pl-PL"/>
        </w:rPr>
        <w:t>wykonawcę oraz uczestnika konkursu, którego jednostką dominującą w rozumieniu art. 3 ust. 1 pkt 37 ustawy z dnia 29 września 1994 r. o rachunkowości (</w:t>
      </w:r>
      <w:proofErr w:type="spellStart"/>
      <w:r w:rsidRPr="00825802">
        <w:rPr>
          <w:rFonts w:ascii="Times New Roman" w:eastAsia="Calibri" w:hAnsi="Times New Roman" w:cs="Times New Roman"/>
          <w:kern w:val="0"/>
          <w:lang w:eastAsia="pl-PL"/>
        </w:rPr>
        <w:t>t.j</w:t>
      </w:r>
      <w:proofErr w:type="spellEnd"/>
      <w:r w:rsidRPr="00825802">
        <w:rPr>
          <w:rFonts w:ascii="Times New Roman" w:eastAsia="Calibri" w:hAnsi="Times New Roman" w:cs="Times New Roman"/>
          <w:kern w:val="0"/>
          <w:lang w:eastAsia="pl-PL"/>
        </w:rPr>
        <w:t xml:space="preserve">. Dz. U. z 2023 r. poz.120 ze zm.), jest podmiot wymieniony w wykazach określonych w rozporządzeniu 765/2006 i rozporządzeniu 269/2014 albo wpisany na listę lub będący taką jednostką dominującą od dnia 24 lutego 2022 r., o ile został wpisany na listę na podstawie decyzji </w:t>
      </w:r>
      <w:r w:rsidRPr="00825802">
        <w:rPr>
          <w:rFonts w:ascii="Times New Roman" w:eastAsia="Calibri" w:hAnsi="Times New Roman" w:cs="Times New Roman"/>
          <w:kern w:val="0"/>
          <w:lang w:eastAsia="pl-PL"/>
        </w:rPr>
        <w:br/>
        <w:t>w sprawie wpisu na listę rozstrzygającej o zastosowaniu środka, o którym mowa w art. 1 pkt 3 ustawy sankcyjnej.</w:t>
      </w:r>
    </w:p>
    <w:p w14:paraId="315824D0" w14:textId="77777777" w:rsidR="003A3D70" w:rsidRPr="00825802" w:rsidRDefault="003A3D70" w:rsidP="003A3D70">
      <w:pPr>
        <w:spacing w:after="120"/>
        <w:ind w:left="142"/>
        <w:jc w:val="both"/>
        <w:rPr>
          <w:rFonts w:ascii="Times New Roman" w:eastAsia="Calibri" w:hAnsi="Times New Roman" w:cs="Times New Roman"/>
          <w:kern w:val="0"/>
        </w:rPr>
      </w:pPr>
      <w:r w:rsidRPr="00825802">
        <w:rPr>
          <w:rFonts w:ascii="Times New Roman" w:eastAsia="Calibri" w:hAnsi="Times New Roman" w:cs="Times New Roman"/>
          <w:kern w:val="0"/>
        </w:rPr>
        <w:t xml:space="preserve">Do Wykonawcy podlegającego wykluczeniu w zakresie pkt. 2.2 powyżej, stosuje się art. 7 ust. 3 ustawy sankcyjnej.            </w:t>
      </w:r>
    </w:p>
    <w:p w14:paraId="1D890985" w14:textId="71918B76" w:rsidR="003A3D70" w:rsidRPr="00825802" w:rsidRDefault="003A3D70" w:rsidP="009D5DB2">
      <w:pPr>
        <w:numPr>
          <w:ilvl w:val="1"/>
          <w:numId w:val="30"/>
        </w:numPr>
        <w:spacing w:after="0" w:line="240" w:lineRule="auto"/>
        <w:ind w:left="851" w:hanging="709"/>
        <w:jc w:val="both"/>
        <w:rPr>
          <w:rFonts w:ascii="Times New Roman" w:eastAsia="Calibri" w:hAnsi="Times New Roman" w:cs="Times New Roman"/>
          <w:kern w:val="0"/>
        </w:rPr>
      </w:pPr>
      <w:r w:rsidRPr="00825802">
        <w:rPr>
          <w:rFonts w:ascii="Times New Roman" w:eastAsia="Calibri" w:hAnsi="Times New Roman" w:cs="Times New Roman"/>
          <w:kern w:val="0"/>
        </w:rPr>
        <w:t>Zamawiający wykluczy z postępowania Wykonawcę, wobec którego zachodzą podstawy do wykluczenia, o których mowa w art. 5k Rozporządzenia Rady (UE) nr 833/2014 z dnia 31 lipca 2014 r. dotyczącego środków ograniczających w związku z działaniami Rosji destabilizującymi sytuację na Ukrainie, dodanym Rozporządzeniem Rady (UE) 2022/576 z dnia 8 kwietnia 2022 r. w sprawie zmiany rozporządzenia (UE) nr 833/2014 dotyczącego środków  ograniczających w związku z działaniami Rosji destabilizującymi sytuację na Ukrainie (</w:t>
      </w:r>
      <w:proofErr w:type="spellStart"/>
      <w:r w:rsidRPr="00825802">
        <w:rPr>
          <w:rFonts w:ascii="Times New Roman" w:eastAsia="Calibri" w:hAnsi="Times New Roman" w:cs="Times New Roman"/>
          <w:kern w:val="0"/>
        </w:rPr>
        <w:t>Dz.Urz</w:t>
      </w:r>
      <w:proofErr w:type="spellEnd"/>
      <w:r w:rsidRPr="00825802">
        <w:rPr>
          <w:rFonts w:ascii="Times New Roman" w:eastAsia="Calibri" w:hAnsi="Times New Roman" w:cs="Times New Roman"/>
          <w:kern w:val="0"/>
        </w:rPr>
        <w:t>. UE nr L 111 z 8.04.2022 r. str. 1).</w:t>
      </w:r>
      <w:r w:rsidRPr="00825802">
        <w:rPr>
          <w:rFonts w:ascii="Times New Roman" w:hAnsi="Times New Roman" w:cs="Times New Roman"/>
        </w:rPr>
        <w:t xml:space="preserve"> Zamawiający wykluczy z postępowania Wykonawcę będącego: </w:t>
      </w:r>
    </w:p>
    <w:p w14:paraId="2D3EF182" w14:textId="77777777" w:rsidR="003A3D70" w:rsidRPr="00825802" w:rsidRDefault="003A3D70" w:rsidP="003A3D70">
      <w:pPr>
        <w:ind w:left="1134" w:hanging="283"/>
        <w:jc w:val="both"/>
        <w:rPr>
          <w:rFonts w:ascii="Times New Roman" w:hAnsi="Times New Roman" w:cs="Times New Roman"/>
        </w:rPr>
      </w:pPr>
      <w:r w:rsidRPr="00825802">
        <w:rPr>
          <w:rFonts w:ascii="Times New Roman" w:hAnsi="Times New Roman" w:cs="Times New Roman"/>
        </w:rPr>
        <w:t xml:space="preserve">1) obywatelem rosyjskim, osobą fizyczną lub prawną, podmiotem lub organem z siedzibą </w:t>
      </w:r>
      <w:r w:rsidRPr="00825802">
        <w:rPr>
          <w:rFonts w:ascii="Times New Roman" w:hAnsi="Times New Roman" w:cs="Times New Roman"/>
        </w:rPr>
        <w:br/>
        <w:t xml:space="preserve">w Rosji; </w:t>
      </w:r>
    </w:p>
    <w:p w14:paraId="62C3D8EC" w14:textId="77777777" w:rsidR="003A3D70" w:rsidRPr="00825802" w:rsidRDefault="003A3D70" w:rsidP="003A3D70">
      <w:pPr>
        <w:ind w:left="1134" w:hanging="283"/>
        <w:jc w:val="both"/>
        <w:rPr>
          <w:rFonts w:ascii="Times New Roman" w:hAnsi="Times New Roman" w:cs="Times New Roman"/>
        </w:rPr>
      </w:pPr>
      <w:r w:rsidRPr="00825802">
        <w:rPr>
          <w:rFonts w:ascii="Times New Roman" w:hAnsi="Times New Roman" w:cs="Times New Roman"/>
        </w:rPr>
        <w:t xml:space="preserve">2) osobą prawną, podmiotem lub organem, do których prawa własności bezpośrednio lub pośrednio w ponad 50 % należą do obywateli rosyjskich lub osób fizycznych lub prawnych, podmiotów lub organów z siedzibą w Rosji; </w:t>
      </w:r>
    </w:p>
    <w:p w14:paraId="0E65C7A1" w14:textId="77777777" w:rsidR="003A3D70" w:rsidRPr="00825802" w:rsidRDefault="003A3D70" w:rsidP="003A3D70">
      <w:pPr>
        <w:spacing w:after="120"/>
        <w:ind w:left="1135" w:hanging="284"/>
        <w:jc w:val="both"/>
        <w:rPr>
          <w:rFonts w:ascii="Times New Roman" w:eastAsia="Calibri" w:hAnsi="Times New Roman" w:cs="Times New Roman"/>
          <w:kern w:val="0"/>
        </w:rPr>
      </w:pPr>
      <w:r w:rsidRPr="00825802">
        <w:rPr>
          <w:rFonts w:ascii="Times New Roman" w:hAnsi="Times New Roman" w:cs="Times New Roman"/>
        </w:rPr>
        <w:t xml:space="preserve">3) osobą fizyczną lub prawną, podmiotem lub organem działającym w imieniu lub pod kierunkiem: − obywateli rosyjskich lub osób fizycznych lub prawnych, podmiotów lub organów z siedzibą w Rosji lub − osób prawnych, podmiotów lub organów, do których </w:t>
      </w:r>
      <w:r w:rsidRPr="00825802">
        <w:rPr>
          <w:rFonts w:ascii="Times New Roman" w:hAnsi="Times New Roman" w:cs="Times New Roman"/>
        </w:rPr>
        <w:lastRenderedPageBreak/>
        <w:t>prawa własności bezpośrednio lub pośrednio w ponad 50 % należą do obywateli rosyjskich lub osób fizycznych lub prawnych, podmiotów lub organów z siedzibą w Rosji, oraz podwykonawców i dostawców – w przypadku gdy przypada na nich ponad 10 % wartości zamówienia - jeżeli należą do powyższych kategorii podmiotów.</w:t>
      </w:r>
    </w:p>
    <w:p w14:paraId="71A8228F" w14:textId="77777777" w:rsidR="003A3D70" w:rsidRPr="00825802" w:rsidRDefault="003A3D70" w:rsidP="009D5DB2">
      <w:pPr>
        <w:numPr>
          <w:ilvl w:val="1"/>
          <w:numId w:val="30"/>
        </w:numPr>
        <w:spacing w:after="120" w:line="240" w:lineRule="auto"/>
        <w:ind w:left="851" w:hanging="651"/>
        <w:jc w:val="both"/>
        <w:rPr>
          <w:rFonts w:ascii="Times New Roman" w:eastAsia="Calibri" w:hAnsi="Times New Roman" w:cs="Times New Roman"/>
          <w:kern w:val="0"/>
        </w:rPr>
      </w:pPr>
      <w:r w:rsidRPr="00825802">
        <w:rPr>
          <w:rFonts w:ascii="Times New Roman" w:eastAsia="Calibri" w:hAnsi="Times New Roman" w:cs="Times New Roman"/>
          <w:kern w:val="0"/>
        </w:rPr>
        <w:t xml:space="preserve">Wykluczenie Wykonawcy w przypadkach, o których mowa w art. 108 ust. 1 ustawy </w:t>
      </w:r>
      <w:proofErr w:type="spellStart"/>
      <w:r w:rsidRPr="00825802">
        <w:rPr>
          <w:rFonts w:ascii="Times New Roman" w:eastAsia="Calibri" w:hAnsi="Times New Roman" w:cs="Times New Roman"/>
          <w:kern w:val="0"/>
        </w:rPr>
        <w:t>Pzp</w:t>
      </w:r>
      <w:proofErr w:type="spellEnd"/>
      <w:r w:rsidRPr="00825802">
        <w:rPr>
          <w:rFonts w:ascii="Times New Roman" w:eastAsia="Calibri" w:hAnsi="Times New Roman" w:cs="Times New Roman"/>
          <w:kern w:val="0"/>
        </w:rPr>
        <w:t xml:space="preserve"> następuje zgodnie z art. 111 ustawy </w:t>
      </w:r>
      <w:proofErr w:type="spellStart"/>
      <w:r w:rsidRPr="00825802">
        <w:rPr>
          <w:rFonts w:ascii="Times New Roman" w:eastAsia="Calibri" w:hAnsi="Times New Roman" w:cs="Times New Roman"/>
          <w:kern w:val="0"/>
        </w:rPr>
        <w:t>Pzp</w:t>
      </w:r>
      <w:proofErr w:type="spellEnd"/>
      <w:r w:rsidRPr="00825802">
        <w:rPr>
          <w:rFonts w:ascii="Times New Roman" w:eastAsia="Calibri" w:hAnsi="Times New Roman" w:cs="Times New Roman"/>
          <w:kern w:val="0"/>
        </w:rPr>
        <w:t>.</w:t>
      </w:r>
    </w:p>
    <w:p w14:paraId="5A42B532" w14:textId="77777777" w:rsidR="003A3D70" w:rsidRPr="00825802" w:rsidRDefault="003A3D70" w:rsidP="009D5DB2">
      <w:pPr>
        <w:numPr>
          <w:ilvl w:val="1"/>
          <w:numId w:val="30"/>
        </w:numPr>
        <w:spacing w:after="200" w:line="240" w:lineRule="auto"/>
        <w:ind w:left="799" w:hanging="601"/>
        <w:contextualSpacing/>
        <w:jc w:val="both"/>
        <w:rPr>
          <w:rFonts w:ascii="Times New Roman" w:hAnsi="Times New Roman" w:cs="Times New Roman"/>
        </w:rPr>
      </w:pPr>
      <w:r w:rsidRPr="00825802">
        <w:rPr>
          <w:rFonts w:ascii="Times New Roman" w:hAnsi="Times New Roman" w:cs="Times New Roman"/>
        </w:rPr>
        <w:t xml:space="preserve">Zamawiający nie przewiduje fakultatywnych przesłanek wykluczenia Wykonawcy </w:t>
      </w:r>
      <w:r w:rsidRPr="00825802">
        <w:rPr>
          <w:rFonts w:ascii="Times New Roman" w:hAnsi="Times New Roman" w:cs="Times New Roman"/>
        </w:rPr>
        <w:br/>
        <w:t xml:space="preserve">z postępowania, o których mowa w art. 109 ust. 1 ustawy </w:t>
      </w:r>
      <w:proofErr w:type="spellStart"/>
      <w:r w:rsidRPr="00825802">
        <w:rPr>
          <w:rFonts w:ascii="Times New Roman" w:hAnsi="Times New Roman" w:cs="Times New Roman"/>
        </w:rPr>
        <w:t>Pzp</w:t>
      </w:r>
      <w:proofErr w:type="spellEnd"/>
      <w:r w:rsidRPr="00825802">
        <w:rPr>
          <w:rFonts w:ascii="Times New Roman" w:hAnsi="Times New Roman" w:cs="Times New Roman"/>
        </w:rPr>
        <w:t>.</w:t>
      </w:r>
    </w:p>
    <w:p w14:paraId="6A25E4F9" w14:textId="0BBC39C6" w:rsidR="0032771E" w:rsidRPr="00825802" w:rsidRDefault="0032771E" w:rsidP="009D5DB2">
      <w:pPr>
        <w:pStyle w:val="Akapitzlist"/>
        <w:numPr>
          <w:ilvl w:val="0"/>
          <w:numId w:val="46"/>
        </w:numPr>
        <w:suppressAutoHyphens/>
        <w:overflowPunct w:val="0"/>
        <w:autoSpaceDE w:val="0"/>
        <w:spacing w:after="0" w:line="240" w:lineRule="auto"/>
        <w:jc w:val="both"/>
        <w:textAlignment w:val="baseline"/>
        <w:outlineLvl w:val="1"/>
        <w:rPr>
          <w:rFonts w:ascii="Times New Roman" w:eastAsia="Times New Roman" w:hAnsi="Times New Roman" w:cs="Times New Roman"/>
          <w:b/>
          <w:kern w:val="1"/>
          <w:lang w:eastAsia="ar-SA"/>
          <w14:ligatures w14:val="none"/>
        </w:rPr>
      </w:pPr>
      <w:r w:rsidRPr="00825802">
        <w:rPr>
          <w:rFonts w:ascii="Times New Roman" w:eastAsia="Times New Roman" w:hAnsi="Times New Roman" w:cs="Times New Roman"/>
          <w:b/>
          <w:kern w:val="1"/>
          <w:lang w:eastAsia="ar-SA"/>
          <w14:ligatures w14:val="none"/>
        </w:rPr>
        <w:t>Samooczyszczenie</w:t>
      </w:r>
    </w:p>
    <w:p w14:paraId="4ACE1274" w14:textId="114B876C" w:rsidR="0032771E" w:rsidRPr="00825802" w:rsidRDefault="0032771E" w:rsidP="009D5DB2">
      <w:pPr>
        <w:pStyle w:val="Akapitzlist"/>
        <w:numPr>
          <w:ilvl w:val="1"/>
          <w:numId w:val="46"/>
        </w:numPr>
        <w:autoSpaceDE w:val="0"/>
        <w:autoSpaceDN w:val="0"/>
        <w:adjustRightInd w:val="0"/>
        <w:spacing w:after="0" w:line="240" w:lineRule="auto"/>
        <w:jc w:val="both"/>
        <w:rPr>
          <w:rFonts w:ascii="Times New Roman" w:hAnsi="Times New Roman" w:cs="Times New Roman"/>
        </w:rPr>
      </w:pPr>
      <w:r w:rsidRPr="00825802">
        <w:rPr>
          <w:rFonts w:ascii="Times New Roman" w:hAnsi="Times New Roman" w:cs="Times New Roman"/>
        </w:rPr>
        <w:t xml:space="preserve">Wykonawca, nie podlega wykluczeniu w okolicznościach określonych w art. 108 ust. 1 pkt. 1, 2 i 5 ustawy </w:t>
      </w:r>
      <w:proofErr w:type="spellStart"/>
      <w:r w:rsidRPr="00825802">
        <w:rPr>
          <w:rFonts w:ascii="Times New Roman" w:hAnsi="Times New Roman" w:cs="Times New Roman"/>
        </w:rPr>
        <w:t>Pzp</w:t>
      </w:r>
      <w:proofErr w:type="spellEnd"/>
      <w:r w:rsidRPr="00825802">
        <w:rPr>
          <w:rFonts w:ascii="Times New Roman" w:hAnsi="Times New Roman" w:cs="Times New Roman"/>
        </w:rPr>
        <w:t>, jeżeli udowodni zamawiającemu, że spełnił łącznie następujące przesłanki:</w:t>
      </w:r>
    </w:p>
    <w:p w14:paraId="5EA6B87E" w14:textId="77777777" w:rsidR="0032771E" w:rsidRPr="00825802" w:rsidRDefault="0032771E" w:rsidP="0032771E">
      <w:pPr>
        <w:widowControl w:val="0"/>
        <w:numPr>
          <w:ilvl w:val="0"/>
          <w:numId w:val="9"/>
        </w:numPr>
        <w:tabs>
          <w:tab w:val="left" w:pos="1200"/>
        </w:tabs>
        <w:autoSpaceDE w:val="0"/>
        <w:autoSpaceDN w:val="0"/>
        <w:adjustRightInd w:val="0"/>
        <w:spacing w:before="11" w:after="0" w:line="240" w:lineRule="auto"/>
        <w:ind w:left="1200" w:right="-34" w:hanging="400"/>
        <w:jc w:val="both"/>
        <w:outlineLvl w:val="0"/>
        <w:rPr>
          <w:rFonts w:ascii="Times New Roman" w:hAnsi="Times New Roman" w:cs="Times New Roman"/>
          <w:spacing w:val="1"/>
        </w:rPr>
      </w:pPr>
      <w:r w:rsidRPr="00825802">
        <w:rPr>
          <w:rFonts w:ascii="Times New Roman" w:hAnsi="Times New Roman" w:cs="Times New Roman"/>
          <w:spacing w:val="1"/>
        </w:rPr>
        <w:t>naprawił lub zobowiązał się do naprawienia szkody wyrządzonej przestępstwem, wykroczeniem lub swoim nieprawidłowym postępowaniem, w tym poprzez zadośćuczynienie pieniężne;</w:t>
      </w:r>
    </w:p>
    <w:p w14:paraId="3D009722" w14:textId="77777777" w:rsidR="0032771E" w:rsidRPr="00825802" w:rsidRDefault="0032771E" w:rsidP="0032771E">
      <w:pPr>
        <w:widowControl w:val="0"/>
        <w:numPr>
          <w:ilvl w:val="0"/>
          <w:numId w:val="9"/>
        </w:numPr>
        <w:tabs>
          <w:tab w:val="left" w:pos="1200"/>
        </w:tabs>
        <w:autoSpaceDE w:val="0"/>
        <w:autoSpaceDN w:val="0"/>
        <w:adjustRightInd w:val="0"/>
        <w:spacing w:before="11" w:after="0" w:line="240" w:lineRule="auto"/>
        <w:ind w:left="1200" w:right="-36" w:hanging="400"/>
        <w:jc w:val="both"/>
        <w:outlineLvl w:val="0"/>
        <w:rPr>
          <w:rFonts w:ascii="Times New Roman" w:hAnsi="Times New Roman" w:cs="Times New Roman"/>
          <w:spacing w:val="1"/>
        </w:rPr>
      </w:pPr>
      <w:r w:rsidRPr="00825802">
        <w:rPr>
          <w:rFonts w:ascii="Times New Roman" w:hAnsi="Times New Roman" w:cs="Times New Roman"/>
          <w:spacing w:val="1"/>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AB2D9A1" w14:textId="77777777" w:rsidR="0032771E" w:rsidRPr="00825802" w:rsidRDefault="0032771E" w:rsidP="0032771E">
      <w:pPr>
        <w:widowControl w:val="0"/>
        <w:numPr>
          <w:ilvl w:val="0"/>
          <w:numId w:val="9"/>
        </w:numPr>
        <w:tabs>
          <w:tab w:val="left" w:pos="1200"/>
        </w:tabs>
        <w:autoSpaceDE w:val="0"/>
        <w:autoSpaceDN w:val="0"/>
        <w:adjustRightInd w:val="0"/>
        <w:spacing w:before="11" w:after="0" w:line="240" w:lineRule="auto"/>
        <w:ind w:left="1200" w:right="-36" w:hanging="400"/>
        <w:jc w:val="both"/>
        <w:outlineLvl w:val="0"/>
        <w:rPr>
          <w:rFonts w:ascii="Times New Roman" w:hAnsi="Times New Roman" w:cs="Times New Roman"/>
          <w:spacing w:val="1"/>
        </w:rPr>
      </w:pPr>
      <w:r w:rsidRPr="00825802">
        <w:rPr>
          <w:rFonts w:ascii="Times New Roman" w:hAnsi="Times New Roman" w:cs="Times New Roman"/>
          <w:spacing w:val="1"/>
        </w:rPr>
        <w:t>podjął konkretne środki techniczne, organizacyjne i kadrowe, odpowiednie dla zapobiegania dalszym przestępstwom, wykroczeniom lub nieprawidłowemu postępowaniu, w szczególności:</w:t>
      </w:r>
    </w:p>
    <w:p w14:paraId="1A53CD02" w14:textId="77777777" w:rsidR="0032771E" w:rsidRPr="00825802" w:rsidRDefault="0032771E" w:rsidP="0032771E">
      <w:pPr>
        <w:widowControl w:val="0"/>
        <w:numPr>
          <w:ilvl w:val="0"/>
          <w:numId w:val="10"/>
        </w:numPr>
        <w:tabs>
          <w:tab w:val="left" w:pos="900"/>
          <w:tab w:val="left" w:pos="1500"/>
        </w:tabs>
        <w:autoSpaceDE w:val="0"/>
        <w:autoSpaceDN w:val="0"/>
        <w:adjustRightInd w:val="0"/>
        <w:spacing w:before="11" w:after="0" w:line="240" w:lineRule="auto"/>
        <w:ind w:left="1500" w:right="-34" w:hanging="300"/>
        <w:jc w:val="both"/>
        <w:outlineLvl w:val="0"/>
        <w:rPr>
          <w:rFonts w:ascii="Times New Roman" w:hAnsi="Times New Roman" w:cs="Times New Roman"/>
          <w:spacing w:val="1"/>
        </w:rPr>
      </w:pPr>
      <w:r w:rsidRPr="00825802">
        <w:rPr>
          <w:rFonts w:ascii="Times New Roman" w:hAnsi="Times New Roman" w:cs="Times New Roman"/>
          <w:spacing w:val="1"/>
        </w:rPr>
        <w:t>zerwał wszelkie powiązania z osobami lub podmiotami odpowiedzialnymi za nieprawidłowe postępowanie wykonawcy,</w:t>
      </w:r>
    </w:p>
    <w:p w14:paraId="1BEC7F33" w14:textId="77777777" w:rsidR="0032771E" w:rsidRPr="00825802" w:rsidRDefault="0032771E" w:rsidP="0032771E">
      <w:pPr>
        <w:widowControl w:val="0"/>
        <w:numPr>
          <w:ilvl w:val="0"/>
          <w:numId w:val="10"/>
        </w:numPr>
        <w:tabs>
          <w:tab w:val="left" w:pos="900"/>
        </w:tabs>
        <w:autoSpaceDE w:val="0"/>
        <w:autoSpaceDN w:val="0"/>
        <w:adjustRightInd w:val="0"/>
        <w:spacing w:before="11" w:after="0" w:line="240" w:lineRule="auto"/>
        <w:ind w:left="1500" w:right="-34" w:hanging="300"/>
        <w:jc w:val="both"/>
        <w:outlineLvl w:val="0"/>
        <w:rPr>
          <w:rFonts w:ascii="Times New Roman" w:hAnsi="Times New Roman" w:cs="Times New Roman"/>
          <w:spacing w:val="1"/>
        </w:rPr>
      </w:pPr>
      <w:r w:rsidRPr="00825802">
        <w:rPr>
          <w:rFonts w:ascii="Times New Roman" w:hAnsi="Times New Roman" w:cs="Times New Roman"/>
          <w:spacing w:val="1"/>
        </w:rPr>
        <w:t>zreorganizował personel,</w:t>
      </w:r>
    </w:p>
    <w:p w14:paraId="5AD88737" w14:textId="77777777" w:rsidR="0032771E" w:rsidRPr="00825802" w:rsidRDefault="0032771E" w:rsidP="0032771E">
      <w:pPr>
        <w:widowControl w:val="0"/>
        <w:numPr>
          <w:ilvl w:val="0"/>
          <w:numId w:val="10"/>
        </w:numPr>
        <w:tabs>
          <w:tab w:val="left" w:pos="900"/>
        </w:tabs>
        <w:autoSpaceDE w:val="0"/>
        <w:autoSpaceDN w:val="0"/>
        <w:adjustRightInd w:val="0"/>
        <w:spacing w:before="11" w:after="0" w:line="240" w:lineRule="auto"/>
        <w:ind w:left="1500" w:right="-34" w:hanging="300"/>
        <w:jc w:val="both"/>
        <w:outlineLvl w:val="0"/>
        <w:rPr>
          <w:rFonts w:ascii="Times New Roman" w:hAnsi="Times New Roman" w:cs="Times New Roman"/>
          <w:spacing w:val="1"/>
        </w:rPr>
      </w:pPr>
      <w:r w:rsidRPr="00825802">
        <w:rPr>
          <w:rFonts w:ascii="Times New Roman" w:hAnsi="Times New Roman" w:cs="Times New Roman"/>
          <w:spacing w:val="1"/>
        </w:rPr>
        <w:t>wdrożył system sprawozdawczości i kontroli,</w:t>
      </w:r>
    </w:p>
    <w:p w14:paraId="3FC831F5" w14:textId="77777777" w:rsidR="0032771E" w:rsidRPr="00825802" w:rsidRDefault="0032771E" w:rsidP="0032771E">
      <w:pPr>
        <w:widowControl w:val="0"/>
        <w:numPr>
          <w:ilvl w:val="0"/>
          <w:numId w:val="10"/>
        </w:numPr>
        <w:tabs>
          <w:tab w:val="left" w:pos="900"/>
        </w:tabs>
        <w:autoSpaceDE w:val="0"/>
        <w:autoSpaceDN w:val="0"/>
        <w:adjustRightInd w:val="0"/>
        <w:spacing w:before="11" w:after="0" w:line="240" w:lineRule="auto"/>
        <w:ind w:left="1500" w:right="-34" w:hanging="300"/>
        <w:jc w:val="both"/>
        <w:outlineLvl w:val="0"/>
        <w:rPr>
          <w:rFonts w:ascii="Times New Roman" w:hAnsi="Times New Roman" w:cs="Times New Roman"/>
          <w:spacing w:val="1"/>
        </w:rPr>
      </w:pPr>
      <w:r w:rsidRPr="00825802">
        <w:rPr>
          <w:rFonts w:ascii="Times New Roman" w:hAnsi="Times New Roman" w:cs="Times New Roman"/>
          <w:spacing w:val="1"/>
        </w:rPr>
        <w:t>utworzył struktury audytu wewnętrznego do monitorowania przestrzegania przepisów, wewnętrznych regulacji lub standardów,</w:t>
      </w:r>
    </w:p>
    <w:p w14:paraId="7E3149D5" w14:textId="77777777" w:rsidR="0032771E" w:rsidRPr="00825802" w:rsidRDefault="0032771E" w:rsidP="0032771E">
      <w:pPr>
        <w:widowControl w:val="0"/>
        <w:numPr>
          <w:ilvl w:val="0"/>
          <w:numId w:val="10"/>
        </w:numPr>
        <w:tabs>
          <w:tab w:val="left" w:pos="900"/>
        </w:tabs>
        <w:autoSpaceDE w:val="0"/>
        <w:autoSpaceDN w:val="0"/>
        <w:adjustRightInd w:val="0"/>
        <w:spacing w:before="11" w:after="240" w:line="240" w:lineRule="auto"/>
        <w:ind w:left="1500" w:right="-34" w:hanging="300"/>
        <w:jc w:val="both"/>
        <w:outlineLvl w:val="0"/>
        <w:rPr>
          <w:rFonts w:ascii="Times New Roman" w:hAnsi="Times New Roman" w:cs="Times New Roman"/>
          <w:spacing w:val="1"/>
        </w:rPr>
      </w:pPr>
      <w:r w:rsidRPr="00825802">
        <w:rPr>
          <w:rFonts w:ascii="Times New Roman" w:hAnsi="Times New Roman" w:cs="Times New Roman"/>
          <w:spacing w:val="1"/>
        </w:rPr>
        <w:t>wprowadził wewnętrzne regulacje dotyczące odpowiedzialności i odszkodowań za nieprzestrzeganie przepisów, wewnętrznych regulacji lub standardów.</w:t>
      </w:r>
    </w:p>
    <w:p w14:paraId="43EA7BAC" w14:textId="7AED5AB2" w:rsidR="0032771E" w:rsidRPr="00825802" w:rsidRDefault="0032771E" w:rsidP="009D5DB2">
      <w:pPr>
        <w:pStyle w:val="Akapitzlist"/>
        <w:widowControl w:val="0"/>
        <w:numPr>
          <w:ilvl w:val="1"/>
          <w:numId w:val="46"/>
        </w:numPr>
        <w:tabs>
          <w:tab w:val="left" w:pos="993"/>
        </w:tabs>
        <w:autoSpaceDN w:val="0"/>
        <w:adjustRightInd w:val="0"/>
        <w:spacing w:before="11" w:after="120" w:line="240" w:lineRule="auto"/>
        <w:ind w:right="-34"/>
        <w:jc w:val="both"/>
        <w:outlineLvl w:val="0"/>
        <w:rPr>
          <w:rFonts w:ascii="Times New Roman" w:hAnsi="Times New Roman" w:cs="Times New Roman"/>
        </w:rPr>
      </w:pPr>
      <w:r w:rsidRPr="00825802">
        <w:rPr>
          <w:rFonts w:ascii="Times New Roman" w:hAnsi="Times New Roman" w:cs="Times New Roman"/>
        </w:rPr>
        <w:t xml:space="preserve">Zamawiający ocenia, czy podjęte przez wykonawcę czynności, o których mowa w pkt 4.1 są wystarczające do wykazania jego rzetelności, uwzględniając wagę i szczególne okoliczności czynu wykonawcy, a jeżeli uzna, że nie są wystarczające, wyklucza wykonawcę. Jeżeli podjęte przez wykonawcę czynności, o których mowa w pkt 4.1, nie są wystarczające do wykazania jego rzetelności, zamawiający wyklucza wykonawcę. </w:t>
      </w:r>
    </w:p>
    <w:p w14:paraId="12EA9E34" w14:textId="3C1EA25B" w:rsidR="0032771E" w:rsidRPr="00825802" w:rsidRDefault="0032771E" w:rsidP="009D5DB2">
      <w:pPr>
        <w:pStyle w:val="Akapitzlist"/>
        <w:widowControl w:val="0"/>
        <w:numPr>
          <w:ilvl w:val="1"/>
          <w:numId w:val="46"/>
        </w:numPr>
        <w:tabs>
          <w:tab w:val="left" w:pos="993"/>
        </w:tabs>
        <w:autoSpaceDN w:val="0"/>
        <w:adjustRightInd w:val="0"/>
        <w:spacing w:after="120" w:line="240" w:lineRule="auto"/>
        <w:ind w:right="-34"/>
        <w:jc w:val="both"/>
        <w:outlineLvl w:val="0"/>
        <w:rPr>
          <w:rFonts w:ascii="Times New Roman" w:hAnsi="Times New Roman" w:cs="Times New Roman"/>
        </w:rPr>
      </w:pPr>
      <w:r w:rsidRPr="00825802">
        <w:rPr>
          <w:rFonts w:ascii="Times New Roman" w:hAnsi="Times New Roman" w:cs="Times New Roman"/>
        </w:rPr>
        <w:t xml:space="preserve">Wykluczenie Wykonawcy następuje zgodnie z art. 111 ustawy </w:t>
      </w:r>
      <w:proofErr w:type="spellStart"/>
      <w:r w:rsidRPr="00825802">
        <w:rPr>
          <w:rFonts w:ascii="Times New Roman" w:hAnsi="Times New Roman" w:cs="Times New Roman"/>
        </w:rPr>
        <w:t>Pzp</w:t>
      </w:r>
      <w:proofErr w:type="spellEnd"/>
      <w:r w:rsidRPr="00825802">
        <w:rPr>
          <w:rFonts w:ascii="Times New Roman" w:hAnsi="Times New Roman" w:cs="Times New Roman"/>
        </w:rPr>
        <w:t>.</w:t>
      </w:r>
    </w:p>
    <w:p w14:paraId="118D0ADA" w14:textId="77777777" w:rsidR="00F810A2" w:rsidRPr="00825802" w:rsidRDefault="00F810A2" w:rsidP="00F810A2">
      <w:pPr>
        <w:pStyle w:val="Akapitzlist"/>
        <w:widowControl w:val="0"/>
        <w:tabs>
          <w:tab w:val="left" w:pos="993"/>
        </w:tabs>
        <w:autoSpaceDN w:val="0"/>
        <w:adjustRightInd w:val="0"/>
        <w:spacing w:after="120" w:line="240" w:lineRule="auto"/>
        <w:ind w:right="-34"/>
        <w:jc w:val="both"/>
        <w:outlineLvl w:val="0"/>
        <w:rPr>
          <w:rFonts w:ascii="Times New Roman" w:hAnsi="Times New Roman" w:cs="Times New Roman"/>
        </w:rPr>
      </w:pPr>
    </w:p>
    <w:p w14:paraId="4C2E12B5" w14:textId="08338435" w:rsidR="003A3D70" w:rsidRPr="00825802" w:rsidRDefault="003A3D70" w:rsidP="009D5DB2">
      <w:pPr>
        <w:pStyle w:val="Akapitzlist"/>
        <w:numPr>
          <w:ilvl w:val="0"/>
          <w:numId w:val="47"/>
        </w:numPr>
        <w:suppressAutoHyphens/>
        <w:overflowPunct w:val="0"/>
        <w:autoSpaceDE w:val="0"/>
        <w:spacing w:after="0" w:line="240" w:lineRule="auto"/>
        <w:jc w:val="both"/>
        <w:textAlignment w:val="baseline"/>
        <w:outlineLvl w:val="1"/>
        <w:rPr>
          <w:rFonts w:ascii="Times New Roman" w:eastAsia="Times New Roman" w:hAnsi="Times New Roman" w:cs="Times New Roman"/>
          <w:b/>
          <w:kern w:val="1"/>
          <w:lang w:eastAsia="ar-SA"/>
          <w14:ligatures w14:val="none"/>
        </w:rPr>
      </w:pPr>
      <w:r w:rsidRPr="00825802">
        <w:rPr>
          <w:rFonts w:ascii="Times New Roman" w:eastAsia="Times New Roman" w:hAnsi="Times New Roman" w:cs="Times New Roman"/>
          <w:b/>
          <w:kern w:val="1"/>
          <w:lang w:eastAsia="pl-PL"/>
          <w14:ligatures w14:val="none"/>
        </w:rPr>
        <w:t xml:space="preserve">Warunki udziału w postępowaniu, określone przez Zamawiającego zgodnie z art. 112 ustawy </w:t>
      </w:r>
      <w:proofErr w:type="spellStart"/>
      <w:r w:rsidRPr="00825802">
        <w:rPr>
          <w:rFonts w:ascii="Times New Roman" w:eastAsia="Times New Roman" w:hAnsi="Times New Roman" w:cs="Times New Roman"/>
          <w:b/>
          <w:kern w:val="1"/>
          <w:lang w:eastAsia="pl-PL"/>
          <w14:ligatures w14:val="none"/>
        </w:rPr>
        <w:t>Pzp</w:t>
      </w:r>
      <w:proofErr w:type="spellEnd"/>
      <w:r w:rsidRPr="00825802">
        <w:rPr>
          <w:rFonts w:ascii="Times New Roman" w:eastAsia="Times New Roman" w:hAnsi="Times New Roman" w:cs="Times New Roman"/>
          <w:b/>
          <w:kern w:val="1"/>
          <w:lang w:eastAsia="pl-PL"/>
          <w14:ligatures w14:val="none"/>
        </w:rPr>
        <w:t>:</w:t>
      </w:r>
    </w:p>
    <w:p w14:paraId="25777A35" w14:textId="064DF603" w:rsidR="0032771E" w:rsidRPr="00825802" w:rsidRDefault="0032771E" w:rsidP="009D5DB2">
      <w:pPr>
        <w:pStyle w:val="Akapitzlist"/>
        <w:numPr>
          <w:ilvl w:val="1"/>
          <w:numId w:val="47"/>
        </w:numPr>
        <w:autoSpaceDE w:val="0"/>
        <w:autoSpaceDN w:val="0"/>
        <w:adjustRightInd w:val="0"/>
        <w:spacing w:after="120" w:line="240" w:lineRule="auto"/>
        <w:jc w:val="both"/>
        <w:rPr>
          <w:rFonts w:ascii="Times New Roman" w:hAnsi="Times New Roman" w:cs="Times New Roman"/>
          <w:b/>
        </w:rPr>
      </w:pPr>
      <w:r w:rsidRPr="00825802">
        <w:rPr>
          <w:rFonts w:ascii="Times New Roman" w:hAnsi="Times New Roman" w:cs="Times New Roman"/>
          <w:b/>
        </w:rPr>
        <w:t xml:space="preserve">zdolności do występowania w obrocie gospodarczym; </w:t>
      </w:r>
    </w:p>
    <w:p w14:paraId="73981406" w14:textId="77777777" w:rsidR="0032771E" w:rsidRPr="00825802" w:rsidRDefault="0032771E" w:rsidP="0032771E">
      <w:pPr>
        <w:tabs>
          <w:tab w:val="num" w:pos="800"/>
        </w:tabs>
        <w:autoSpaceDN w:val="0"/>
        <w:adjustRightInd w:val="0"/>
        <w:spacing w:after="120"/>
        <w:ind w:left="799"/>
        <w:jc w:val="both"/>
        <w:rPr>
          <w:rFonts w:ascii="Times New Roman" w:hAnsi="Times New Roman" w:cs="Times New Roman"/>
          <w:b/>
        </w:rPr>
      </w:pPr>
      <w:r w:rsidRPr="00825802">
        <w:rPr>
          <w:rFonts w:ascii="Times New Roman" w:hAnsi="Times New Roman" w:cs="Times New Roman"/>
        </w:rPr>
        <w:t>Zamawiający nie określa warunku w tym zakresie.</w:t>
      </w:r>
    </w:p>
    <w:p w14:paraId="2C45230A" w14:textId="6862D44B" w:rsidR="0032771E" w:rsidRPr="00825802" w:rsidRDefault="0032771E" w:rsidP="009D5DB2">
      <w:pPr>
        <w:pStyle w:val="Akapitzlist"/>
        <w:numPr>
          <w:ilvl w:val="1"/>
          <w:numId w:val="47"/>
        </w:numPr>
        <w:autoSpaceDE w:val="0"/>
        <w:autoSpaceDN w:val="0"/>
        <w:adjustRightInd w:val="0"/>
        <w:spacing w:after="120" w:line="240" w:lineRule="auto"/>
        <w:jc w:val="both"/>
        <w:rPr>
          <w:rFonts w:ascii="Times New Roman" w:hAnsi="Times New Roman" w:cs="Times New Roman"/>
          <w:b/>
        </w:rPr>
      </w:pPr>
      <w:r w:rsidRPr="00825802">
        <w:rPr>
          <w:rFonts w:ascii="Times New Roman" w:hAnsi="Times New Roman" w:cs="Times New Roman"/>
          <w:b/>
        </w:rPr>
        <w:t xml:space="preserve">uprawnień do prowadzenia określonej działalności gospodarczej lub zawodowej, </w:t>
      </w:r>
      <w:r w:rsidRPr="00825802">
        <w:rPr>
          <w:rFonts w:ascii="Times New Roman" w:hAnsi="Times New Roman" w:cs="Times New Roman"/>
          <w:b/>
        </w:rPr>
        <w:br/>
        <w:t xml:space="preserve">o ile wynika to z odrębnych przepisów; </w:t>
      </w:r>
    </w:p>
    <w:p w14:paraId="735E1005" w14:textId="77777777" w:rsidR="0032771E" w:rsidRPr="00825802" w:rsidRDefault="0032771E" w:rsidP="0032771E">
      <w:pPr>
        <w:autoSpaceDN w:val="0"/>
        <w:adjustRightInd w:val="0"/>
        <w:spacing w:after="120"/>
        <w:ind w:left="601" w:firstLine="198"/>
        <w:jc w:val="both"/>
        <w:rPr>
          <w:rFonts w:ascii="Times New Roman" w:hAnsi="Times New Roman" w:cs="Times New Roman"/>
        </w:rPr>
      </w:pPr>
      <w:r w:rsidRPr="00825802">
        <w:rPr>
          <w:rFonts w:ascii="Times New Roman" w:hAnsi="Times New Roman" w:cs="Times New Roman"/>
        </w:rPr>
        <w:t>Zamawiający nie określa warunku w tym zakresie.</w:t>
      </w:r>
    </w:p>
    <w:p w14:paraId="7A998467" w14:textId="30CE4E74" w:rsidR="0032771E" w:rsidRPr="00825802" w:rsidRDefault="0032771E" w:rsidP="009D5DB2">
      <w:pPr>
        <w:pStyle w:val="Akapitzlist"/>
        <w:numPr>
          <w:ilvl w:val="1"/>
          <w:numId w:val="47"/>
        </w:numPr>
        <w:tabs>
          <w:tab w:val="left" w:pos="1000"/>
        </w:tabs>
        <w:autoSpaceDE w:val="0"/>
        <w:autoSpaceDN w:val="0"/>
        <w:adjustRightInd w:val="0"/>
        <w:spacing w:after="120" w:line="240" w:lineRule="auto"/>
        <w:jc w:val="both"/>
        <w:rPr>
          <w:rFonts w:ascii="Times New Roman" w:hAnsi="Times New Roman" w:cs="Times New Roman"/>
          <w:b/>
        </w:rPr>
      </w:pPr>
      <w:r w:rsidRPr="00825802">
        <w:rPr>
          <w:rFonts w:ascii="Times New Roman" w:hAnsi="Times New Roman" w:cs="Times New Roman"/>
          <w:b/>
        </w:rPr>
        <w:t xml:space="preserve">sytuacji ekonomicznej lub finansowej; </w:t>
      </w:r>
    </w:p>
    <w:p w14:paraId="6E795588" w14:textId="77777777" w:rsidR="0032771E" w:rsidRPr="00825802" w:rsidRDefault="0032771E" w:rsidP="0032771E">
      <w:pPr>
        <w:autoSpaceDN w:val="0"/>
        <w:adjustRightInd w:val="0"/>
        <w:spacing w:after="120"/>
        <w:ind w:left="799"/>
        <w:jc w:val="both"/>
        <w:rPr>
          <w:rFonts w:ascii="Times New Roman" w:hAnsi="Times New Roman" w:cs="Times New Roman"/>
        </w:rPr>
      </w:pPr>
      <w:r w:rsidRPr="00825802">
        <w:rPr>
          <w:rFonts w:ascii="Times New Roman" w:hAnsi="Times New Roman" w:cs="Times New Roman"/>
        </w:rPr>
        <w:t>Zamawiający nie określa warunku w tym zakresie.</w:t>
      </w:r>
    </w:p>
    <w:p w14:paraId="3FD334D2" w14:textId="360312C2" w:rsidR="0032771E" w:rsidRPr="00825802" w:rsidRDefault="0032771E" w:rsidP="009D5DB2">
      <w:pPr>
        <w:pStyle w:val="Akapitzlist"/>
        <w:numPr>
          <w:ilvl w:val="1"/>
          <w:numId w:val="48"/>
        </w:numPr>
        <w:tabs>
          <w:tab w:val="left" w:pos="1000"/>
        </w:tabs>
        <w:autoSpaceDE w:val="0"/>
        <w:autoSpaceDN w:val="0"/>
        <w:adjustRightInd w:val="0"/>
        <w:spacing w:after="120" w:line="240" w:lineRule="auto"/>
        <w:jc w:val="both"/>
        <w:rPr>
          <w:rFonts w:ascii="Times New Roman" w:hAnsi="Times New Roman" w:cs="Times New Roman"/>
          <w:b/>
        </w:rPr>
      </w:pPr>
      <w:r w:rsidRPr="00825802">
        <w:rPr>
          <w:rFonts w:ascii="Times New Roman" w:hAnsi="Times New Roman" w:cs="Times New Roman"/>
          <w:b/>
        </w:rPr>
        <w:t>zdolności technicznej lub zawodowej;</w:t>
      </w:r>
    </w:p>
    <w:p w14:paraId="249E4437" w14:textId="6E42C4FB" w:rsidR="0032771E" w:rsidRPr="00825802" w:rsidRDefault="0032771E" w:rsidP="0017763B">
      <w:pPr>
        <w:pStyle w:val="Akapitzlist"/>
        <w:tabs>
          <w:tab w:val="left" w:pos="1000"/>
        </w:tabs>
        <w:autoSpaceDN w:val="0"/>
        <w:adjustRightInd w:val="0"/>
        <w:spacing w:after="120"/>
        <w:jc w:val="both"/>
        <w:rPr>
          <w:rFonts w:ascii="Times New Roman" w:hAnsi="Times New Roman" w:cs="Times New Roman"/>
          <w:bCs/>
        </w:rPr>
      </w:pPr>
      <w:r w:rsidRPr="00825802">
        <w:rPr>
          <w:rFonts w:ascii="Times New Roman" w:hAnsi="Times New Roman" w:cs="Times New Roman"/>
          <w:bCs/>
        </w:rPr>
        <w:t xml:space="preserve">Wykonawca spełni warunek udziału w postępowaniu dotyczący zdolności technicznej lub zawodowej, jeżeli wykaże, że: </w:t>
      </w:r>
    </w:p>
    <w:p w14:paraId="66ABC958" w14:textId="5C72CC7C" w:rsidR="0032771E" w:rsidRPr="00825802" w:rsidRDefault="0032771E" w:rsidP="009D5DB2">
      <w:pPr>
        <w:pStyle w:val="NormalnyWeb"/>
        <w:numPr>
          <w:ilvl w:val="0"/>
          <w:numId w:val="45"/>
        </w:numPr>
        <w:autoSpaceDN w:val="0"/>
        <w:adjustRightInd w:val="0"/>
        <w:spacing w:after="120" w:line="240" w:lineRule="auto"/>
        <w:ind w:left="993" w:hanging="510"/>
        <w:jc w:val="both"/>
        <w:rPr>
          <w:b/>
          <w:sz w:val="22"/>
          <w:szCs w:val="22"/>
        </w:rPr>
      </w:pPr>
      <w:bookmarkStart w:id="0" w:name="_Hlk169787454"/>
      <w:r w:rsidRPr="00825802">
        <w:rPr>
          <w:sz w:val="22"/>
          <w:szCs w:val="22"/>
        </w:rPr>
        <w:lastRenderedPageBreak/>
        <w:t xml:space="preserve">Wykonawca musi wykazać, że w okresie ostatnich 5 lat przed upływem terminu składania ofert, a jeżeli okres prowadzenia działalności jest krótszy – w tym okresie, wykonał należycie </w:t>
      </w:r>
      <w:r w:rsidRPr="00825802">
        <w:rPr>
          <w:bCs/>
          <w:sz w:val="22"/>
          <w:szCs w:val="22"/>
        </w:rPr>
        <w:t xml:space="preserve">co </w:t>
      </w:r>
      <w:r w:rsidRPr="00A95B36">
        <w:rPr>
          <w:bCs/>
          <w:sz w:val="22"/>
          <w:szCs w:val="22"/>
        </w:rPr>
        <w:t>najmniej jedną robotę budowlaną polegająca na</w:t>
      </w:r>
      <w:r w:rsidR="002B357D" w:rsidRPr="00A95B36">
        <w:rPr>
          <w:bCs/>
          <w:sz w:val="22"/>
          <w:szCs w:val="22"/>
        </w:rPr>
        <w:t xml:space="preserve"> </w:t>
      </w:r>
      <w:r w:rsidRPr="00A95B36">
        <w:rPr>
          <w:bCs/>
          <w:sz w:val="22"/>
          <w:szCs w:val="22"/>
        </w:rPr>
        <w:t xml:space="preserve">budowie lub przebudowie co najmniej jednej </w:t>
      </w:r>
      <w:r w:rsidR="008C29F1" w:rsidRPr="00A95B36">
        <w:rPr>
          <w:bCs/>
          <w:sz w:val="22"/>
          <w:szCs w:val="22"/>
        </w:rPr>
        <w:t>kotłowni gazowej z instalacją kotłowni</w:t>
      </w:r>
      <w:r w:rsidR="002B357D" w:rsidRPr="00A95B36">
        <w:rPr>
          <w:bCs/>
          <w:sz w:val="22"/>
          <w:szCs w:val="22"/>
        </w:rPr>
        <w:t xml:space="preserve"> </w:t>
      </w:r>
      <w:r w:rsidRPr="00A95B36">
        <w:rPr>
          <w:bCs/>
          <w:sz w:val="22"/>
          <w:szCs w:val="22"/>
        </w:rPr>
        <w:t xml:space="preserve"> </w:t>
      </w:r>
      <w:r w:rsidRPr="00825802">
        <w:rPr>
          <w:bCs/>
          <w:sz w:val="22"/>
          <w:szCs w:val="22"/>
        </w:rPr>
        <w:t xml:space="preserve">o wartości brutto </w:t>
      </w:r>
      <w:r w:rsidR="002B357D" w:rsidRPr="00825802">
        <w:rPr>
          <w:bCs/>
          <w:sz w:val="22"/>
          <w:szCs w:val="22"/>
        </w:rPr>
        <w:t xml:space="preserve">robót </w:t>
      </w:r>
      <w:r w:rsidRPr="00825802">
        <w:rPr>
          <w:bCs/>
          <w:sz w:val="22"/>
          <w:szCs w:val="22"/>
        </w:rPr>
        <w:t xml:space="preserve">nie mniejszej  niż </w:t>
      </w:r>
      <w:r w:rsidR="002B357D" w:rsidRPr="00825802">
        <w:rPr>
          <w:bCs/>
          <w:sz w:val="22"/>
          <w:szCs w:val="22"/>
        </w:rPr>
        <w:t>100.</w:t>
      </w:r>
      <w:r w:rsidRPr="00825802">
        <w:rPr>
          <w:bCs/>
          <w:sz w:val="22"/>
          <w:szCs w:val="22"/>
        </w:rPr>
        <w:t>000,00 zł.</w:t>
      </w:r>
      <w:r w:rsidRPr="00825802">
        <w:rPr>
          <w:rFonts w:eastAsia="TTE19DFB28t00"/>
          <w:bCs/>
          <w:sz w:val="22"/>
          <w:szCs w:val="22"/>
        </w:rPr>
        <w:t xml:space="preserve"> </w:t>
      </w:r>
      <w:r w:rsidRPr="00825802">
        <w:rPr>
          <w:rFonts w:eastAsia="TTE19DFB28t00"/>
          <w:sz w:val="22"/>
          <w:szCs w:val="22"/>
        </w:rPr>
        <w:t>Robota</w:t>
      </w:r>
      <w:r w:rsidRPr="00825802">
        <w:rPr>
          <w:sz w:val="22"/>
          <w:szCs w:val="22"/>
        </w:rPr>
        <w:t xml:space="preserve"> ta winna być wykonana należycie,</w:t>
      </w:r>
    </w:p>
    <w:bookmarkEnd w:id="0"/>
    <w:p w14:paraId="70DD18CB" w14:textId="77777777" w:rsidR="00A95B36" w:rsidRPr="00A95B36" w:rsidRDefault="0032771E" w:rsidP="009D5DB2">
      <w:pPr>
        <w:pStyle w:val="NormalnyWeb"/>
        <w:numPr>
          <w:ilvl w:val="0"/>
          <w:numId w:val="45"/>
        </w:numPr>
        <w:autoSpaceDN w:val="0"/>
        <w:adjustRightInd w:val="0"/>
        <w:spacing w:after="120" w:line="240" w:lineRule="auto"/>
        <w:ind w:left="993" w:hanging="510"/>
        <w:jc w:val="both"/>
        <w:rPr>
          <w:b/>
          <w:sz w:val="22"/>
          <w:szCs w:val="22"/>
        </w:rPr>
      </w:pPr>
      <w:r w:rsidRPr="00825802">
        <w:rPr>
          <w:sz w:val="22"/>
          <w:szCs w:val="22"/>
        </w:rPr>
        <w:t>Dysponowanie osobą posiadającą uprawnienia budowlane do kierowania robotami budowlanymi w specjalności</w:t>
      </w:r>
      <w:r w:rsidR="00A95B36">
        <w:rPr>
          <w:sz w:val="22"/>
          <w:szCs w:val="22"/>
        </w:rPr>
        <w:t>:</w:t>
      </w:r>
    </w:p>
    <w:p w14:paraId="45CAB09B" w14:textId="1A3A7C73" w:rsidR="0032771E" w:rsidRDefault="00A95B36" w:rsidP="00A95B36">
      <w:pPr>
        <w:pStyle w:val="NormalnyWeb"/>
        <w:autoSpaceDN w:val="0"/>
        <w:adjustRightInd w:val="0"/>
        <w:spacing w:after="120" w:line="240" w:lineRule="auto"/>
        <w:ind w:left="993"/>
        <w:jc w:val="both"/>
        <w:rPr>
          <w:sz w:val="22"/>
          <w:szCs w:val="22"/>
        </w:rPr>
      </w:pPr>
      <w:r>
        <w:rPr>
          <w:sz w:val="22"/>
          <w:szCs w:val="22"/>
        </w:rPr>
        <w:t>-</w:t>
      </w:r>
      <w:r w:rsidR="0032771E" w:rsidRPr="00825802">
        <w:rPr>
          <w:sz w:val="22"/>
          <w:szCs w:val="22"/>
        </w:rPr>
        <w:t xml:space="preserve"> </w:t>
      </w:r>
      <w:r w:rsidR="002B357D" w:rsidRPr="00825802">
        <w:rPr>
          <w:sz w:val="22"/>
          <w:szCs w:val="22"/>
        </w:rPr>
        <w:t xml:space="preserve">instalacyjnej w zakresie sieci, instalacji i urządzeń </w:t>
      </w:r>
      <w:r w:rsidR="009265CD" w:rsidRPr="00825802">
        <w:rPr>
          <w:sz w:val="22"/>
          <w:szCs w:val="22"/>
        </w:rPr>
        <w:t>cieplnych, wentylacyjnych, gazowych, wodociągowych i kanalizacyjnych</w:t>
      </w:r>
      <w:r>
        <w:rPr>
          <w:sz w:val="22"/>
          <w:szCs w:val="22"/>
        </w:rPr>
        <w:t xml:space="preserve"> – ( kierownik budowy),</w:t>
      </w:r>
    </w:p>
    <w:p w14:paraId="332C38A7" w14:textId="53CB0922" w:rsidR="00A95B36" w:rsidRDefault="00A95B36" w:rsidP="00A95B36">
      <w:pPr>
        <w:pStyle w:val="NormalnyWeb"/>
        <w:autoSpaceDN w:val="0"/>
        <w:adjustRightInd w:val="0"/>
        <w:spacing w:after="120" w:line="240" w:lineRule="auto"/>
        <w:ind w:left="993"/>
        <w:jc w:val="both"/>
        <w:rPr>
          <w:sz w:val="22"/>
          <w:szCs w:val="22"/>
        </w:rPr>
      </w:pPr>
      <w:r>
        <w:rPr>
          <w:sz w:val="22"/>
          <w:szCs w:val="22"/>
        </w:rPr>
        <w:t>- instalacyjnej w zakresie sieci, instalacji i urządzeń elektrycznych i elektroenergetycznych,</w:t>
      </w:r>
    </w:p>
    <w:p w14:paraId="005512D5" w14:textId="15E6CC2F" w:rsidR="00A95B36" w:rsidRPr="00825802" w:rsidRDefault="00A95B36" w:rsidP="00A95B36">
      <w:pPr>
        <w:pStyle w:val="NormalnyWeb"/>
        <w:autoSpaceDN w:val="0"/>
        <w:adjustRightInd w:val="0"/>
        <w:spacing w:after="120" w:line="240" w:lineRule="auto"/>
        <w:ind w:left="993"/>
        <w:jc w:val="both"/>
        <w:rPr>
          <w:b/>
          <w:sz w:val="22"/>
          <w:szCs w:val="22"/>
        </w:rPr>
      </w:pPr>
      <w:r>
        <w:rPr>
          <w:sz w:val="22"/>
          <w:szCs w:val="22"/>
        </w:rPr>
        <w:t>- konstrukcyjno-budowlanej.</w:t>
      </w:r>
    </w:p>
    <w:p w14:paraId="67582D3A" w14:textId="43E98CC2" w:rsidR="0032771E" w:rsidRPr="00825802" w:rsidRDefault="0032771E" w:rsidP="0032771E">
      <w:pPr>
        <w:autoSpaceDN w:val="0"/>
        <w:adjustRightInd w:val="0"/>
        <w:ind w:left="1200" w:hanging="207"/>
        <w:jc w:val="both"/>
        <w:rPr>
          <w:rFonts w:ascii="Times New Roman" w:hAnsi="Times New Roman" w:cs="Times New Roman"/>
          <w:b/>
        </w:rPr>
      </w:pPr>
      <w:r w:rsidRPr="00825802">
        <w:rPr>
          <w:rFonts w:ascii="Times New Roman" w:hAnsi="Times New Roman" w:cs="Times New Roman"/>
          <w:b/>
        </w:rPr>
        <w:t xml:space="preserve">Uwaga do ust. 3.4 pkt </w:t>
      </w:r>
    </w:p>
    <w:p w14:paraId="3CCBF85E" w14:textId="77777777" w:rsidR="0032771E" w:rsidRPr="00825802" w:rsidRDefault="0032771E" w:rsidP="009D5DB2">
      <w:pPr>
        <w:numPr>
          <w:ilvl w:val="0"/>
          <w:numId w:val="44"/>
        </w:numPr>
        <w:tabs>
          <w:tab w:val="left" w:pos="540"/>
        </w:tabs>
        <w:autoSpaceDE w:val="0"/>
        <w:autoSpaceDN w:val="0"/>
        <w:adjustRightInd w:val="0"/>
        <w:spacing w:after="0" w:line="240" w:lineRule="auto"/>
        <w:ind w:left="1418" w:hanging="284"/>
        <w:jc w:val="both"/>
        <w:rPr>
          <w:rFonts w:ascii="Times New Roman" w:hAnsi="Times New Roman" w:cs="Times New Roman"/>
        </w:rPr>
      </w:pPr>
      <w:r w:rsidRPr="00825802">
        <w:rPr>
          <w:rFonts w:ascii="Times New Roman" w:hAnsi="Times New Roman" w:cs="Times New Roman"/>
        </w:rPr>
        <w:t xml:space="preserve">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odpowiadających zakresowi warunku. </w:t>
      </w:r>
    </w:p>
    <w:p w14:paraId="7803F002" w14:textId="27037AB7" w:rsidR="0032771E" w:rsidRPr="00825802" w:rsidRDefault="0032771E" w:rsidP="009D5DB2">
      <w:pPr>
        <w:numPr>
          <w:ilvl w:val="0"/>
          <w:numId w:val="44"/>
        </w:numPr>
        <w:tabs>
          <w:tab w:val="left" w:pos="540"/>
        </w:tabs>
        <w:autoSpaceDE w:val="0"/>
        <w:autoSpaceDN w:val="0"/>
        <w:adjustRightInd w:val="0"/>
        <w:spacing w:after="120" w:line="240" w:lineRule="auto"/>
        <w:ind w:left="1418" w:hanging="284"/>
        <w:jc w:val="both"/>
        <w:rPr>
          <w:rFonts w:ascii="Times New Roman" w:hAnsi="Times New Roman" w:cs="Times New Roman"/>
        </w:rPr>
      </w:pPr>
      <w:r w:rsidRPr="00825802">
        <w:rPr>
          <w:rFonts w:ascii="Times New Roman" w:hAnsi="Times New Roman" w:cs="Times New Roman"/>
        </w:rPr>
        <w:t>W przypadku, gdy roboty były wykonywane przez Wykonawcę w ramach konsorcjum wraz z innym Wykonawcą lub innymi Wykonawcami, należy w Wykazie robót, wskazać jakie czynności w ramach tych robót  były wykonywane przez Wykonawcę ubiegającego się o niniejsze zamówienia.</w:t>
      </w:r>
    </w:p>
    <w:p w14:paraId="238652D9" w14:textId="77777777" w:rsidR="003A3D70" w:rsidRPr="00825802" w:rsidRDefault="003A3D70" w:rsidP="003A3D70">
      <w:pPr>
        <w:widowControl w:val="0"/>
        <w:numPr>
          <w:ilvl w:val="0"/>
          <w:numId w:val="1"/>
        </w:numPr>
        <w:pBdr>
          <w:bottom w:val="single" w:sz="6" w:space="1" w:color="auto"/>
        </w:pBdr>
        <w:tabs>
          <w:tab w:val="left" w:pos="993"/>
        </w:tabs>
        <w:autoSpaceDN w:val="0"/>
        <w:adjustRightInd w:val="0"/>
        <w:spacing w:after="120" w:line="240" w:lineRule="auto"/>
        <w:ind w:right="-34"/>
        <w:jc w:val="both"/>
        <w:outlineLvl w:val="0"/>
        <w:rPr>
          <w:rFonts w:ascii="Times New Roman" w:hAnsi="Times New Roman" w:cs="Times New Roman"/>
          <w:b/>
          <w:bCs/>
        </w:rPr>
      </w:pPr>
      <w:r w:rsidRPr="00825802">
        <w:rPr>
          <w:rFonts w:ascii="Times New Roman" w:hAnsi="Times New Roman" w:cs="Times New Roman"/>
          <w:b/>
          <w:bCs/>
        </w:rPr>
        <w:t>INFORMACJA DLA WYKONAWCÓW WSPÓLNIE UBIEGAJĄCYCH SIĘ O UDZIELENIE ZAMÓWIENIA ( SPÓŁKI CYWILNE/KONSORCJA)</w:t>
      </w:r>
    </w:p>
    <w:p w14:paraId="732521ED" w14:textId="77777777" w:rsidR="003A3D70" w:rsidRPr="00825802" w:rsidRDefault="003A3D70" w:rsidP="009D5DB2">
      <w:pPr>
        <w:widowControl w:val="0"/>
        <w:numPr>
          <w:ilvl w:val="0"/>
          <w:numId w:val="40"/>
        </w:numPr>
        <w:tabs>
          <w:tab w:val="left" w:pos="993"/>
        </w:tabs>
        <w:autoSpaceDN w:val="0"/>
        <w:adjustRightInd w:val="0"/>
        <w:spacing w:after="120" w:line="240" w:lineRule="auto"/>
        <w:ind w:right="-34"/>
        <w:contextualSpacing/>
        <w:jc w:val="both"/>
        <w:outlineLvl w:val="0"/>
        <w:rPr>
          <w:rFonts w:ascii="Times New Roman" w:hAnsi="Times New Roman" w:cs="Times New Roman"/>
        </w:rPr>
      </w:pPr>
      <w:r w:rsidRPr="00825802">
        <w:rPr>
          <w:rFonts w:ascii="Times New Roman" w:hAnsi="Times New Roman" w:cs="Times New Roman"/>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 postaci elektronicznej.</w:t>
      </w:r>
    </w:p>
    <w:p w14:paraId="72936BCB" w14:textId="77777777" w:rsidR="003A3D70" w:rsidRPr="00825802" w:rsidRDefault="003A3D70" w:rsidP="009D5DB2">
      <w:pPr>
        <w:widowControl w:val="0"/>
        <w:numPr>
          <w:ilvl w:val="0"/>
          <w:numId w:val="40"/>
        </w:numPr>
        <w:tabs>
          <w:tab w:val="left" w:pos="993"/>
        </w:tabs>
        <w:autoSpaceDN w:val="0"/>
        <w:adjustRightInd w:val="0"/>
        <w:spacing w:after="120" w:line="240" w:lineRule="auto"/>
        <w:ind w:right="-34"/>
        <w:contextualSpacing/>
        <w:jc w:val="both"/>
        <w:outlineLvl w:val="0"/>
        <w:rPr>
          <w:rFonts w:ascii="Times New Roman" w:hAnsi="Times New Roman" w:cs="Times New Roman"/>
        </w:rPr>
      </w:pPr>
      <w:r w:rsidRPr="00825802">
        <w:rPr>
          <w:rFonts w:ascii="Times New Roman" w:hAnsi="Times New Roman" w:cs="Times New Roman"/>
        </w:rPr>
        <w:t>W przypadku Wykonawców wspólnie ubiegających się o udzielenie zamówienia, Jednolity Europejski Dokument Zamówienia (ESPD) składa każdy z Wykonawców wspólnie ubiegających się o zamówienie. Oświadczenie te wstępnie potwierdza spełnianie warunków udziału w postępowaniu oraz brak podstaw do wykluczenia w zakresie, w którym każdy z Wykonawców wykazuje spełnianie warunków udziału w postępowaniu oraz brak podstaw do wykluczenia.</w:t>
      </w:r>
    </w:p>
    <w:p w14:paraId="1C9B3DC3" w14:textId="77777777" w:rsidR="003A3D70" w:rsidRPr="00825802" w:rsidRDefault="003A3D70" w:rsidP="009D5DB2">
      <w:pPr>
        <w:widowControl w:val="0"/>
        <w:numPr>
          <w:ilvl w:val="0"/>
          <w:numId w:val="40"/>
        </w:numPr>
        <w:tabs>
          <w:tab w:val="left" w:pos="993"/>
        </w:tabs>
        <w:autoSpaceDN w:val="0"/>
        <w:adjustRightInd w:val="0"/>
        <w:spacing w:after="120" w:line="240" w:lineRule="auto"/>
        <w:ind w:right="-34"/>
        <w:contextualSpacing/>
        <w:jc w:val="both"/>
        <w:outlineLvl w:val="0"/>
        <w:rPr>
          <w:rFonts w:ascii="Times New Roman" w:hAnsi="Times New Roman" w:cs="Times New Roman"/>
        </w:rPr>
      </w:pPr>
      <w:r w:rsidRPr="00825802">
        <w:rPr>
          <w:rFonts w:ascii="Times New Roman" w:hAnsi="Times New Roman" w:cs="Times New Roman"/>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0A9D34CA" w14:textId="77777777" w:rsidR="003A3D70" w:rsidRPr="00825802" w:rsidRDefault="003A3D70" w:rsidP="009D5DB2">
      <w:pPr>
        <w:widowControl w:val="0"/>
        <w:numPr>
          <w:ilvl w:val="0"/>
          <w:numId w:val="40"/>
        </w:numPr>
        <w:tabs>
          <w:tab w:val="left" w:pos="993"/>
        </w:tabs>
        <w:autoSpaceDN w:val="0"/>
        <w:adjustRightInd w:val="0"/>
        <w:spacing w:after="120" w:line="240" w:lineRule="auto"/>
        <w:ind w:right="-34"/>
        <w:contextualSpacing/>
        <w:jc w:val="both"/>
        <w:outlineLvl w:val="0"/>
        <w:rPr>
          <w:rFonts w:ascii="Times New Roman" w:hAnsi="Times New Roman" w:cs="Times New Roman"/>
        </w:rPr>
      </w:pPr>
      <w:r w:rsidRPr="00825802">
        <w:rPr>
          <w:rFonts w:ascii="Times New Roman" w:hAnsi="Times New Roman" w:cs="Times New Roman"/>
        </w:rPr>
        <w:t xml:space="preserve">Warunek dotyczący uprawnień do prowadzenia określonej działalności gospodarczej, będzie spełniony, jeżeli co najmniej jeden z Wykonawców wspólnie ubiegających się o zamówienie, posiada uprawnienia do prowadzenia określonej działalności gospodarczej lub zawodowej </w:t>
      </w:r>
      <w:r w:rsidRPr="00825802">
        <w:rPr>
          <w:rFonts w:ascii="Times New Roman" w:hAnsi="Times New Roman" w:cs="Times New Roman"/>
        </w:rPr>
        <w:br/>
        <w:t>i zrealizuje usługi, do których realizacji te uprawnienia są wymagane.</w:t>
      </w:r>
    </w:p>
    <w:p w14:paraId="0229E316" w14:textId="13879AB7" w:rsidR="00F810A2" w:rsidRPr="00825802" w:rsidRDefault="003A3D70" w:rsidP="00482B06">
      <w:pPr>
        <w:widowControl w:val="0"/>
        <w:numPr>
          <w:ilvl w:val="0"/>
          <w:numId w:val="40"/>
        </w:numPr>
        <w:tabs>
          <w:tab w:val="left" w:pos="993"/>
        </w:tabs>
        <w:autoSpaceDN w:val="0"/>
        <w:adjustRightInd w:val="0"/>
        <w:spacing w:after="120" w:line="240" w:lineRule="auto"/>
        <w:ind w:right="-34"/>
        <w:contextualSpacing/>
        <w:jc w:val="both"/>
        <w:outlineLvl w:val="0"/>
        <w:rPr>
          <w:rFonts w:ascii="Times New Roman" w:hAnsi="Times New Roman" w:cs="Times New Roman"/>
        </w:rPr>
      </w:pPr>
      <w:r w:rsidRPr="00825802">
        <w:rPr>
          <w:rFonts w:ascii="Times New Roman" w:hAnsi="Times New Roman" w:cs="Times New Roman"/>
        </w:rPr>
        <w:t>Wykonawcy wspólnie ubiegający się o zamówienia dołączą do oferty oświadczenie, z którego wynika które usługi wykonają poszczególni Wykonawcy</w:t>
      </w:r>
      <w:r w:rsidR="00482B06" w:rsidRPr="00825802">
        <w:rPr>
          <w:rFonts w:ascii="Times New Roman" w:hAnsi="Times New Roman" w:cs="Times New Roman"/>
        </w:rPr>
        <w:t>.</w:t>
      </w:r>
    </w:p>
    <w:p w14:paraId="4C3A0BA8" w14:textId="77777777" w:rsidR="00F810A2" w:rsidRPr="00825802" w:rsidRDefault="00F810A2" w:rsidP="0017763B">
      <w:pPr>
        <w:widowControl w:val="0"/>
        <w:tabs>
          <w:tab w:val="left" w:pos="993"/>
        </w:tabs>
        <w:autoSpaceDN w:val="0"/>
        <w:adjustRightInd w:val="0"/>
        <w:spacing w:after="120" w:line="240" w:lineRule="auto"/>
        <w:ind w:left="720" w:right="-34"/>
        <w:contextualSpacing/>
        <w:jc w:val="both"/>
        <w:outlineLvl w:val="0"/>
        <w:rPr>
          <w:rFonts w:ascii="Times New Roman" w:hAnsi="Times New Roman" w:cs="Times New Roman"/>
        </w:rPr>
      </w:pPr>
    </w:p>
    <w:p w14:paraId="066922C3" w14:textId="77777777" w:rsidR="00F810A2" w:rsidRPr="00825802" w:rsidRDefault="00F810A2" w:rsidP="002516B3">
      <w:pPr>
        <w:widowControl w:val="0"/>
        <w:tabs>
          <w:tab w:val="left" w:pos="993"/>
        </w:tabs>
        <w:autoSpaceDN w:val="0"/>
        <w:adjustRightInd w:val="0"/>
        <w:spacing w:after="120" w:line="240" w:lineRule="auto"/>
        <w:ind w:right="-34"/>
        <w:contextualSpacing/>
        <w:jc w:val="both"/>
        <w:outlineLvl w:val="0"/>
        <w:rPr>
          <w:rFonts w:ascii="Times New Roman" w:hAnsi="Times New Roman" w:cs="Times New Roman"/>
        </w:rPr>
      </w:pPr>
    </w:p>
    <w:p w14:paraId="36A5673D" w14:textId="77777777" w:rsidR="00F810A2" w:rsidRPr="00825802" w:rsidRDefault="00F810A2" w:rsidP="0017763B">
      <w:pPr>
        <w:widowControl w:val="0"/>
        <w:tabs>
          <w:tab w:val="left" w:pos="993"/>
        </w:tabs>
        <w:autoSpaceDN w:val="0"/>
        <w:adjustRightInd w:val="0"/>
        <w:spacing w:after="120" w:line="240" w:lineRule="auto"/>
        <w:ind w:left="720" w:right="-34"/>
        <w:contextualSpacing/>
        <w:jc w:val="both"/>
        <w:outlineLvl w:val="0"/>
        <w:rPr>
          <w:rFonts w:ascii="Times New Roman" w:hAnsi="Times New Roman" w:cs="Times New Roman"/>
        </w:rPr>
      </w:pPr>
    </w:p>
    <w:p w14:paraId="5768A16E" w14:textId="75859897" w:rsidR="00277682" w:rsidRPr="00825802" w:rsidRDefault="003A3D70" w:rsidP="00277682">
      <w:pPr>
        <w:numPr>
          <w:ilvl w:val="0"/>
          <w:numId w:val="1"/>
        </w:numPr>
        <w:pBdr>
          <w:bottom w:val="single" w:sz="6" w:space="1" w:color="auto"/>
        </w:pBdr>
        <w:tabs>
          <w:tab w:val="left" w:pos="600"/>
        </w:tabs>
        <w:suppressAutoHyphens/>
        <w:spacing w:after="120" w:line="240" w:lineRule="auto"/>
        <w:ind w:left="380" w:hanging="238"/>
        <w:jc w:val="both"/>
        <w:outlineLvl w:val="0"/>
        <w:rPr>
          <w:rFonts w:ascii="Times New Roman" w:eastAsia="Times New Roman" w:hAnsi="Times New Roman" w:cs="Times New Roman"/>
          <w:b/>
          <w:kern w:val="1"/>
          <w:lang w:eastAsia="ar-SA"/>
          <w14:ligatures w14:val="none"/>
        </w:rPr>
      </w:pPr>
      <w:r w:rsidRPr="00825802">
        <w:rPr>
          <w:rFonts w:ascii="Times New Roman" w:eastAsia="Times New Roman" w:hAnsi="Times New Roman" w:cs="Times New Roman"/>
          <w:b/>
          <w:kern w:val="1"/>
          <w:lang w:eastAsia="ar-SA"/>
          <w14:ligatures w14:val="none"/>
        </w:rPr>
        <w:t>PODMIOTOWE ŚRODKI DOWODOWE ORAZ INNE OŚWIADCZENIA I DOKUMENTY</w:t>
      </w:r>
    </w:p>
    <w:tbl>
      <w:tblPr>
        <w:tblStyle w:val="Tabela-Siatka"/>
        <w:tblW w:w="0" w:type="auto"/>
        <w:tblInd w:w="800" w:type="dxa"/>
        <w:tblLook w:val="04A0" w:firstRow="1" w:lastRow="0" w:firstColumn="1" w:lastColumn="0" w:noHBand="0" w:noVBand="1"/>
      </w:tblPr>
      <w:tblGrid>
        <w:gridCol w:w="8262"/>
      </w:tblGrid>
      <w:tr w:rsidR="007F344A" w:rsidRPr="00825802" w14:paraId="5B6E406E" w14:textId="77777777" w:rsidTr="00277682">
        <w:tc>
          <w:tcPr>
            <w:tcW w:w="8262" w:type="dxa"/>
          </w:tcPr>
          <w:p w14:paraId="1B23740E" w14:textId="213BD2D7" w:rsidR="007F344A" w:rsidRPr="00825802" w:rsidRDefault="007F344A" w:rsidP="00277682">
            <w:pPr>
              <w:spacing w:after="120"/>
              <w:jc w:val="both"/>
              <w:rPr>
                <w:rFonts w:ascii="Times New Roman" w:hAnsi="Times New Roman" w:cs="Times New Roman"/>
                <w:b/>
                <w:bCs/>
                <w:u w:val="single"/>
              </w:rPr>
            </w:pPr>
            <w:r w:rsidRPr="00825802">
              <w:rPr>
                <w:rFonts w:ascii="Times New Roman" w:hAnsi="Times New Roman" w:cs="Times New Roman"/>
                <w:b/>
                <w:bCs/>
                <w:u w:val="single"/>
              </w:rPr>
              <w:t>DOKUMENTY SKŁADANE WRAZ Z OFERTĄ- PODSUMOWANIE</w:t>
            </w:r>
          </w:p>
          <w:p w14:paraId="3A280AA3" w14:textId="77777777" w:rsidR="007F344A" w:rsidRPr="00825802" w:rsidRDefault="007F344A" w:rsidP="009D5DB2">
            <w:pPr>
              <w:pStyle w:val="Akapitzlist"/>
              <w:numPr>
                <w:ilvl w:val="0"/>
                <w:numId w:val="50"/>
              </w:numPr>
              <w:suppressAutoHyphens/>
              <w:overflowPunct w:val="0"/>
              <w:autoSpaceDE w:val="0"/>
              <w:spacing w:after="120"/>
              <w:jc w:val="both"/>
              <w:textAlignment w:val="baseline"/>
              <w:outlineLvl w:val="1"/>
              <w:rPr>
                <w:rFonts w:ascii="Times New Roman" w:eastAsia="Times New Roman" w:hAnsi="Times New Roman" w:cs="Times New Roman"/>
                <w:bCs/>
                <w:kern w:val="1"/>
                <w:lang w:eastAsia="ar-SA"/>
              </w:rPr>
            </w:pPr>
            <w:r w:rsidRPr="00825802">
              <w:rPr>
                <w:rFonts w:ascii="Times New Roman" w:eastAsia="Times New Roman" w:hAnsi="Times New Roman" w:cs="Times New Roman"/>
                <w:b/>
                <w:kern w:val="1"/>
                <w:lang w:eastAsia="ar-SA"/>
              </w:rPr>
              <w:t>Zał. nr 2</w:t>
            </w:r>
            <w:r w:rsidRPr="00825802">
              <w:rPr>
                <w:rFonts w:ascii="Times New Roman" w:eastAsia="Times New Roman" w:hAnsi="Times New Roman" w:cs="Times New Roman"/>
                <w:bCs/>
                <w:kern w:val="1"/>
                <w:lang w:eastAsia="ar-SA"/>
              </w:rPr>
              <w:t xml:space="preserve"> - formularz oferty</w:t>
            </w:r>
          </w:p>
          <w:p w14:paraId="2D2CE8FB" w14:textId="77777777" w:rsidR="007F344A" w:rsidRPr="00825802" w:rsidRDefault="007F344A" w:rsidP="009D5DB2">
            <w:pPr>
              <w:pStyle w:val="Akapitzlist"/>
              <w:numPr>
                <w:ilvl w:val="0"/>
                <w:numId w:val="50"/>
              </w:numPr>
              <w:rPr>
                <w:rFonts w:ascii="Times New Roman" w:hAnsi="Times New Roman" w:cs="Times New Roman"/>
                <w:lang w:eastAsia="ar-SA"/>
              </w:rPr>
            </w:pPr>
            <w:r w:rsidRPr="00825802">
              <w:rPr>
                <w:rFonts w:ascii="Times New Roman" w:hAnsi="Times New Roman" w:cs="Times New Roman"/>
                <w:b/>
                <w:bCs/>
                <w:lang w:eastAsia="ar-SA"/>
              </w:rPr>
              <w:lastRenderedPageBreak/>
              <w:t>Zał. nr 3</w:t>
            </w:r>
            <w:r w:rsidRPr="00825802">
              <w:rPr>
                <w:rFonts w:ascii="Times New Roman" w:hAnsi="Times New Roman" w:cs="Times New Roman"/>
                <w:lang w:eastAsia="ar-SA"/>
              </w:rPr>
              <w:t xml:space="preserve">  – Oświadczenie Wykonawcy/Wykonawców o braku podstaw do wykluczenia</w:t>
            </w:r>
          </w:p>
          <w:p w14:paraId="2EF2AFE3" w14:textId="77777777" w:rsidR="007F344A" w:rsidRPr="00825802" w:rsidRDefault="007F344A" w:rsidP="009D5DB2">
            <w:pPr>
              <w:pStyle w:val="Akapitzlist"/>
              <w:numPr>
                <w:ilvl w:val="0"/>
                <w:numId w:val="50"/>
              </w:numPr>
              <w:rPr>
                <w:rFonts w:ascii="Times New Roman" w:hAnsi="Times New Roman" w:cs="Times New Roman"/>
                <w:lang w:eastAsia="ar-SA"/>
              </w:rPr>
            </w:pPr>
            <w:r w:rsidRPr="00825802">
              <w:rPr>
                <w:rFonts w:ascii="Times New Roman" w:hAnsi="Times New Roman" w:cs="Times New Roman"/>
                <w:b/>
                <w:bCs/>
                <w:lang w:eastAsia="ar-SA"/>
              </w:rPr>
              <w:t>Zał. nr 3a</w:t>
            </w:r>
            <w:r w:rsidRPr="00825802">
              <w:rPr>
                <w:rFonts w:ascii="Times New Roman" w:hAnsi="Times New Roman" w:cs="Times New Roman"/>
                <w:lang w:eastAsia="ar-SA"/>
              </w:rPr>
              <w:t xml:space="preserve"> – Oświadczenie podmiotu udostępniającego zasoby o braku podstaw do wykluczenia</w:t>
            </w:r>
          </w:p>
          <w:p w14:paraId="2F5274FA" w14:textId="77777777" w:rsidR="007F344A" w:rsidRPr="00825802" w:rsidRDefault="007F344A" w:rsidP="009D5DB2">
            <w:pPr>
              <w:pStyle w:val="Akapitzlist"/>
              <w:numPr>
                <w:ilvl w:val="0"/>
                <w:numId w:val="50"/>
              </w:numPr>
              <w:rPr>
                <w:rFonts w:ascii="Times New Roman" w:hAnsi="Times New Roman" w:cs="Times New Roman"/>
                <w:lang w:eastAsia="ar-SA"/>
              </w:rPr>
            </w:pPr>
            <w:r w:rsidRPr="00825802">
              <w:rPr>
                <w:rFonts w:ascii="Times New Roman" w:hAnsi="Times New Roman" w:cs="Times New Roman"/>
                <w:b/>
                <w:bCs/>
                <w:lang w:eastAsia="ar-SA"/>
              </w:rPr>
              <w:t>Zał. nr 4</w:t>
            </w:r>
            <w:r w:rsidRPr="00825802">
              <w:rPr>
                <w:rFonts w:ascii="Times New Roman" w:hAnsi="Times New Roman" w:cs="Times New Roman"/>
                <w:lang w:eastAsia="ar-SA"/>
              </w:rPr>
              <w:t xml:space="preserve"> – Oświadczenie na podstawie art.117 ust.4 ustawy </w:t>
            </w:r>
            <w:proofErr w:type="spellStart"/>
            <w:r w:rsidRPr="00825802">
              <w:rPr>
                <w:rFonts w:ascii="Times New Roman" w:hAnsi="Times New Roman" w:cs="Times New Roman"/>
                <w:lang w:eastAsia="ar-SA"/>
              </w:rPr>
              <w:t>Pzp</w:t>
            </w:r>
            <w:proofErr w:type="spellEnd"/>
          </w:p>
          <w:p w14:paraId="095E68AD" w14:textId="77777777" w:rsidR="007F344A" w:rsidRPr="00825802" w:rsidRDefault="007F344A" w:rsidP="009D5DB2">
            <w:pPr>
              <w:pStyle w:val="Akapitzlist"/>
              <w:numPr>
                <w:ilvl w:val="0"/>
                <w:numId w:val="50"/>
              </w:numPr>
              <w:rPr>
                <w:rFonts w:ascii="Times New Roman" w:hAnsi="Times New Roman" w:cs="Times New Roman"/>
                <w:lang w:eastAsia="ar-SA"/>
              </w:rPr>
            </w:pPr>
            <w:r w:rsidRPr="00825802">
              <w:rPr>
                <w:rFonts w:ascii="Times New Roman" w:hAnsi="Times New Roman" w:cs="Times New Roman"/>
                <w:b/>
                <w:bCs/>
                <w:lang w:eastAsia="ar-SA"/>
              </w:rPr>
              <w:t>Zał. nr 5</w:t>
            </w:r>
            <w:r w:rsidRPr="00825802">
              <w:rPr>
                <w:rFonts w:ascii="Times New Roman" w:hAnsi="Times New Roman" w:cs="Times New Roman"/>
                <w:lang w:eastAsia="ar-SA"/>
              </w:rPr>
              <w:t xml:space="preserve"> -  Zobowiązanie podmiotu udostepniającego zasoby na podstawie art. 118 ust.3 ustawy </w:t>
            </w:r>
            <w:proofErr w:type="spellStart"/>
            <w:r w:rsidRPr="00825802">
              <w:rPr>
                <w:rFonts w:ascii="Times New Roman" w:hAnsi="Times New Roman" w:cs="Times New Roman"/>
                <w:lang w:eastAsia="ar-SA"/>
              </w:rPr>
              <w:t>Pzp</w:t>
            </w:r>
            <w:proofErr w:type="spellEnd"/>
          </w:p>
          <w:p w14:paraId="05E25DC3" w14:textId="77777777" w:rsidR="007F344A" w:rsidRPr="00825802" w:rsidRDefault="007F344A" w:rsidP="009D5DB2">
            <w:pPr>
              <w:pStyle w:val="Akapitzlist"/>
              <w:numPr>
                <w:ilvl w:val="0"/>
                <w:numId w:val="50"/>
              </w:numPr>
              <w:rPr>
                <w:rFonts w:ascii="Times New Roman" w:hAnsi="Times New Roman" w:cs="Times New Roman"/>
                <w:lang w:eastAsia="ar-SA"/>
              </w:rPr>
            </w:pPr>
            <w:r w:rsidRPr="00825802">
              <w:rPr>
                <w:rFonts w:ascii="Times New Roman" w:hAnsi="Times New Roman" w:cs="Times New Roman"/>
                <w:b/>
                <w:bCs/>
                <w:lang w:eastAsia="ar-SA"/>
              </w:rPr>
              <w:t>Zał. nr 7</w:t>
            </w:r>
            <w:r w:rsidRPr="00825802">
              <w:rPr>
                <w:rFonts w:ascii="Times New Roman" w:hAnsi="Times New Roman" w:cs="Times New Roman"/>
                <w:lang w:eastAsia="ar-SA"/>
              </w:rPr>
              <w:t xml:space="preserve"> – Wykaz robót wykonanych</w:t>
            </w:r>
          </w:p>
          <w:p w14:paraId="5833BC0F" w14:textId="77777777" w:rsidR="007F344A" w:rsidRPr="00825802" w:rsidRDefault="007F344A" w:rsidP="009D5DB2">
            <w:pPr>
              <w:pStyle w:val="Akapitzlist"/>
              <w:numPr>
                <w:ilvl w:val="0"/>
                <w:numId w:val="50"/>
              </w:numPr>
              <w:rPr>
                <w:rFonts w:ascii="Times New Roman" w:hAnsi="Times New Roman" w:cs="Times New Roman"/>
                <w:lang w:eastAsia="ar-SA"/>
              </w:rPr>
            </w:pPr>
            <w:r w:rsidRPr="00825802">
              <w:rPr>
                <w:rFonts w:ascii="Times New Roman" w:hAnsi="Times New Roman" w:cs="Times New Roman"/>
                <w:lang w:eastAsia="ar-SA"/>
              </w:rPr>
              <w:t>Odpis KRS lub CIDG</w:t>
            </w:r>
          </w:p>
          <w:p w14:paraId="53C26A75" w14:textId="77777777" w:rsidR="007F344A" w:rsidRPr="00825802" w:rsidRDefault="007F344A" w:rsidP="009D5DB2">
            <w:pPr>
              <w:pStyle w:val="Akapitzlist"/>
              <w:numPr>
                <w:ilvl w:val="0"/>
                <w:numId w:val="50"/>
              </w:numPr>
              <w:rPr>
                <w:rFonts w:ascii="Times New Roman" w:hAnsi="Times New Roman" w:cs="Times New Roman"/>
                <w:lang w:eastAsia="ar-SA"/>
              </w:rPr>
            </w:pPr>
            <w:r w:rsidRPr="00825802">
              <w:rPr>
                <w:rFonts w:ascii="Times New Roman" w:hAnsi="Times New Roman" w:cs="Times New Roman"/>
                <w:lang w:eastAsia="ar-SA"/>
              </w:rPr>
              <w:t>Pełnomocnictwo</w:t>
            </w:r>
          </w:p>
          <w:p w14:paraId="647AF0A1" w14:textId="77777777" w:rsidR="007F344A" w:rsidRPr="00825802" w:rsidRDefault="007F344A" w:rsidP="00525D0F">
            <w:pPr>
              <w:ind w:left="720"/>
              <w:contextualSpacing/>
              <w:rPr>
                <w:rFonts w:ascii="Times New Roman" w:hAnsi="Times New Roman" w:cs="Times New Roman"/>
              </w:rPr>
            </w:pPr>
          </w:p>
        </w:tc>
      </w:tr>
    </w:tbl>
    <w:p w14:paraId="40A4490E" w14:textId="77777777" w:rsidR="007F344A" w:rsidRPr="00825802" w:rsidRDefault="007F344A" w:rsidP="007F344A">
      <w:pPr>
        <w:tabs>
          <w:tab w:val="left" w:pos="0"/>
        </w:tabs>
        <w:autoSpaceDN w:val="0"/>
        <w:adjustRightInd w:val="0"/>
        <w:spacing w:after="120"/>
        <w:jc w:val="both"/>
        <w:rPr>
          <w:rFonts w:ascii="Times New Roman" w:hAnsi="Times New Roman" w:cs="Times New Roman"/>
          <w:b/>
        </w:rPr>
      </w:pPr>
    </w:p>
    <w:p w14:paraId="5219B513" w14:textId="77777777" w:rsidR="00277682" w:rsidRPr="00825802" w:rsidRDefault="00277682" w:rsidP="009D5DB2">
      <w:pPr>
        <w:pStyle w:val="Akapitzlist"/>
        <w:numPr>
          <w:ilvl w:val="0"/>
          <w:numId w:val="52"/>
        </w:numPr>
        <w:tabs>
          <w:tab w:val="left" w:pos="0"/>
        </w:tabs>
        <w:autoSpaceDN w:val="0"/>
        <w:adjustRightInd w:val="0"/>
        <w:spacing w:after="120"/>
        <w:jc w:val="both"/>
        <w:rPr>
          <w:rFonts w:ascii="Times New Roman" w:hAnsi="Times New Roman" w:cs="Times New Roman"/>
          <w:b/>
        </w:rPr>
      </w:pPr>
      <w:r w:rsidRPr="00825802">
        <w:rPr>
          <w:rFonts w:ascii="Times New Roman" w:hAnsi="Times New Roman" w:cs="Times New Roman"/>
          <w:b/>
        </w:rPr>
        <w:t>Wraz z ofertą należy złożyć:</w:t>
      </w:r>
    </w:p>
    <w:p w14:paraId="5885F0EC" w14:textId="67BC3102" w:rsidR="00277682" w:rsidRPr="00825802" w:rsidRDefault="00277682" w:rsidP="00277682">
      <w:pPr>
        <w:pStyle w:val="Akapitzlist"/>
        <w:tabs>
          <w:tab w:val="left" w:pos="0"/>
        </w:tabs>
        <w:autoSpaceDN w:val="0"/>
        <w:adjustRightInd w:val="0"/>
        <w:spacing w:after="120"/>
        <w:jc w:val="both"/>
        <w:rPr>
          <w:rFonts w:ascii="Times New Roman" w:hAnsi="Times New Roman" w:cs="Times New Roman"/>
          <w:b/>
        </w:rPr>
      </w:pPr>
    </w:p>
    <w:p w14:paraId="69E5884B" w14:textId="112B1001" w:rsidR="007A00F2" w:rsidRPr="00825802" w:rsidRDefault="007A00F2" w:rsidP="009D5DB2">
      <w:pPr>
        <w:pStyle w:val="Akapitzlist"/>
        <w:numPr>
          <w:ilvl w:val="0"/>
          <w:numId w:val="49"/>
        </w:numPr>
        <w:tabs>
          <w:tab w:val="left" w:pos="0"/>
        </w:tabs>
        <w:autoSpaceDN w:val="0"/>
        <w:adjustRightInd w:val="0"/>
        <w:spacing w:after="120" w:line="240" w:lineRule="auto"/>
        <w:ind w:left="800" w:hanging="600"/>
        <w:contextualSpacing w:val="0"/>
        <w:jc w:val="both"/>
        <w:rPr>
          <w:rFonts w:ascii="Times New Roman" w:hAnsi="Times New Roman" w:cs="Times New Roman"/>
          <w:b/>
        </w:rPr>
      </w:pPr>
      <w:r w:rsidRPr="00825802">
        <w:rPr>
          <w:rFonts w:ascii="Times New Roman" w:eastAsia="Arial" w:hAnsi="Times New Roman" w:cs="Times New Roman"/>
          <w:b/>
        </w:rPr>
        <w:t xml:space="preserve">Oświadczenie, o którym mowa w art. 125 ust. 1 ustawy </w:t>
      </w:r>
      <w:proofErr w:type="spellStart"/>
      <w:r w:rsidRPr="00825802">
        <w:rPr>
          <w:rFonts w:ascii="Times New Roman" w:eastAsia="Arial" w:hAnsi="Times New Roman" w:cs="Times New Roman"/>
          <w:b/>
        </w:rPr>
        <w:t>Pzp</w:t>
      </w:r>
      <w:proofErr w:type="spellEnd"/>
      <w:r w:rsidRPr="00825802">
        <w:rPr>
          <w:rFonts w:ascii="Times New Roman" w:eastAsia="Arial" w:hAnsi="Times New Roman" w:cs="Times New Roman"/>
        </w:rPr>
        <w:t xml:space="preserve"> o </w:t>
      </w:r>
      <w:r w:rsidRPr="00825802">
        <w:rPr>
          <w:rFonts w:ascii="Times New Roman" w:eastAsia="TTE19DFB28t00" w:hAnsi="Times New Roman" w:cs="Times New Roman"/>
        </w:rPr>
        <w:t xml:space="preserve">niepodleganiu wykluczeniu oraz spełnianiu warunków udziału w postępowaniu, w zakresie wskazanym </w:t>
      </w:r>
      <w:r w:rsidRPr="00825802">
        <w:rPr>
          <w:rFonts w:ascii="Times New Roman" w:eastAsia="TTE19DFB28t00" w:hAnsi="Times New Roman" w:cs="Times New Roman"/>
        </w:rPr>
        <w:br/>
        <w:t xml:space="preserve">w rozdziale </w:t>
      </w:r>
      <w:r w:rsidR="00D33AC5" w:rsidRPr="00825802">
        <w:rPr>
          <w:rFonts w:ascii="Times New Roman" w:eastAsia="TTE19DFB28t00" w:hAnsi="Times New Roman" w:cs="Times New Roman"/>
        </w:rPr>
        <w:t>VI</w:t>
      </w:r>
      <w:r w:rsidRPr="00825802">
        <w:rPr>
          <w:rFonts w:ascii="Times New Roman" w:eastAsia="TTE19DFB28t00" w:hAnsi="Times New Roman" w:cs="Times New Roman"/>
        </w:rPr>
        <w:t xml:space="preserve"> SWZ – zgodnie z </w:t>
      </w:r>
      <w:r w:rsidRPr="00825802">
        <w:rPr>
          <w:rFonts w:ascii="Times New Roman" w:eastAsia="TTE19DFB28t00" w:hAnsi="Times New Roman" w:cs="Times New Roman"/>
          <w:b/>
          <w:bCs/>
        </w:rPr>
        <w:t xml:space="preserve">zał. nr 3 do </w:t>
      </w:r>
      <w:proofErr w:type="spellStart"/>
      <w:r w:rsidRPr="00825802">
        <w:rPr>
          <w:rFonts w:ascii="Times New Roman" w:eastAsia="TTE19DFB28t00" w:hAnsi="Times New Roman" w:cs="Times New Roman"/>
          <w:b/>
          <w:bCs/>
        </w:rPr>
        <w:t>swz</w:t>
      </w:r>
      <w:proofErr w:type="spellEnd"/>
      <w:r w:rsidRPr="00825802">
        <w:rPr>
          <w:rFonts w:ascii="Times New Roman" w:eastAsia="TTE19DFB28t00" w:hAnsi="Times New Roman" w:cs="Times New Roman"/>
        </w:rPr>
        <w:t xml:space="preserve">. </w:t>
      </w:r>
    </w:p>
    <w:p w14:paraId="25AA9B8F" w14:textId="77777777" w:rsidR="007A00F2" w:rsidRPr="00825802" w:rsidRDefault="007A00F2" w:rsidP="00525D0F">
      <w:pPr>
        <w:tabs>
          <w:tab w:val="left" w:pos="0"/>
        </w:tabs>
        <w:autoSpaceDN w:val="0"/>
        <w:adjustRightInd w:val="0"/>
        <w:spacing w:after="120"/>
        <w:ind w:left="799"/>
        <w:jc w:val="both"/>
        <w:rPr>
          <w:rFonts w:ascii="Times New Roman" w:hAnsi="Times New Roman" w:cs="Times New Roman"/>
          <w:b/>
        </w:rPr>
      </w:pPr>
      <w:r w:rsidRPr="00825802">
        <w:rPr>
          <w:rFonts w:ascii="Times New Roman" w:eastAsia="TTE19DFB28t00" w:hAnsi="Times New Roman" w:cs="Times New Roman"/>
        </w:rPr>
        <w:t>Oświadczenie to stanowi dowód potwierdzający brak podstaw wykluczenia oraz spełnianie warunków udziału w postępowaniu, na dzień składania ofert, tymczasowo zastępujący wymagane przez zamawiającego podmiotowe środki dowodowe.</w:t>
      </w:r>
    </w:p>
    <w:p w14:paraId="1D1E8F86" w14:textId="77777777" w:rsidR="007A00F2" w:rsidRPr="00825802" w:rsidRDefault="007A00F2" w:rsidP="00525D0F">
      <w:pPr>
        <w:tabs>
          <w:tab w:val="left" w:pos="0"/>
        </w:tabs>
        <w:autoSpaceDN w:val="0"/>
        <w:adjustRightInd w:val="0"/>
        <w:spacing w:after="120"/>
        <w:ind w:left="799"/>
        <w:jc w:val="both"/>
        <w:rPr>
          <w:rFonts w:ascii="Times New Roman" w:eastAsia="TTE19DFB28t00" w:hAnsi="Times New Roman" w:cs="Times New Roman"/>
          <w:u w:val="single"/>
        </w:rPr>
      </w:pPr>
      <w:r w:rsidRPr="00825802">
        <w:rPr>
          <w:rFonts w:ascii="Times New Roman" w:eastAsia="TTE19DFB28t00" w:hAnsi="Times New Roman" w:cs="Times New Roman"/>
          <w:u w:val="single"/>
        </w:rPr>
        <w:t>Oświadczenie, o którym mowa w ust 1.2 składają odrębnie każdy z wykonawców</w:t>
      </w:r>
      <w:r w:rsidRPr="00825802">
        <w:rPr>
          <w:rFonts w:ascii="Times New Roman" w:eastAsia="TTE19DFB28t00" w:hAnsi="Times New Roman" w:cs="Times New Roman"/>
        </w:rPr>
        <w:t xml:space="preserve"> - </w:t>
      </w:r>
      <w:r w:rsidRPr="00825802">
        <w:rPr>
          <w:rFonts w:ascii="Times New Roman" w:eastAsia="TTE19DFB28t00" w:hAnsi="Times New Roman" w:cs="Times New Roman"/>
        </w:rPr>
        <w:br/>
        <w:t>w</w:t>
      </w:r>
      <w:r w:rsidRPr="00825802">
        <w:rPr>
          <w:rFonts w:ascii="Times New Roman" w:eastAsia="Lucida Sans Unicode" w:hAnsi="Times New Roman" w:cs="Times New Roman"/>
          <w:kern w:val="3"/>
          <w:lang w:eastAsia="zh-CN"/>
        </w:rPr>
        <w:t xml:space="preserve"> przypadku wspólnego ubiegania się o udzielenie zamówienia przez wykonawców. Oświadczenia te potwierdzają brak podstaw wykluczenia oraz spełnianie warunków udziału </w:t>
      </w:r>
      <w:r w:rsidRPr="00825802">
        <w:rPr>
          <w:rFonts w:ascii="Times New Roman" w:eastAsia="Lucida Sans Unicode" w:hAnsi="Times New Roman" w:cs="Times New Roman"/>
          <w:kern w:val="3"/>
          <w:lang w:eastAsia="zh-CN"/>
        </w:rPr>
        <w:br/>
        <w:t>w postępowaniu w zakresie, w jakim każdy z wykonawców wykazuje spełnianie warunków udziału w postępowaniu;</w:t>
      </w:r>
    </w:p>
    <w:p w14:paraId="3874C19A" w14:textId="77777777" w:rsidR="007A00F2" w:rsidRPr="00825802" w:rsidRDefault="007A00F2" w:rsidP="00525D0F">
      <w:pPr>
        <w:tabs>
          <w:tab w:val="left" w:pos="709"/>
        </w:tabs>
        <w:autoSpaceDN w:val="0"/>
        <w:adjustRightInd w:val="0"/>
        <w:spacing w:after="120"/>
        <w:ind w:left="799"/>
        <w:jc w:val="both"/>
        <w:rPr>
          <w:rFonts w:ascii="Times New Roman" w:hAnsi="Times New Roman" w:cs="Times New Roman"/>
          <w:b/>
          <w:bCs/>
        </w:rPr>
      </w:pPr>
      <w:r w:rsidRPr="00825802">
        <w:rPr>
          <w:rFonts w:ascii="Times New Roman" w:eastAsia="Lucida Sans Unicode" w:hAnsi="Times New Roman" w:cs="Times New Roman"/>
          <w:kern w:val="3"/>
          <w:lang w:eastAsia="zh-CN"/>
        </w:rPr>
        <w:t xml:space="preserve">W przypadku polegania Wykonawcy na zdolnościach lub sytuacji podmiotów udostępniających zasoby, celem potwierdzenia spełniania warunków udziału w postępowaniu, przedstawia wraz z oświadczeniem, o którym mowa powyżej przedstawia, także oświadczenie podmiotu udostępniającego zasoby, potwierdzające brak podstaw wykluczenia tego podmiotu oraz odpowiednio spełnianie warunków udziału w postępowaniu, w zakresie, w jakim Wykonawca powołuje się na jego zasoby – </w:t>
      </w:r>
      <w:r w:rsidRPr="00825802">
        <w:rPr>
          <w:rFonts w:ascii="Times New Roman" w:eastAsia="Lucida Sans Unicode" w:hAnsi="Times New Roman" w:cs="Times New Roman"/>
          <w:b/>
          <w:bCs/>
          <w:kern w:val="3"/>
          <w:lang w:eastAsia="zh-CN"/>
        </w:rPr>
        <w:t>zał. nr 3a do SWZ.</w:t>
      </w:r>
    </w:p>
    <w:p w14:paraId="7233F414" w14:textId="77777777" w:rsidR="007A00F2" w:rsidRPr="00825802" w:rsidRDefault="007A00F2" w:rsidP="00525D0F">
      <w:pPr>
        <w:spacing w:after="120"/>
        <w:ind w:left="799"/>
        <w:jc w:val="both"/>
        <w:rPr>
          <w:rFonts w:ascii="Times New Roman" w:hAnsi="Times New Roman" w:cs="Times New Roman"/>
        </w:rPr>
      </w:pPr>
      <w:r w:rsidRPr="00825802">
        <w:rPr>
          <w:rFonts w:ascii="Times New Roman" w:hAnsi="Times New Roman" w:cs="Times New Roman"/>
        </w:rPr>
        <w:t xml:space="preserve">Oświadczenie składa się pod rygorem nieważności, w formie elektronicznej (w postaci elektronicznej opatrzonej kwalifikowanym podpisem elektronicznym) lub w postaci elektronicznej opatrzonej podpisem zaufanym lub podpisem osobistym. </w:t>
      </w:r>
    </w:p>
    <w:p w14:paraId="40225794" w14:textId="77777777" w:rsidR="007F344A" w:rsidRPr="00825802" w:rsidRDefault="007F344A" w:rsidP="007F344A">
      <w:pPr>
        <w:tabs>
          <w:tab w:val="left" w:pos="800"/>
        </w:tabs>
        <w:autoSpaceDE w:val="0"/>
        <w:autoSpaceDN w:val="0"/>
        <w:adjustRightInd w:val="0"/>
        <w:spacing w:after="120" w:line="240" w:lineRule="auto"/>
        <w:ind w:left="799"/>
        <w:jc w:val="both"/>
        <w:rPr>
          <w:rFonts w:ascii="Times New Roman" w:hAnsi="Times New Roman" w:cs="Times New Roman"/>
        </w:rPr>
      </w:pPr>
    </w:p>
    <w:p w14:paraId="1C1944B6" w14:textId="3A0FAF14" w:rsidR="007F344A" w:rsidRPr="00825802" w:rsidRDefault="007F344A" w:rsidP="009D5DB2">
      <w:pPr>
        <w:pStyle w:val="Akapitzlist"/>
        <w:numPr>
          <w:ilvl w:val="1"/>
          <w:numId w:val="51"/>
        </w:numPr>
        <w:tabs>
          <w:tab w:val="left" w:pos="800"/>
        </w:tabs>
        <w:autoSpaceDE w:val="0"/>
        <w:autoSpaceDN w:val="0"/>
        <w:adjustRightInd w:val="0"/>
        <w:spacing w:after="240" w:line="240" w:lineRule="auto"/>
        <w:jc w:val="both"/>
        <w:rPr>
          <w:rFonts w:ascii="Times New Roman" w:hAnsi="Times New Roman" w:cs="Times New Roman"/>
        </w:rPr>
      </w:pPr>
      <w:r w:rsidRPr="00825802">
        <w:rPr>
          <w:rFonts w:ascii="Times New Roman" w:eastAsia="Arial" w:hAnsi="Times New Roman" w:cs="Times New Roman"/>
          <w:b/>
        </w:rPr>
        <w:t xml:space="preserve">Oświadczenie, o którym mowa w art. 117 ust. 4 ustawy </w:t>
      </w:r>
      <w:proofErr w:type="spellStart"/>
      <w:r w:rsidRPr="00825802">
        <w:rPr>
          <w:rFonts w:ascii="Times New Roman" w:eastAsia="Arial" w:hAnsi="Times New Roman" w:cs="Times New Roman"/>
          <w:b/>
        </w:rPr>
        <w:t>Pzp</w:t>
      </w:r>
      <w:proofErr w:type="spellEnd"/>
      <w:r w:rsidRPr="00825802">
        <w:rPr>
          <w:rFonts w:ascii="Times New Roman" w:eastAsia="Arial" w:hAnsi="Times New Roman" w:cs="Times New Roman"/>
        </w:rPr>
        <w:t xml:space="preserve"> (zał. nr 4 do </w:t>
      </w:r>
      <w:proofErr w:type="spellStart"/>
      <w:r w:rsidRPr="00825802">
        <w:rPr>
          <w:rFonts w:ascii="Times New Roman" w:eastAsia="Arial" w:hAnsi="Times New Roman" w:cs="Times New Roman"/>
        </w:rPr>
        <w:t>swz</w:t>
      </w:r>
      <w:proofErr w:type="spellEnd"/>
      <w:r w:rsidRPr="00825802">
        <w:rPr>
          <w:rFonts w:ascii="Times New Roman" w:eastAsia="Arial" w:hAnsi="Times New Roman" w:cs="Times New Roman"/>
        </w:rPr>
        <w:t>)</w:t>
      </w:r>
      <w:r w:rsidRPr="00825802">
        <w:rPr>
          <w:rFonts w:ascii="Times New Roman" w:hAnsi="Times New Roman" w:cs="Times New Roman"/>
        </w:rPr>
        <w:t xml:space="preserve"> </w:t>
      </w:r>
      <w:r w:rsidRPr="00825802">
        <w:rPr>
          <w:rFonts w:ascii="Times New Roman" w:eastAsia="Arial" w:hAnsi="Times New Roman" w:cs="Times New Roman"/>
        </w:rPr>
        <w:t>– oświadczenie dotyczy wyłącznie wykonawców wspólnie składających ofertę;</w:t>
      </w:r>
    </w:p>
    <w:p w14:paraId="106DB89C" w14:textId="77777777" w:rsidR="007F344A" w:rsidRPr="00825802" w:rsidRDefault="007F344A" w:rsidP="007F344A">
      <w:pPr>
        <w:pStyle w:val="Akapitzlist"/>
        <w:spacing w:after="120" w:line="240" w:lineRule="auto"/>
        <w:ind w:left="799"/>
        <w:contextualSpacing w:val="0"/>
        <w:jc w:val="both"/>
        <w:rPr>
          <w:rFonts w:ascii="Times New Roman" w:hAnsi="Times New Roman" w:cs="Times New Roman"/>
        </w:rPr>
      </w:pPr>
      <w:r w:rsidRPr="00825802">
        <w:rPr>
          <w:rFonts w:ascii="Times New Roman" w:hAnsi="Times New Roman" w:cs="Times New Roman"/>
        </w:rPr>
        <w:t>Oświadczenie składa się w postaci elektronicznej opatrzonej kwalifikowanym podpisem elektronicznym, podpisem zaufanym lub podpisem osobistym. W przypadku, gdy oświadczenie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odpowiednio wykonawca lub wykonawca wspólnie ubiegający się o udzielenie zamówienia lub notariusz.</w:t>
      </w:r>
    </w:p>
    <w:p w14:paraId="5C4FFEE1" w14:textId="5A2B2A9E" w:rsidR="007F344A" w:rsidRPr="00825802" w:rsidRDefault="007F344A" w:rsidP="009D5DB2">
      <w:pPr>
        <w:pStyle w:val="Akapitzlist"/>
        <w:numPr>
          <w:ilvl w:val="1"/>
          <w:numId w:val="51"/>
        </w:numPr>
        <w:tabs>
          <w:tab w:val="left" w:pos="800"/>
        </w:tabs>
        <w:autoSpaceDE w:val="0"/>
        <w:autoSpaceDN w:val="0"/>
        <w:adjustRightInd w:val="0"/>
        <w:spacing w:after="120" w:line="240" w:lineRule="auto"/>
        <w:jc w:val="both"/>
        <w:rPr>
          <w:rFonts w:ascii="Times New Roman" w:hAnsi="Times New Roman" w:cs="Times New Roman"/>
        </w:rPr>
      </w:pPr>
      <w:r w:rsidRPr="00825802">
        <w:rPr>
          <w:rFonts w:ascii="Times New Roman" w:eastAsia="Arial" w:hAnsi="Times New Roman" w:cs="Times New Roman"/>
          <w:b/>
        </w:rPr>
        <w:t>Zobowiązanie podmiotu udostępniającego Wykonawcy zasoby</w:t>
      </w:r>
      <w:r w:rsidRPr="00825802">
        <w:rPr>
          <w:rFonts w:ascii="Times New Roman" w:eastAsia="Arial" w:hAnsi="Times New Roman" w:cs="Times New Roman"/>
        </w:rPr>
        <w:t xml:space="preserve"> (zał. nr 5 do </w:t>
      </w:r>
      <w:proofErr w:type="spellStart"/>
      <w:r w:rsidRPr="00825802">
        <w:rPr>
          <w:rFonts w:ascii="Times New Roman" w:eastAsia="Arial" w:hAnsi="Times New Roman" w:cs="Times New Roman"/>
        </w:rPr>
        <w:t>swz</w:t>
      </w:r>
      <w:proofErr w:type="spellEnd"/>
      <w:r w:rsidRPr="00825802">
        <w:rPr>
          <w:rFonts w:ascii="Times New Roman" w:eastAsia="Arial" w:hAnsi="Times New Roman" w:cs="Times New Roman"/>
        </w:rPr>
        <w:t xml:space="preserve">) do oddania do dyspozycji Wykonawcy niezbędnych zasobów na potrzeby realizacji zamówienia lub inny podmiotowy środek dowodowy potwierdzający, że Wykonawca realizując zamówienie, będzie </w:t>
      </w:r>
      <w:r w:rsidRPr="00825802">
        <w:rPr>
          <w:rFonts w:ascii="Times New Roman" w:eastAsia="Arial" w:hAnsi="Times New Roman" w:cs="Times New Roman"/>
        </w:rPr>
        <w:lastRenderedPageBreak/>
        <w:t xml:space="preserve">dysponował niezbędnymi zasobami tych podmiotów, w przypadku gdy Wykonawca, korzysta ze zdolności innych podmiotów na zasadach określonych w art. 118 ustawy </w:t>
      </w:r>
      <w:proofErr w:type="spellStart"/>
      <w:r w:rsidRPr="00825802">
        <w:rPr>
          <w:rFonts w:ascii="Times New Roman" w:eastAsia="Arial" w:hAnsi="Times New Roman" w:cs="Times New Roman"/>
        </w:rPr>
        <w:t>Pzp</w:t>
      </w:r>
      <w:proofErr w:type="spellEnd"/>
      <w:r w:rsidRPr="00825802">
        <w:rPr>
          <w:rFonts w:ascii="Times New Roman" w:eastAsia="Arial" w:hAnsi="Times New Roman" w:cs="Times New Roman"/>
        </w:rPr>
        <w:t xml:space="preserve"> – jeżeli dotyczy;</w:t>
      </w:r>
    </w:p>
    <w:p w14:paraId="3847E003" w14:textId="549C0A7B" w:rsidR="007F344A" w:rsidRPr="00825802" w:rsidRDefault="007F344A" w:rsidP="007F344A">
      <w:pPr>
        <w:pStyle w:val="Akapitzlist"/>
        <w:spacing w:after="120" w:line="240" w:lineRule="auto"/>
        <w:ind w:left="799"/>
        <w:contextualSpacing w:val="0"/>
        <w:jc w:val="both"/>
        <w:rPr>
          <w:rFonts w:ascii="Times New Roman" w:hAnsi="Times New Roman" w:cs="Times New Roman"/>
        </w:rPr>
      </w:pPr>
      <w:r w:rsidRPr="00825802">
        <w:rPr>
          <w:rFonts w:ascii="Times New Roman" w:hAnsi="Times New Roman" w:cs="Times New Roman"/>
        </w:rPr>
        <w:t>Zobowiązanie lub inny podmiotowy środek dowodowy potwierdzający, że wykonawca realizując zamówienie, będzie dysponował niezbędnymi zasobami tych podmiotów przekazuje się</w:t>
      </w:r>
      <w:r w:rsidR="00E60877" w:rsidRPr="00825802">
        <w:rPr>
          <w:rFonts w:ascii="Times New Roman" w:hAnsi="Times New Roman" w:cs="Times New Roman"/>
        </w:rPr>
        <w:t xml:space="preserve"> </w:t>
      </w:r>
      <w:r w:rsidRPr="00825802">
        <w:rPr>
          <w:rFonts w:ascii="Times New Roman" w:hAnsi="Times New Roman" w:cs="Times New Roman"/>
        </w:rPr>
        <w:t>w postaci elektronicznej i opatruje kwalifikowanym podpisem elektronicznym, podpisem zaufanym lub podpisem osobistym. W przypadku, gdy zobowiązanie (inny podmiotowy środek dowodowy)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odpowiednio wykonawca lub wykonawca wspólnie ubiegający się o udzielenie zamówienia lub notariusz.</w:t>
      </w:r>
    </w:p>
    <w:p w14:paraId="45FF4941" w14:textId="2525E441" w:rsidR="00762E10" w:rsidRPr="00825802" w:rsidRDefault="007F344A" w:rsidP="00762E10">
      <w:pPr>
        <w:pStyle w:val="NormalnyWeb"/>
        <w:numPr>
          <w:ilvl w:val="0"/>
          <w:numId w:val="45"/>
        </w:numPr>
        <w:autoSpaceDN w:val="0"/>
        <w:adjustRightInd w:val="0"/>
        <w:spacing w:after="120" w:line="240" w:lineRule="auto"/>
        <w:ind w:left="993" w:hanging="510"/>
        <w:jc w:val="both"/>
        <w:rPr>
          <w:b/>
          <w:sz w:val="22"/>
          <w:szCs w:val="22"/>
        </w:rPr>
      </w:pPr>
      <w:r w:rsidRPr="00762E10">
        <w:rPr>
          <w:sz w:val="22"/>
          <w:szCs w:val="22"/>
        </w:rPr>
        <w:t xml:space="preserve">W celu wykazania warunku, o którym mowa w ust. </w:t>
      </w:r>
      <w:r w:rsidR="00E60877" w:rsidRPr="00762E10">
        <w:rPr>
          <w:sz w:val="22"/>
          <w:szCs w:val="22"/>
        </w:rPr>
        <w:t>4</w:t>
      </w:r>
      <w:r w:rsidRPr="00762E10">
        <w:rPr>
          <w:sz w:val="22"/>
          <w:szCs w:val="22"/>
        </w:rPr>
        <w:t>.4 a) rozdziału I</w:t>
      </w:r>
      <w:r w:rsidR="00E60877" w:rsidRPr="00762E10">
        <w:rPr>
          <w:sz w:val="22"/>
          <w:szCs w:val="22"/>
        </w:rPr>
        <w:t>X</w:t>
      </w:r>
      <w:r w:rsidRPr="00762E10">
        <w:rPr>
          <w:sz w:val="22"/>
          <w:szCs w:val="22"/>
        </w:rPr>
        <w:t xml:space="preserve"> </w:t>
      </w:r>
      <w:proofErr w:type="spellStart"/>
      <w:r w:rsidRPr="00762E10">
        <w:rPr>
          <w:sz w:val="22"/>
          <w:szCs w:val="22"/>
        </w:rPr>
        <w:t>swz</w:t>
      </w:r>
      <w:proofErr w:type="spellEnd"/>
      <w:r w:rsidRPr="00762E10">
        <w:rPr>
          <w:sz w:val="22"/>
          <w:szCs w:val="22"/>
        </w:rPr>
        <w:t xml:space="preserve"> Wykonawca wraz z ofertą składa</w:t>
      </w:r>
      <w:r w:rsidR="00277682" w:rsidRPr="00762E10">
        <w:rPr>
          <w:sz w:val="22"/>
          <w:szCs w:val="22"/>
        </w:rPr>
        <w:t xml:space="preserve"> załącznik nr 7 do SWZ – Wykaz robót budowlanych wykazując, że w okresie ostatnich 5 lat przed upływem terminu składania ofert, a jeżeli okres prowadzenia działalności jest krótszy – w tym okresie, wykonał należycie</w:t>
      </w:r>
      <w:r w:rsidR="00762E10">
        <w:rPr>
          <w:sz w:val="22"/>
          <w:szCs w:val="22"/>
        </w:rPr>
        <w:t xml:space="preserve"> </w:t>
      </w:r>
      <w:r w:rsidR="00762E10" w:rsidRPr="00825802">
        <w:rPr>
          <w:bCs/>
          <w:sz w:val="22"/>
          <w:szCs w:val="22"/>
        </w:rPr>
        <w:t xml:space="preserve">co </w:t>
      </w:r>
      <w:r w:rsidR="00762E10" w:rsidRPr="00A95B36">
        <w:rPr>
          <w:bCs/>
          <w:sz w:val="22"/>
          <w:szCs w:val="22"/>
        </w:rPr>
        <w:t>najmniej jedną robotę budowlaną polegająca na budowie lub przebudowie co najmniej jednej</w:t>
      </w:r>
      <w:r w:rsidR="00277682" w:rsidRPr="00762E10">
        <w:rPr>
          <w:sz w:val="22"/>
          <w:szCs w:val="22"/>
        </w:rPr>
        <w:t xml:space="preserve"> </w:t>
      </w:r>
      <w:r w:rsidR="00762E10" w:rsidRPr="00A95B36">
        <w:rPr>
          <w:bCs/>
          <w:sz w:val="22"/>
          <w:szCs w:val="22"/>
        </w:rPr>
        <w:t xml:space="preserve">kotłowni </w:t>
      </w:r>
      <w:r w:rsidR="00FD5CDA" w:rsidRPr="00A95B36">
        <w:rPr>
          <w:bCs/>
          <w:sz w:val="22"/>
          <w:szCs w:val="22"/>
        </w:rPr>
        <w:t xml:space="preserve">gazowej z instalacją kotłowni  </w:t>
      </w:r>
      <w:r w:rsidR="00762E10" w:rsidRPr="00A95B36">
        <w:rPr>
          <w:bCs/>
          <w:sz w:val="22"/>
          <w:szCs w:val="22"/>
        </w:rPr>
        <w:t xml:space="preserve"> </w:t>
      </w:r>
      <w:r w:rsidR="00762E10" w:rsidRPr="00825802">
        <w:rPr>
          <w:bCs/>
          <w:sz w:val="22"/>
          <w:szCs w:val="22"/>
        </w:rPr>
        <w:t>o wartości brutto robót nie mniejszej  niż 100.000,00 zł.</w:t>
      </w:r>
      <w:r w:rsidR="00762E10" w:rsidRPr="00825802">
        <w:rPr>
          <w:rFonts w:eastAsia="TTE19DFB28t00"/>
          <w:bCs/>
          <w:sz w:val="22"/>
          <w:szCs w:val="22"/>
        </w:rPr>
        <w:t xml:space="preserve"> </w:t>
      </w:r>
      <w:r w:rsidR="00762E10" w:rsidRPr="00825802">
        <w:rPr>
          <w:rFonts w:eastAsia="TTE19DFB28t00"/>
          <w:sz w:val="22"/>
          <w:szCs w:val="22"/>
        </w:rPr>
        <w:t>Robota</w:t>
      </w:r>
      <w:r w:rsidR="00762E10" w:rsidRPr="00825802">
        <w:rPr>
          <w:sz w:val="22"/>
          <w:szCs w:val="22"/>
        </w:rPr>
        <w:t xml:space="preserve"> ta winna być wykonana należycie,</w:t>
      </w:r>
    </w:p>
    <w:p w14:paraId="4E2799E0" w14:textId="6DAA2F7B" w:rsidR="007A00F2" w:rsidRPr="00762E10" w:rsidRDefault="007A00F2" w:rsidP="009D5DB2">
      <w:pPr>
        <w:pStyle w:val="Akapitzlist"/>
        <w:numPr>
          <w:ilvl w:val="1"/>
          <w:numId w:val="51"/>
        </w:numPr>
        <w:tabs>
          <w:tab w:val="left" w:pos="800"/>
        </w:tabs>
        <w:autoSpaceDE w:val="0"/>
        <w:autoSpaceDN w:val="0"/>
        <w:adjustRightInd w:val="0"/>
        <w:spacing w:after="120" w:line="240" w:lineRule="auto"/>
        <w:ind w:left="799" w:hanging="601"/>
        <w:jc w:val="both"/>
        <w:rPr>
          <w:rFonts w:ascii="Times New Roman" w:hAnsi="Times New Roman" w:cs="Times New Roman"/>
        </w:rPr>
      </w:pPr>
      <w:r w:rsidRPr="00762E10">
        <w:rPr>
          <w:rFonts w:ascii="Times New Roman" w:hAnsi="Times New Roman" w:cs="Times New Roman"/>
          <w:b/>
        </w:rPr>
        <w:t>Odpis lub informacja z Krajowego Rejestru Sądowego, Centralnej Ewidencji Informacji o Działalności Gospodarczej lub innego właściwego rejestru</w:t>
      </w:r>
      <w:r w:rsidRPr="00762E10">
        <w:rPr>
          <w:rFonts w:ascii="Times New Roman" w:hAnsi="Times New Roman" w:cs="Times New Roman"/>
        </w:rPr>
        <w:t xml:space="preserve"> – w celu potwierdzenia, że osoba działająca w imieniu Wykonawcy, Wykonawcy wspólnie ubiegającego się o udzielenie zamówienia, podmiotu udostępniającego zasoby na zasadach określonych </w:t>
      </w:r>
      <w:r w:rsidRPr="00762E10">
        <w:rPr>
          <w:rFonts w:ascii="Times New Roman" w:hAnsi="Times New Roman" w:cs="Times New Roman"/>
        </w:rPr>
        <w:br/>
        <w:t xml:space="preserve">w art. 118 ustawy </w:t>
      </w:r>
      <w:proofErr w:type="spellStart"/>
      <w:r w:rsidRPr="00762E10">
        <w:rPr>
          <w:rFonts w:ascii="Times New Roman" w:hAnsi="Times New Roman" w:cs="Times New Roman"/>
        </w:rPr>
        <w:t>Pzp</w:t>
      </w:r>
      <w:proofErr w:type="spellEnd"/>
      <w:r w:rsidRPr="00762E10">
        <w:rPr>
          <w:rFonts w:ascii="Times New Roman" w:hAnsi="Times New Roman" w:cs="Times New Roman"/>
        </w:rPr>
        <w:t xml:space="preserve"> jest umocowana do jego reprezentowania. </w:t>
      </w:r>
    </w:p>
    <w:p w14:paraId="604714E5" w14:textId="77777777" w:rsidR="007A00F2" w:rsidRPr="00825802" w:rsidRDefault="007A00F2" w:rsidP="00525D0F">
      <w:pPr>
        <w:tabs>
          <w:tab w:val="left" w:pos="800"/>
        </w:tabs>
        <w:autoSpaceDN w:val="0"/>
        <w:adjustRightInd w:val="0"/>
        <w:spacing w:after="120"/>
        <w:ind w:left="799"/>
        <w:jc w:val="both"/>
        <w:rPr>
          <w:rFonts w:ascii="Times New Roman" w:hAnsi="Times New Roman" w:cs="Times New Roman"/>
        </w:rPr>
      </w:pPr>
      <w:r w:rsidRPr="00825802">
        <w:rPr>
          <w:rFonts w:ascii="Times New Roman" w:eastAsia="Arial" w:hAnsi="Times New Roman" w:cs="Times New Roman"/>
        </w:rPr>
        <w:t xml:space="preserve">Wykonawca nie jest zobowiązany do złożenia tych dokumentów, jeżeli Zamawiający może je uzyskać za pomocą bezpłatnych i ogólnodostępnych baz danych, o ile wykonawca wskazał </w:t>
      </w:r>
      <w:r w:rsidRPr="00825802">
        <w:rPr>
          <w:rFonts w:ascii="Times New Roman" w:eastAsia="Arial" w:hAnsi="Times New Roman" w:cs="Times New Roman"/>
        </w:rPr>
        <w:br/>
        <w:t>w oświadczeniu, o którym mowa w art. 125 ust. 1, dane umożliwiające dostęp do tych danych.</w:t>
      </w:r>
    </w:p>
    <w:p w14:paraId="21F96BF6" w14:textId="77777777" w:rsidR="007A00F2" w:rsidRPr="00825802" w:rsidRDefault="007A00F2" w:rsidP="00525D0F">
      <w:pPr>
        <w:pStyle w:val="Akapitzlist"/>
        <w:spacing w:after="120" w:line="240" w:lineRule="auto"/>
        <w:ind w:left="799"/>
        <w:contextualSpacing w:val="0"/>
        <w:jc w:val="both"/>
        <w:rPr>
          <w:rFonts w:ascii="Times New Roman" w:hAnsi="Times New Roman" w:cs="Times New Roman"/>
        </w:rPr>
      </w:pPr>
      <w:r w:rsidRPr="00825802">
        <w:rPr>
          <w:rFonts w:ascii="Times New Roman" w:hAnsi="Times New Roman" w:cs="Times New Roman"/>
        </w:rPr>
        <w:t>Uwaga: opisane zasady stosuje się odpowiednio do osoby działającej w imieniu Wykonawców wspólnie ubiegających się o udzielenie zamówienia oraz do osoby działającej w imieniu podmiotu udostępniającego zasoby.</w:t>
      </w:r>
    </w:p>
    <w:p w14:paraId="78AF7CE1" w14:textId="77777777" w:rsidR="007A00F2" w:rsidRPr="00825802" w:rsidRDefault="007A00F2" w:rsidP="00525D0F">
      <w:pPr>
        <w:pStyle w:val="Akapitzlist"/>
        <w:spacing w:after="240" w:line="240" w:lineRule="auto"/>
        <w:ind w:left="800"/>
        <w:jc w:val="both"/>
        <w:rPr>
          <w:rFonts w:ascii="Times New Roman" w:hAnsi="Times New Roman" w:cs="Times New Roman"/>
        </w:rPr>
      </w:pPr>
      <w:r w:rsidRPr="00825802">
        <w:rPr>
          <w:rFonts w:ascii="Times New Roman" w:hAnsi="Times New Roman" w:cs="Times New Roman"/>
        </w:rPr>
        <w:t xml:space="preserve">Dokumenty potwierdzające umocowanie do reprezentowania odpowiednio Wykonawcy, Wykonawcy wspólnie ubiegającego się o udzielenie zamówienia, podmiotu udostępniającego zasoby na zasadach określonych w art. 118 ustawy </w:t>
      </w:r>
      <w:proofErr w:type="spellStart"/>
      <w:r w:rsidRPr="00825802">
        <w:rPr>
          <w:rFonts w:ascii="Times New Roman" w:hAnsi="Times New Roman" w:cs="Times New Roman"/>
        </w:rPr>
        <w:t>Pzp</w:t>
      </w:r>
      <w:proofErr w:type="spellEnd"/>
      <w:r w:rsidRPr="00825802">
        <w:rPr>
          <w:rFonts w:ascii="Times New Roman" w:hAnsi="Times New Roman" w:cs="Times New Roman"/>
        </w:rPr>
        <w:t xml:space="preserve">, które zostały wystawione przez upoważnione podmioty inne niż wykonawca/wykonawcy wspólnie ubiegający się o udzielenie zamówienia/podmiot udostępniający zasoby lub podwykonawca, zwane dalej „upoważnionymi podmiotami” jako dokument elektroniczny, przekazuje się ten dokument. </w:t>
      </w:r>
    </w:p>
    <w:p w14:paraId="7F56ACA2" w14:textId="77777777" w:rsidR="007A00F2" w:rsidRPr="00825802" w:rsidRDefault="007A00F2" w:rsidP="00525D0F">
      <w:pPr>
        <w:pStyle w:val="Akapitzlist"/>
        <w:spacing w:after="120" w:line="240" w:lineRule="auto"/>
        <w:ind w:left="799"/>
        <w:contextualSpacing w:val="0"/>
        <w:jc w:val="both"/>
        <w:rPr>
          <w:rFonts w:ascii="Times New Roman" w:hAnsi="Times New Roman" w:cs="Times New Roman"/>
        </w:rPr>
      </w:pPr>
      <w:r w:rsidRPr="00825802">
        <w:rPr>
          <w:rFonts w:ascii="Times New Roman" w:hAnsi="Times New Roman" w:cs="Times New Roman"/>
        </w:rPr>
        <w:t>W przypadku, gdy dokumenty te zostały wystawione w postaci papierowej, przekazuje się cyfrowe odwzorowanie tego dokumentu, opatrzone kwalifikowanym podpisem elektronicznym, podpisem zaufanym lub podpisem osobistym, poświadczające zgodność cyfrowego odwzorowania z dokumentem w postaci papierowej. Poświadczenia zgodności cyfrowego odwzorowania z dokumentem w postaci papierowej dokumentów potwierdzających umocowanie do reprezentowania, może dokonać wykonawca, wykonawca wspólnie ubiegający się o udzielenie zamówienia, podmiot udostępniający zasoby lub podwykonawca, w zakresie dokumentów, które każdego z nich dotyczą. Poświadczenia za zgodność cyfrowego odwzorowania może dokonać również notariusz.</w:t>
      </w:r>
    </w:p>
    <w:p w14:paraId="3B29CE72" w14:textId="12879F05" w:rsidR="007A00F2" w:rsidRPr="00825802" w:rsidRDefault="007A00F2" w:rsidP="009D5DB2">
      <w:pPr>
        <w:numPr>
          <w:ilvl w:val="1"/>
          <w:numId w:val="51"/>
        </w:numPr>
        <w:tabs>
          <w:tab w:val="left" w:pos="800"/>
        </w:tabs>
        <w:autoSpaceDE w:val="0"/>
        <w:autoSpaceDN w:val="0"/>
        <w:adjustRightInd w:val="0"/>
        <w:spacing w:after="240" w:line="240" w:lineRule="auto"/>
        <w:ind w:left="800" w:hanging="600"/>
        <w:jc w:val="both"/>
        <w:rPr>
          <w:rFonts w:ascii="Times New Roman" w:hAnsi="Times New Roman" w:cs="Times New Roman"/>
        </w:rPr>
      </w:pPr>
      <w:r w:rsidRPr="00825802">
        <w:rPr>
          <w:rFonts w:ascii="Times New Roman" w:eastAsia="Arial" w:hAnsi="Times New Roman" w:cs="Times New Roman"/>
          <w:b/>
        </w:rPr>
        <w:t>Pełnomocnictwo lub inny dokument potwierdzający umocowanie do reprezentowania Wykonawcy/ów</w:t>
      </w:r>
      <w:r w:rsidRPr="00825802">
        <w:rPr>
          <w:rFonts w:ascii="Times New Roman" w:eastAsia="Arial" w:hAnsi="Times New Roman" w:cs="Times New Roman"/>
        </w:rPr>
        <w:t xml:space="preserve"> - jeżeli w imieniu wykonawcy działa osoba, której umocowanie do jego reprezentowania nie wynika z dokumentów, o których mowa w ust. 1.</w:t>
      </w:r>
      <w:r w:rsidR="003B63D8" w:rsidRPr="00825802">
        <w:rPr>
          <w:rFonts w:ascii="Times New Roman" w:eastAsia="Arial" w:hAnsi="Times New Roman" w:cs="Times New Roman"/>
        </w:rPr>
        <w:t>5</w:t>
      </w:r>
      <w:r w:rsidRPr="00825802">
        <w:rPr>
          <w:rFonts w:ascii="Times New Roman" w:eastAsia="Arial" w:hAnsi="Times New Roman" w:cs="Times New Roman"/>
        </w:rPr>
        <w:t xml:space="preserve"> (dotyczy również spółki cywilnej). Przepis ten stosuje się odpowiednio do osoby działającej </w:t>
      </w:r>
      <w:r w:rsidRPr="00825802">
        <w:rPr>
          <w:rFonts w:ascii="Times New Roman" w:eastAsia="Arial" w:hAnsi="Times New Roman" w:cs="Times New Roman"/>
        </w:rPr>
        <w:br/>
        <w:t>w imieniu wykonawców wspólnie ubiegających się o udzielenie zamówienia publicznego.</w:t>
      </w:r>
    </w:p>
    <w:p w14:paraId="4DE1AE2D" w14:textId="77777777" w:rsidR="007A00F2" w:rsidRPr="00825802" w:rsidRDefault="007A00F2" w:rsidP="00525D0F">
      <w:pPr>
        <w:pStyle w:val="Akapitzlist"/>
        <w:spacing w:after="120" w:line="240" w:lineRule="auto"/>
        <w:ind w:left="799"/>
        <w:contextualSpacing w:val="0"/>
        <w:jc w:val="both"/>
        <w:rPr>
          <w:rFonts w:ascii="Times New Roman" w:hAnsi="Times New Roman" w:cs="Times New Roman"/>
        </w:rPr>
      </w:pPr>
      <w:r w:rsidRPr="00825802">
        <w:rPr>
          <w:rFonts w:ascii="Times New Roman" w:hAnsi="Times New Roman" w:cs="Times New Roman"/>
        </w:rPr>
        <w:lastRenderedPageBreak/>
        <w:t xml:space="preserve">Pełnomocnictwo przekazuje się w postaci elektronicznej i opatruje kwalifikowanym podpisem elektronicznym, podpisem zaufanym lub podpisem osobistym. 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 </w:t>
      </w:r>
    </w:p>
    <w:p w14:paraId="49A3227A" w14:textId="6B0DB294" w:rsidR="00F970E0" w:rsidRPr="00825802" w:rsidRDefault="007A00F2" w:rsidP="00F970E0">
      <w:pPr>
        <w:pStyle w:val="Nagwek2"/>
        <w:numPr>
          <w:ilvl w:val="0"/>
          <w:numId w:val="51"/>
        </w:numPr>
        <w:spacing w:after="120"/>
        <w:ind w:left="403" w:hanging="403"/>
        <w:rPr>
          <w:rFonts w:ascii="Times New Roman" w:eastAsia="TimesNewRoman" w:hAnsi="Times New Roman" w:cs="Times New Roman"/>
          <w:b w:val="0"/>
          <w:sz w:val="22"/>
          <w:szCs w:val="22"/>
          <w:lang w:eastAsia="pl-PL"/>
        </w:rPr>
      </w:pPr>
      <w:r w:rsidRPr="00825802">
        <w:rPr>
          <w:rFonts w:ascii="Times New Roman" w:eastAsia="TimesNewRoman" w:hAnsi="Times New Roman" w:cs="Times New Roman"/>
          <w:sz w:val="22"/>
          <w:szCs w:val="22"/>
          <w:lang w:eastAsia="pl-PL"/>
        </w:rPr>
        <w:t xml:space="preserve">Oświadczenia i dokumenty składane na wezwanie - żądanych </w:t>
      </w:r>
      <w:r w:rsidR="00F970E0" w:rsidRPr="00825802">
        <w:rPr>
          <w:rFonts w:ascii="Times New Roman" w:eastAsia="TimesNewRoman" w:hAnsi="Times New Roman" w:cs="Times New Roman"/>
          <w:sz w:val="22"/>
          <w:szCs w:val="22"/>
          <w:lang w:eastAsia="pl-PL"/>
        </w:rPr>
        <w:t>od W</w:t>
      </w:r>
      <w:r w:rsidRPr="00825802">
        <w:rPr>
          <w:rFonts w:ascii="Times New Roman" w:eastAsia="TimesNewRoman" w:hAnsi="Times New Roman" w:cs="Times New Roman"/>
          <w:sz w:val="22"/>
          <w:szCs w:val="22"/>
          <w:lang w:eastAsia="pl-PL"/>
        </w:rPr>
        <w:t>ykonawcy, którego oferta została najwyżej oceniona</w:t>
      </w:r>
      <w:r w:rsidRPr="00825802">
        <w:rPr>
          <w:rFonts w:ascii="Times New Roman" w:eastAsia="TimesNewRoman" w:hAnsi="Times New Roman" w:cs="Times New Roman"/>
          <w:b w:val="0"/>
          <w:sz w:val="22"/>
          <w:szCs w:val="22"/>
          <w:lang w:eastAsia="pl-PL"/>
        </w:rPr>
        <w:t>.</w:t>
      </w:r>
    </w:p>
    <w:tbl>
      <w:tblPr>
        <w:tblStyle w:val="Tabela-Siatka"/>
        <w:tblW w:w="0" w:type="auto"/>
        <w:tblInd w:w="799" w:type="dxa"/>
        <w:tblLook w:val="04A0" w:firstRow="1" w:lastRow="0" w:firstColumn="1" w:lastColumn="0" w:noHBand="0" w:noVBand="1"/>
      </w:tblPr>
      <w:tblGrid>
        <w:gridCol w:w="8263"/>
      </w:tblGrid>
      <w:tr w:rsidR="00277682" w:rsidRPr="00825802" w14:paraId="010934A1" w14:textId="77777777" w:rsidTr="00525D0F">
        <w:tc>
          <w:tcPr>
            <w:tcW w:w="9062" w:type="dxa"/>
          </w:tcPr>
          <w:p w14:paraId="4193166A" w14:textId="77777777" w:rsidR="00277682" w:rsidRPr="00825802" w:rsidRDefault="00277682" w:rsidP="00525D0F">
            <w:pPr>
              <w:spacing w:after="120"/>
              <w:ind w:left="720"/>
              <w:contextualSpacing/>
              <w:jc w:val="both"/>
              <w:rPr>
                <w:rFonts w:ascii="Times New Roman" w:hAnsi="Times New Roman" w:cs="Times New Roman"/>
                <w:b/>
                <w:bCs/>
                <w:u w:val="single"/>
              </w:rPr>
            </w:pPr>
          </w:p>
          <w:p w14:paraId="42CFC4C3" w14:textId="77777777" w:rsidR="00277682" w:rsidRPr="00825802" w:rsidRDefault="00277682" w:rsidP="00525D0F">
            <w:pPr>
              <w:spacing w:after="120"/>
              <w:ind w:left="720"/>
              <w:contextualSpacing/>
              <w:jc w:val="both"/>
              <w:rPr>
                <w:rFonts w:ascii="Times New Roman" w:hAnsi="Times New Roman" w:cs="Times New Roman"/>
                <w:b/>
                <w:bCs/>
                <w:u w:val="single"/>
              </w:rPr>
            </w:pPr>
            <w:r w:rsidRPr="00825802">
              <w:rPr>
                <w:rFonts w:ascii="Times New Roman" w:hAnsi="Times New Roman" w:cs="Times New Roman"/>
                <w:b/>
                <w:bCs/>
                <w:u w:val="single"/>
              </w:rPr>
              <w:t>DOKUMENTY SKŁADANE NA WEZWANIE- PODSUMOWANIE:</w:t>
            </w:r>
          </w:p>
          <w:p w14:paraId="37BC4807" w14:textId="77777777" w:rsidR="00277682" w:rsidRPr="00825802" w:rsidRDefault="00277682" w:rsidP="00525D0F">
            <w:pPr>
              <w:spacing w:after="120"/>
              <w:ind w:left="720"/>
              <w:contextualSpacing/>
              <w:jc w:val="both"/>
              <w:rPr>
                <w:rFonts w:ascii="Times New Roman" w:hAnsi="Times New Roman" w:cs="Times New Roman"/>
                <w:b/>
                <w:bCs/>
                <w:u w:val="single"/>
              </w:rPr>
            </w:pPr>
          </w:p>
          <w:p w14:paraId="7B0BA5CC" w14:textId="6448B0C5" w:rsidR="00277682" w:rsidRPr="00825802" w:rsidRDefault="00277682" w:rsidP="009D5DB2">
            <w:pPr>
              <w:numPr>
                <w:ilvl w:val="0"/>
                <w:numId w:val="41"/>
              </w:numPr>
              <w:spacing w:after="120"/>
              <w:contextualSpacing/>
              <w:jc w:val="both"/>
              <w:rPr>
                <w:rFonts w:ascii="Times New Roman" w:hAnsi="Times New Roman" w:cs="Times New Roman"/>
              </w:rPr>
            </w:pPr>
            <w:r w:rsidRPr="00825802">
              <w:rPr>
                <w:rFonts w:ascii="Times New Roman" w:hAnsi="Times New Roman" w:cs="Times New Roman"/>
              </w:rPr>
              <w:t>Kosztorys ofertowy</w:t>
            </w:r>
          </w:p>
          <w:p w14:paraId="08E474B4" w14:textId="7B15D505" w:rsidR="00277682" w:rsidRPr="00825802" w:rsidRDefault="00277682" w:rsidP="009D5DB2">
            <w:pPr>
              <w:numPr>
                <w:ilvl w:val="0"/>
                <w:numId w:val="41"/>
              </w:numPr>
              <w:spacing w:after="120"/>
              <w:contextualSpacing/>
              <w:jc w:val="both"/>
              <w:rPr>
                <w:rFonts w:ascii="Times New Roman" w:hAnsi="Times New Roman" w:cs="Times New Roman"/>
              </w:rPr>
            </w:pPr>
            <w:r w:rsidRPr="00825802">
              <w:rPr>
                <w:rFonts w:ascii="Times New Roman" w:hAnsi="Times New Roman" w:cs="Times New Roman"/>
              </w:rPr>
              <w:t>Zał. nr 6 Oświadczenie o aktualności informacji złożonych wraz z ofertą</w:t>
            </w:r>
          </w:p>
          <w:p w14:paraId="23EF3139" w14:textId="695395DA" w:rsidR="00277682" w:rsidRPr="00825802" w:rsidRDefault="00277682" w:rsidP="009D5DB2">
            <w:pPr>
              <w:numPr>
                <w:ilvl w:val="0"/>
                <w:numId w:val="41"/>
              </w:numPr>
              <w:spacing w:after="120"/>
              <w:contextualSpacing/>
              <w:jc w:val="both"/>
              <w:rPr>
                <w:rFonts w:ascii="Times New Roman" w:hAnsi="Times New Roman" w:cs="Times New Roman"/>
              </w:rPr>
            </w:pPr>
            <w:r w:rsidRPr="00825802">
              <w:rPr>
                <w:rFonts w:ascii="Times New Roman" w:hAnsi="Times New Roman" w:cs="Times New Roman"/>
              </w:rPr>
              <w:t>Zał. nr 8 Oświadczenie Wykonawcy o dysponowaniu osob</w:t>
            </w:r>
            <w:r w:rsidR="00DA7374">
              <w:rPr>
                <w:rFonts w:ascii="Times New Roman" w:hAnsi="Times New Roman" w:cs="Times New Roman"/>
              </w:rPr>
              <w:t>ami</w:t>
            </w:r>
            <w:r w:rsidRPr="00825802">
              <w:rPr>
                <w:rFonts w:ascii="Times New Roman" w:hAnsi="Times New Roman" w:cs="Times New Roman"/>
              </w:rPr>
              <w:t xml:space="preserve"> posiadając</w:t>
            </w:r>
            <w:r w:rsidR="00DA7374">
              <w:rPr>
                <w:rFonts w:ascii="Times New Roman" w:hAnsi="Times New Roman" w:cs="Times New Roman"/>
              </w:rPr>
              <w:t xml:space="preserve">ymi </w:t>
            </w:r>
            <w:r w:rsidRPr="00825802">
              <w:rPr>
                <w:rFonts w:ascii="Times New Roman" w:hAnsi="Times New Roman" w:cs="Times New Roman"/>
              </w:rPr>
              <w:t xml:space="preserve"> odpowiednie uprawnienia budowlane</w:t>
            </w:r>
          </w:p>
          <w:p w14:paraId="3F5DDEF4" w14:textId="77777777" w:rsidR="00277682" w:rsidRPr="00825802" w:rsidRDefault="00277682" w:rsidP="00525D0F">
            <w:pPr>
              <w:spacing w:after="120"/>
              <w:ind w:left="720"/>
              <w:contextualSpacing/>
              <w:jc w:val="both"/>
              <w:rPr>
                <w:rFonts w:ascii="Times New Roman" w:hAnsi="Times New Roman" w:cs="Times New Roman"/>
              </w:rPr>
            </w:pPr>
          </w:p>
          <w:p w14:paraId="0F3F0E03" w14:textId="77777777" w:rsidR="00277682" w:rsidRPr="00825802" w:rsidRDefault="00277682" w:rsidP="0028256B">
            <w:pPr>
              <w:spacing w:after="120"/>
              <w:contextualSpacing/>
              <w:jc w:val="both"/>
              <w:rPr>
                <w:rFonts w:ascii="Times New Roman" w:hAnsi="Times New Roman" w:cs="Times New Roman"/>
              </w:rPr>
            </w:pPr>
          </w:p>
        </w:tc>
      </w:tr>
    </w:tbl>
    <w:p w14:paraId="78F9381F" w14:textId="77777777" w:rsidR="008339A6" w:rsidRPr="00825802" w:rsidRDefault="008339A6" w:rsidP="008339A6">
      <w:pPr>
        <w:pStyle w:val="Akapitzlist"/>
        <w:rPr>
          <w:rFonts w:ascii="Times New Roman" w:hAnsi="Times New Roman" w:cs="Times New Roman"/>
          <w:lang w:eastAsia="pl-PL"/>
        </w:rPr>
      </w:pPr>
    </w:p>
    <w:p w14:paraId="733D5AC1" w14:textId="7D3D6795" w:rsidR="008339A6" w:rsidRPr="00825802" w:rsidRDefault="008339A6" w:rsidP="009D5DB2">
      <w:pPr>
        <w:pStyle w:val="Akapitzlist"/>
        <w:numPr>
          <w:ilvl w:val="1"/>
          <w:numId w:val="53"/>
        </w:numPr>
        <w:autoSpaceDN w:val="0"/>
        <w:adjustRightInd w:val="0"/>
        <w:spacing w:after="120" w:line="240" w:lineRule="auto"/>
        <w:jc w:val="both"/>
        <w:rPr>
          <w:rFonts w:ascii="Times New Roman" w:hAnsi="Times New Roman" w:cs="Times New Roman"/>
        </w:rPr>
      </w:pPr>
      <w:r w:rsidRPr="00825802">
        <w:rPr>
          <w:rFonts w:ascii="Times New Roman" w:hAnsi="Times New Roman" w:cs="Times New Roman"/>
        </w:rPr>
        <w:t xml:space="preserve">Wykonawca, którego oferta została najwyżej oceniona, w celu wykazania spełniania warunków udziału w postępowaniu wskazanych w </w:t>
      </w:r>
      <w:proofErr w:type="spellStart"/>
      <w:r w:rsidRPr="00825802">
        <w:rPr>
          <w:rFonts w:ascii="Times New Roman" w:hAnsi="Times New Roman" w:cs="Times New Roman"/>
        </w:rPr>
        <w:t>swz</w:t>
      </w:r>
      <w:proofErr w:type="spellEnd"/>
      <w:r w:rsidRPr="00825802">
        <w:rPr>
          <w:rFonts w:ascii="Times New Roman" w:hAnsi="Times New Roman" w:cs="Times New Roman"/>
        </w:rPr>
        <w:t xml:space="preserve">, na podstawie art. 274 ust. 1 ustawy </w:t>
      </w:r>
      <w:proofErr w:type="spellStart"/>
      <w:r w:rsidRPr="00825802">
        <w:rPr>
          <w:rFonts w:ascii="Times New Roman" w:hAnsi="Times New Roman" w:cs="Times New Roman"/>
        </w:rPr>
        <w:t>Pzp</w:t>
      </w:r>
      <w:proofErr w:type="spellEnd"/>
      <w:r w:rsidRPr="00825802">
        <w:rPr>
          <w:rFonts w:ascii="Times New Roman" w:hAnsi="Times New Roman" w:cs="Times New Roman"/>
        </w:rPr>
        <w:t xml:space="preserve"> zostanie wezwany do złożenia w wyznaczonym terminie nie krótszym niż 5 dni, aktualnych na dzień ich złożenia, następujących podmiotowych środków dowodowych:</w:t>
      </w:r>
    </w:p>
    <w:p w14:paraId="382199D8" w14:textId="71BA0E64" w:rsidR="007F344A" w:rsidRPr="00825802" w:rsidRDefault="007F344A" w:rsidP="009D5DB2">
      <w:pPr>
        <w:pStyle w:val="Akapitzlist"/>
        <w:numPr>
          <w:ilvl w:val="1"/>
          <w:numId w:val="53"/>
        </w:numPr>
        <w:rPr>
          <w:rFonts w:ascii="Times New Roman" w:hAnsi="Times New Roman" w:cs="Times New Roman"/>
          <w:lang w:eastAsia="pl-PL"/>
        </w:rPr>
      </w:pPr>
      <w:r w:rsidRPr="00825802">
        <w:rPr>
          <w:rFonts w:ascii="Times New Roman" w:hAnsi="Times New Roman" w:cs="Times New Roman"/>
          <w:b/>
          <w:bCs/>
        </w:rPr>
        <w:t xml:space="preserve">Kosztorys ofertowy (1 </w:t>
      </w:r>
      <w:proofErr w:type="spellStart"/>
      <w:r w:rsidRPr="00825802">
        <w:rPr>
          <w:rFonts w:ascii="Times New Roman" w:hAnsi="Times New Roman" w:cs="Times New Roman"/>
          <w:b/>
          <w:bCs/>
        </w:rPr>
        <w:t>szt</w:t>
      </w:r>
      <w:proofErr w:type="spellEnd"/>
      <w:r w:rsidRPr="00825802">
        <w:rPr>
          <w:rFonts w:ascii="Times New Roman" w:hAnsi="Times New Roman" w:cs="Times New Roman"/>
          <w:b/>
          <w:bCs/>
        </w:rPr>
        <w:t xml:space="preserve">) </w:t>
      </w:r>
      <w:r w:rsidRPr="00825802">
        <w:rPr>
          <w:rFonts w:ascii="Times New Roman" w:hAnsi="Times New Roman" w:cs="Times New Roman"/>
        </w:rPr>
        <w:t>sporządzony zgodnie z wymaganiami określonymi w rozdziale</w:t>
      </w:r>
      <w:r w:rsidRPr="00825802">
        <w:rPr>
          <w:rFonts w:ascii="Times New Roman" w:hAnsi="Times New Roman" w:cs="Times New Roman"/>
        </w:rPr>
        <w:br/>
        <w:t xml:space="preserve"> X </w:t>
      </w:r>
      <w:proofErr w:type="spellStart"/>
      <w:r w:rsidRPr="00825802">
        <w:rPr>
          <w:rFonts w:ascii="Times New Roman" w:hAnsi="Times New Roman" w:cs="Times New Roman"/>
        </w:rPr>
        <w:t>swz</w:t>
      </w:r>
      <w:proofErr w:type="spellEnd"/>
      <w:r w:rsidRPr="00825802">
        <w:rPr>
          <w:rFonts w:ascii="Times New Roman" w:hAnsi="Times New Roman" w:cs="Times New Roman"/>
        </w:rPr>
        <w:t>. Kosztorys mus</w:t>
      </w:r>
      <w:r w:rsidR="00277682" w:rsidRPr="00825802">
        <w:rPr>
          <w:rFonts w:ascii="Times New Roman" w:hAnsi="Times New Roman" w:cs="Times New Roman"/>
        </w:rPr>
        <w:t>i</w:t>
      </w:r>
      <w:r w:rsidRPr="00825802">
        <w:rPr>
          <w:rFonts w:ascii="Times New Roman" w:hAnsi="Times New Roman" w:cs="Times New Roman"/>
        </w:rPr>
        <w:t xml:space="preserve"> być opatrzon</w:t>
      </w:r>
      <w:r w:rsidR="00277682" w:rsidRPr="00825802">
        <w:rPr>
          <w:rFonts w:ascii="Times New Roman" w:hAnsi="Times New Roman" w:cs="Times New Roman"/>
        </w:rPr>
        <w:t>y</w:t>
      </w:r>
      <w:r w:rsidRPr="00825802">
        <w:rPr>
          <w:rFonts w:ascii="Times New Roman" w:hAnsi="Times New Roman" w:cs="Times New Roman"/>
        </w:rPr>
        <w:t xml:space="preserve"> kwalifikowanym podpisem elektronicznym, podpisem zaufanym lub podpisem osobistym.</w:t>
      </w:r>
    </w:p>
    <w:p w14:paraId="48DE1425" w14:textId="6640F940" w:rsidR="00052207" w:rsidRPr="00825802" w:rsidRDefault="00052207" w:rsidP="009D5DB2">
      <w:pPr>
        <w:pStyle w:val="Akapitzlist"/>
        <w:numPr>
          <w:ilvl w:val="1"/>
          <w:numId w:val="53"/>
        </w:numPr>
        <w:autoSpaceDN w:val="0"/>
        <w:adjustRightInd w:val="0"/>
        <w:spacing w:after="120" w:line="240" w:lineRule="auto"/>
        <w:jc w:val="both"/>
        <w:rPr>
          <w:rFonts w:ascii="Times New Roman" w:hAnsi="Times New Roman" w:cs="Times New Roman"/>
        </w:rPr>
      </w:pPr>
      <w:r w:rsidRPr="00825802">
        <w:rPr>
          <w:rFonts w:ascii="Times New Roman" w:hAnsi="Times New Roman" w:cs="Times New Roman"/>
        </w:rPr>
        <w:t xml:space="preserve">Oświadczenie wykonawcy o aktualności informacji zawartych w oświadczeniu złożonym wraz z ofertą </w:t>
      </w:r>
      <w:r w:rsidRPr="00825802">
        <w:rPr>
          <w:rFonts w:ascii="Times New Roman" w:hAnsi="Times New Roman" w:cs="Times New Roman"/>
          <w:bCs/>
        </w:rPr>
        <w:t xml:space="preserve">(zał. nr 6 do </w:t>
      </w:r>
      <w:proofErr w:type="spellStart"/>
      <w:r w:rsidRPr="00825802">
        <w:rPr>
          <w:rFonts w:ascii="Times New Roman" w:hAnsi="Times New Roman" w:cs="Times New Roman"/>
          <w:bCs/>
        </w:rPr>
        <w:t>swz</w:t>
      </w:r>
      <w:proofErr w:type="spellEnd"/>
      <w:r w:rsidRPr="00825802">
        <w:rPr>
          <w:rFonts w:ascii="Times New Roman" w:hAnsi="Times New Roman" w:cs="Times New Roman"/>
          <w:bCs/>
        </w:rPr>
        <w:t>)</w:t>
      </w:r>
      <w:r w:rsidRPr="00825802">
        <w:rPr>
          <w:rFonts w:ascii="Times New Roman" w:hAnsi="Times New Roman" w:cs="Times New Roman"/>
        </w:rPr>
        <w:t xml:space="preserve">, składanych na podstawie art. 125 ust. 1 ustawy </w:t>
      </w:r>
      <w:proofErr w:type="spellStart"/>
      <w:r w:rsidRPr="00825802">
        <w:rPr>
          <w:rFonts w:ascii="Times New Roman" w:hAnsi="Times New Roman" w:cs="Times New Roman"/>
        </w:rPr>
        <w:t>Pzp</w:t>
      </w:r>
      <w:proofErr w:type="spellEnd"/>
      <w:r w:rsidRPr="00825802">
        <w:rPr>
          <w:rFonts w:ascii="Times New Roman" w:hAnsi="Times New Roman" w:cs="Times New Roman"/>
        </w:rPr>
        <w:t xml:space="preserve"> w zakresie podstaw wykluczenia z postępowania wskazanych przez zamawiającego, o których mowa w:</w:t>
      </w:r>
    </w:p>
    <w:p w14:paraId="0AB799EC" w14:textId="77777777" w:rsidR="00052207" w:rsidRPr="00825802" w:rsidRDefault="00052207" w:rsidP="009D5DB2">
      <w:pPr>
        <w:numPr>
          <w:ilvl w:val="0"/>
          <w:numId w:val="27"/>
        </w:numPr>
        <w:autoSpaceDN w:val="0"/>
        <w:adjustRightInd w:val="0"/>
        <w:spacing w:after="60" w:line="240" w:lineRule="auto"/>
        <w:ind w:left="1503" w:hanging="301"/>
        <w:jc w:val="both"/>
        <w:rPr>
          <w:rFonts w:ascii="Times New Roman" w:hAnsi="Times New Roman" w:cs="Times New Roman"/>
        </w:rPr>
      </w:pPr>
      <w:r w:rsidRPr="00825802">
        <w:rPr>
          <w:rFonts w:ascii="Times New Roman" w:hAnsi="Times New Roman" w:cs="Times New Roman"/>
        </w:rPr>
        <w:t xml:space="preserve">art. 108 ust. 1 pkt 3 ustawy </w:t>
      </w:r>
      <w:proofErr w:type="spellStart"/>
      <w:r w:rsidRPr="00825802">
        <w:rPr>
          <w:rFonts w:ascii="Times New Roman" w:hAnsi="Times New Roman" w:cs="Times New Roman"/>
        </w:rPr>
        <w:t>Pzp</w:t>
      </w:r>
      <w:proofErr w:type="spellEnd"/>
      <w:r w:rsidRPr="00825802">
        <w:rPr>
          <w:rFonts w:ascii="Times New Roman" w:hAnsi="Times New Roman" w:cs="Times New Roman"/>
        </w:rPr>
        <w:t>,</w:t>
      </w:r>
    </w:p>
    <w:p w14:paraId="4098BB57" w14:textId="77777777" w:rsidR="00052207" w:rsidRPr="00825802" w:rsidRDefault="00052207" w:rsidP="009D5DB2">
      <w:pPr>
        <w:numPr>
          <w:ilvl w:val="0"/>
          <w:numId w:val="27"/>
        </w:numPr>
        <w:autoSpaceDN w:val="0"/>
        <w:adjustRightInd w:val="0"/>
        <w:spacing w:after="60" w:line="240" w:lineRule="auto"/>
        <w:ind w:left="1503" w:hanging="301"/>
        <w:jc w:val="both"/>
        <w:rPr>
          <w:rFonts w:ascii="Times New Roman" w:hAnsi="Times New Roman" w:cs="Times New Roman"/>
        </w:rPr>
      </w:pPr>
      <w:r w:rsidRPr="00825802">
        <w:rPr>
          <w:rFonts w:ascii="Times New Roman" w:hAnsi="Times New Roman" w:cs="Times New Roman"/>
        </w:rPr>
        <w:t xml:space="preserve">art. 108 ust. 1 pkt 4 ustawy </w:t>
      </w:r>
      <w:proofErr w:type="spellStart"/>
      <w:r w:rsidRPr="00825802">
        <w:rPr>
          <w:rFonts w:ascii="Times New Roman" w:hAnsi="Times New Roman" w:cs="Times New Roman"/>
        </w:rPr>
        <w:t>Pzp</w:t>
      </w:r>
      <w:proofErr w:type="spellEnd"/>
      <w:r w:rsidRPr="00825802">
        <w:rPr>
          <w:rFonts w:ascii="Times New Roman" w:hAnsi="Times New Roman" w:cs="Times New Roman"/>
        </w:rPr>
        <w:t xml:space="preserve">, dotyczących orzeczenia zakazu ubiegania się </w:t>
      </w:r>
      <w:r w:rsidRPr="00825802">
        <w:rPr>
          <w:rFonts w:ascii="Times New Roman" w:hAnsi="Times New Roman" w:cs="Times New Roman"/>
        </w:rPr>
        <w:br/>
        <w:t>o zamówienie publiczne tytułem środka zapobiegawczego,</w:t>
      </w:r>
    </w:p>
    <w:p w14:paraId="3E57D2D2" w14:textId="77777777" w:rsidR="00052207" w:rsidRPr="00825802" w:rsidRDefault="00052207" w:rsidP="009D5DB2">
      <w:pPr>
        <w:numPr>
          <w:ilvl w:val="0"/>
          <w:numId w:val="27"/>
        </w:numPr>
        <w:autoSpaceDN w:val="0"/>
        <w:adjustRightInd w:val="0"/>
        <w:spacing w:after="60" w:line="240" w:lineRule="auto"/>
        <w:ind w:left="1503" w:hanging="301"/>
        <w:jc w:val="both"/>
        <w:rPr>
          <w:rFonts w:ascii="Times New Roman" w:hAnsi="Times New Roman" w:cs="Times New Roman"/>
        </w:rPr>
      </w:pPr>
      <w:r w:rsidRPr="00825802">
        <w:rPr>
          <w:rFonts w:ascii="Times New Roman" w:hAnsi="Times New Roman" w:cs="Times New Roman"/>
        </w:rPr>
        <w:t xml:space="preserve">art. 108 ust. 1 pkt 5 ustawy </w:t>
      </w:r>
      <w:proofErr w:type="spellStart"/>
      <w:r w:rsidRPr="00825802">
        <w:rPr>
          <w:rFonts w:ascii="Times New Roman" w:hAnsi="Times New Roman" w:cs="Times New Roman"/>
        </w:rPr>
        <w:t>Pzp</w:t>
      </w:r>
      <w:proofErr w:type="spellEnd"/>
      <w:r w:rsidRPr="00825802">
        <w:rPr>
          <w:rFonts w:ascii="Times New Roman" w:hAnsi="Times New Roman" w:cs="Times New Roman"/>
        </w:rPr>
        <w:t>, dotyczących zawarcia z innymi wykonawcami porozumienia mającego na celu zakłócenie konkurencji,</w:t>
      </w:r>
    </w:p>
    <w:p w14:paraId="4A3F9070" w14:textId="77777777" w:rsidR="00052207" w:rsidRPr="00825802" w:rsidRDefault="00052207" w:rsidP="009D5DB2">
      <w:pPr>
        <w:numPr>
          <w:ilvl w:val="0"/>
          <w:numId w:val="27"/>
        </w:numPr>
        <w:autoSpaceDN w:val="0"/>
        <w:adjustRightInd w:val="0"/>
        <w:spacing w:after="60" w:line="240" w:lineRule="auto"/>
        <w:ind w:left="1503" w:hanging="301"/>
        <w:jc w:val="both"/>
        <w:rPr>
          <w:rFonts w:ascii="Times New Roman" w:hAnsi="Times New Roman" w:cs="Times New Roman"/>
        </w:rPr>
      </w:pPr>
      <w:r w:rsidRPr="00825802">
        <w:rPr>
          <w:rFonts w:ascii="Times New Roman" w:hAnsi="Times New Roman" w:cs="Times New Roman"/>
        </w:rPr>
        <w:t xml:space="preserve">art. 108 ust. 1 pkt 6 ustawy </w:t>
      </w:r>
      <w:proofErr w:type="spellStart"/>
      <w:r w:rsidRPr="00825802">
        <w:rPr>
          <w:rFonts w:ascii="Times New Roman" w:hAnsi="Times New Roman" w:cs="Times New Roman"/>
        </w:rPr>
        <w:t>Pzp</w:t>
      </w:r>
      <w:proofErr w:type="spellEnd"/>
      <w:r w:rsidRPr="00825802">
        <w:rPr>
          <w:rFonts w:ascii="Times New Roman" w:hAnsi="Times New Roman" w:cs="Times New Roman"/>
        </w:rPr>
        <w:t>,</w:t>
      </w:r>
    </w:p>
    <w:p w14:paraId="039503D7" w14:textId="77777777" w:rsidR="00052207" w:rsidRPr="00825802" w:rsidRDefault="00052207" w:rsidP="009D5DB2">
      <w:pPr>
        <w:numPr>
          <w:ilvl w:val="0"/>
          <w:numId w:val="27"/>
        </w:numPr>
        <w:autoSpaceDN w:val="0"/>
        <w:adjustRightInd w:val="0"/>
        <w:spacing w:after="60" w:line="240" w:lineRule="auto"/>
        <w:ind w:left="1503" w:hanging="301"/>
        <w:jc w:val="both"/>
        <w:rPr>
          <w:rFonts w:ascii="Times New Roman" w:hAnsi="Times New Roman" w:cs="Times New Roman"/>
        </w:rPr>
      </w:pPr>
      <w:r w:rsidRPr="00825802">
        <w:rPr>
          <w:rFonts w:ascii="Times New Roman" w:hAnsi="Times New Roman" w:cs="Times New Roman"/>
        </w:rPr>
        <w:t xml:space="preserve">art. 7 ust. 1 ustawy </w:t>
      </w:r>
      <w:proofErr w:type="spellStart"/>
      <w:r w:rsidRPr="00825802">
        <w:rPr>
          <w:rFonts w:ascii="Times New Roman" w:hAnsi="Times New Roman" w:cs="Times New Roman"/>
        </w:rPr>
        <w:t>Pzpz</w:t>
      </w:r>
      <w:proofErr w:type="spellEnd"/>
      <w:r w:rsidRPr="00825802">
        <w:rPr>
          <w:rFonts w:ascii="Times New Roman" w:hAnsi="Times New Roman" w:cs="Times New Roman"/>
        </w:rPr>
        <w:t xml:space="preserve"> dnia 13 kwietnia 2022r. o szczególnych rozwiązaniach w zakresie przeciwdziałania wspieraniu agresji na Ukrainę oraz służących ochronie bezpieczeństwa narodowego,</w:t>
      </w:r>
    </w:p>
    <w:p w14:paraId="514F5B41" w14:textId="59C5A358" w:rsidR="008339A6" w:rsidRPr="00825802" w:rsidRDefault="00052207" w:rsidP="009D5DB2">
      <w:pPr>
        <w:pStyle w:val="Akapitzlist"/>
        <w:numPr>
          <w:ilvl w:val="1"/>
          <w:numId w:val="53"/>
        </w:numPr>
        <w:spacing w:after="120" w:line="240" w:lineRule="auto"/>
        <w:jc w:val="both"/>
        <w:rPr>
          <w:rFonts w:ascii="Times New Roman" w:hAnsi="Times New Roman" w:cs="Times New Roman"/>
        </w:rPr>
      </w:pPr>
      <w:r w:rsidRPr="00825802">
        <w:rPr>
          <w:rFonts w:ascii="Times New Roman" w:hAnsi="Times New Roman" w:cs="Times New Roman"/>
        </w:rPr>
        <w:t xml:space="preserve">Oświadczenie Wykonawcy o dysponowaniu osobą posiadającą odpowiednie uprawnienie budowlane </w:t>
      </w:r>
      <w:r w:rsidRPr="00825802">
        <w:rPr>
          <w:rFonts w:ascii="Times New Roman" w:hAnsi="Times New Roman" w:cs="Times New Roman"/>
          <w:b/>
          <w:bCs/>
        </w:rPr>
        <w:t>( zał. nr 8 do SWZ)</w:t>
      </w:r>
    </w:p>
    <w:p w14:paraId="6E1C08FB" w14:textId="77777777" w:rsidR="003A3D70" w:rsidRPr="00825802" w:rsidRDefault="003A3D70" w:rsidP="0028256B">
      <w:pPr>
        <w:autoSpaceDN w:val="0"/>
        <w:adjustRightInd w:val="0"/>
        <w:spacing w:after="120" w:line="240" w:lineRule="auto"/>
        <w:jc w:val="both"/>
        <w:rPr>
          <w:rFonts w:ascii="Times New Roman" w:hAnsi="Times New Roman" w:cs="Times New Roman"/>
        </w:rPr>
      </w:pPr>
      <w:bookmarkStart w:id="1" w:name="_Hlk106877881"/>
    </w:p>
    <w:bookmarkEnd w:id="1"/>
    <w:p w14:paraId="016B2BC8" w14:textId="0005E459" w:rsidR="003A3D70" w:rsidRPr="00825802" w:rsidRDefault="003A3D70" w:rsidP="009D5DB2">
      <w:pPr>
        <w:pStyle w:val="Akapitzlist"/>
        <w:numPr>
          <w:ilvl w:val="0"/>
          <w:numId w:val="53"/>
        </w:numPr>
        <w:suppressAutoHyphens/>
        <w:overflowPunct w:val="0"/>
        <w:autoSpaceDE w:val="0"/>
        <w:spacing w:after="0" w:line="240" w:lineRule="auto"/>
        <w:jc w:val="both"/>
        <w:textAlignment w:val="baseline"/>
        <w:outlineLvl w:val="1"/>
        <w:rPr>
          <w:rFonts w:ascii="Times New Roman" w:eastAsia="Times New Roman" w:hAnsi="Times New Roman" w:cs="Times New Roman"/>
          <w:b/>
          <w:kern w:val="1"/>
          <w:lang w:eastAsia="ar-SA"/>
          <w14:ligatures w14:val="none"/>
        </w:rPr>
      </w:pPr>
      <w:r w:rsidRPr="00825802">
        <w:rPr>
          <w:rFonts w:ascii="Times New Roman" w:eastAsia="Times New Roman" w:hAnsi="Times New Roman" w:cs="Times New Roman"/>
          <w:b/>
          <w:kern w:val="1"/>
          <w:lang w:eastAsia="ar-SA"/>
          <w14:ligatures w14:val="none"/>
        </w:rPr>
        <w:t>Dokumenty podmiotowe Wykonawcy mającego siedzibę lub miejsce zamieszczania poza RP</w:t>
      </w:r>
    </w:p>
    <w:p w14:paraId="21F53265" w14:textId="447DDE29" w:rsidR="003A3D70" w:rsidRPr="00825802" w:rsidRDefault="003A3D70" w:rsidP="009D5DB2">
      <w:pPr>
        <w:pStyle w:val="Akapitzlist"/>
        <w:numPr>
          <w:ilvl w:val="1"/>
          <w:numId w:val="53"/>
        </w:numPr>
        <w:spacing w:after="200" w:line="240" w:lineRule="auto"/>
        <w:jc w:val="both"/>
        <w:rPr>
          <w:rFonts w:ascii="Times New Roman" w:hAnsi="Times New Roman" w:cs="Times New Roman"/>
        </w:rPr>
      </w:pPr>
      <w:r w:rsidRPr="00825802">
        <w:rPr>
          <w:rFonts w:ascii="Times New Roman" w:hAnsi="Times New Roman" w:cs="Times New Roman"/>
        </w:rPr>
        <w:t>Jeżeli Wykonawca ma siedzibę lub miejsce zamieszkania poza terytorium Rzeczypospolitej Polskiej zamiast</w:t>
      </w:r>
      <w:r w:rsidR="00052207" w:rsidRPr="00825802">
        <w:rPr>
          <w:rFonts w:ascii="Times New Roman" w:hAnsi="Times New Roman" w:cs="Times New Roman"/>
        </w:rPr>
        <w:t xml:space="preserve"> </w:t>
      </w:r>
      <w:r w:rsidRPr="00825802">
        <w:rPr>
          <w:rFonts w:ascii="Times New Roman" w:hAnsi="Times New Roman" w:cs="Times New Roman"/>
        </w:rPr>
        <w:t xml:space="preserve">informacji z Krajowego Rejestru Karnego, w zakresie określonym w art. 108 ust. 1 pkt 1, 2 i 4 ustawy </w:t>
      </w:r>
      <w:proofErr w:type="spellStart"/>
      <w:r w:rsidRPr="00825802">
        <w:rPr>
          <w:rFonts w:ascii="Times New Roman" w:hAnsi="Times New Roman" w:cs="Times New Roman"/>
        </w:rPr>
        <w:t>Pzp</w:t>
      </w:r>
      <w:proofErr w:type="spellEnd"/>
      <w:r w:rsidRPr="00825802">
        <w:rPr>
          <w:rFonts w:ascii="Times New Roman" w:hAnsi="Times New Roman" w:cs="Times New Roman"/>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w:t>
      </w:r>
    </w:p>
    <w:p w14:paraId="569B12F0" w14:textId="63FA2CF8" w:rsidR="003A3D70" w:rsidRPr="00825802" w:rsidRDefault="003A3D70" w:rsidP="009D5DB2">
      <w:pPr>
        <w:pStyle w:val="Akapitzlist"/>
        <w:numPr>
          <w:ilvl w:val="1"/>
          <w:numId w:val="53"/>
        </w:numPr>
        <w:spacing w:after="0" w:line="240" w:lineRule="auto"/>
        <w:jc w:val="both"/>
        <w:rPr>
          <w:rFonts w:ascii="Times New Roman" w:hAnsi="Times New Roman" w:cs="Times New Roman"/>
        </w:rPr>
      </w:pPr>
      <w:r w:rsidRPr="00825802">
        <w:rPr>
          <w:rFonts w:ascii="Times New Roman" w:hAnsi="Times New Roman" w:cs="Times New Roman"/>
        </w:rPr>
        <w:lastRenderedPageBreak/>
        <w:t xml:space="preserve">Dokument, o którym mowa w pkt </w:t>
      </w:r>
      <w:r w:rsidR="00127820" w:rsidRPr="00825802">
        <w:rPr>
          <w:rFonts w:ascii="Times New Roman" w:hAnsi="Times New Roman" w:cs="Times New Roman"/>
        </w:rPr>
        <w:t>3.1.</w:t>
      </w:r>
      <w:r w:rsidRPr="00825802">
        <w:rPr>
          <w:rFonts w:ascii="Times New Roman" w:hAnsi="Times New Roman" w:cs="Times New Roman"/>
        </w:rPr>
        <w:t xml:space="preserve"> powinien być wystawiony nie wcześniej niż 6 miesięcy przed jego złożeniem. </w:t>
      </w:r>
    </w:p>
    <w:p w14:paraId="163252E6" w14:textId="1F207A8C" w:rsidR="003A3D70" w:rsidRPr="00825802" w:rsidRDefault="003A3D70" w:rsidP="009D5DB2">
      <w:pPr>
        <w:pStyle w:val="Akapitzlist"/>
        <w:numPr>
          <w:ilvl w:val="1"/>
          <w:numId w:val="53"/>
        </w:numPr>
        <w:spacing w:after="120" w:line="240" w:lineRule="auto"/>
        <w:jc w:val="both"/>
        <w:rPr>
          <w:rFonts w:ascii="Times New Roman" w:hAnsi="Times New Roman" w:cs="Times New Roman"/>
        </w:rPr>
      </w:pPr>
      <w:r w:rsidRPr="00825802">
        <w:rPr>
          <w:rFonts w:ascii="Times New Roman" w:hAnsi="Times New Roman" w:cs="Times New Roman"/>
        </w:rPr>
        <w:t xml:space="preserve">Jeżeli w kraju, w którym wykonawca ma siedzibę lub miejsce zamieszkania, nie wydaje się dokumentów, o których mowa w pkt </w:t>
      </w:r>
      <w:r w:rsidR="00127820" w:rsidRPr="00825802">
        <w:rPr>
          <w:rFonts w:ascii="Times New Roman" w:hAnsi="Times New Roman" w:cs="Times New Roman"/>
        </w:rPr>
        <w:t>3</w:t>
      </w:r>
      <w:r w:rsidRPr="00825802">
        <w:rPr>
          <w:rFonts w:ascii="Times New Roman" w:hAnsi="Times New Roman" w:cs="Times New Roman"/>
        </w:rPr>
        <w:t>.1</w:t>
      </w:r>
      <w:r w:rsidR="00127820" w:rsidRPr="00825802">
        <w:rPr>
          <w:rFonts w:ascii="Times New Roman" w:hAnsi="Times New Roman" w:cs="Times New Roman"/>
        </w:rPr>
        <w:t>.</w:t>
      </w:r>
      <w:r w:rsidRPr="00825802">
        <w:rPr>
          <w:rFonts w:ascii="Times New Roman" w:hAnsi="Times New Roman" w:cs="Times New Roman"/>
        </w:rPr>
        <w:t xml:space="preserve">, lub gdy dokumenty te nie odnoszą się do wszystkich przypadków, o których mowa w art. 108 ust. 1 pkt 1, 2 i 4 ustawy </w:t>
      </w:r>
      <w:proofErr w:type="spellStart"/>
      <w:r w:rsidRPr="00825802">
        <w:rPr>
          <w:rFonts w:ascii="Times New Roman" w:hAnsi="Times New Roman" w:cs="Times New Roman"/>
        </w:rPr>
        <w:t>Pzp</w:t>
      </w:r>
      <w:proofErr w:type="spellEnd"/>
      <w:r w:rsidRPr="00825802">
        <w:rPr>
          <w:rFonts w:ascii="Times New Roman" w:hAnsi="Times New Roman" w:cs="Times New Roman"/>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 2 stosuje się.  </w:t>
      </w:r>
    </w:p>
    <w:p w14:paraId="7E2927F2" w14:textId="77777777" w:rsidR="00052207" w:rsidRPr="00825802" w:rsidRDefault="00052207" w:rsidP="00052207">
      <w:pPr>
        <w:pStyle w:val="Akapitzlist"/>
        <w:spacing w:after="120" w:line="240" w:lineRule="auto"/>
        <w:jc w:val="both"/>
        <w:rPr>
          <w:rFonts w:ascii="Times New Roman" w:hAnsi="Times New Roman" w:cs="Times New Roman"/>
        </w:rPr>
      </w:pPr>
    </w:p>
    <w:p w14:paraId="23A30B49" w14:textId="47153570" w:rsidR="003A3D70" w:rsidRPr="00825802" w:rsidRDefault="003A3D70" w:rsidP="009D5DB2">
      <w:pPr>
        <w:pStyle w:val="Akapitzlist"/>
        <w:numPr>
          <w:ilvl w:val="0"/>
          <w:numId w:val="53"/>
        </w:numPr>
        <w:suppressAutoHyphens/>
        <w:overflowPunct w:val="0"/>
        <w:autoSpaceDE w:val="0"/>
        <w:spacing w:after="0" w:line="240" w:lineRule="auto"/>
        <w:jc w:val="both"/>
        <w:textAlignment w:val="baseline"/>
        <w:outlineLvl w:val="1"/>
        <w:rPr>
          <w:rFonts w:ascii="Times New Roman" w:eastAsia="Times New Roman" w:hAnsi="Times New Roman" w:cs="Times New Roman"/>
          <w:b/>
          <w:kern w:val="1"/>
          <w:lang w:eastAsia="ar-SA"/>
          <w14:ligatures w14:val="none"/>
        </w:rPr>
      </w:pPr>
      <w:r w:rsidRPr="00825802">
        <w:rPr>
          <w:rFonts w:ascii="Times New Roman" w:eastAsia="Times New Roman" w:hAnsi="Times New Roman" w:cs="Times New Roman"/>
          <w:b/>
          <w:kern w:val="1"/>
          <w:lang w:eastAsia="ar-SA"/>
          <w14:ligatures w14:val="none"/>
        </w:rPr>
        <w:t>Tajemnica przedsiębiorstwa</w:t>
      </w:r>
    </w:p>
    <w:p w14:paraId="40F4BF2B" w14:textId="359F2E45" w:rsidR="003A3D70" w:rsidRPr="00825802" w:rsidRDefault="003A3D70" w:rsidP="009D5DB2">
      <w:pPr>
        <w:pStyle w:val="Akapitzlist"/>
        <w:numPr>
          <w:ilvl w:val="1"/>
          <w:numId w:val="53"/>
        </w:numPr>
        <w:spacing w:after="200" w:line="240" w:lineRule="auto"/>
        <w:jc w:val="both"/>
        <w:rPr>
          <w:rFonts w:ascii="Times New Roman" w:hAnsi="Times New Roman" w:cs="Times New Roman"/>
        </w:rPr>
      </w:pPr>
      <w:r w:rsidRPr="00825802">
        <w:rPr>
          <w:rFonts w:ascii="Times New Roman" w:eastAsia="Arial" w:hAnsi="Times New Roman" w:cs="Times New Roman"/>
          <w:kern w:val="3"/>
          <w:lang w:eastAsia="zh-CN"/>
        </w:rPr>
        <w:t xml:space="preserve">Nie ujawnia się informacji stanowiących tajemnicę przedsiębiorstwa w rozumieniu przepisów </w:t>
      </w:r>
      <w:r w:rsidRPr="00825802">
        <w:rPr>
          <w:rFonts w:ascii="Times New Roman" w:eastAsia="Arial" w:hAnsi="Times New Roman" w:cs="Times New Roman"/>
          <w:kern w:val="3"/>
          <w:lang w:eastAsia="zh-CN"/>
        </w:rPr>
        <w:br/>
        <w:t xml:space="preserve">ustawy z dnia 16 kwietnia 1993r. o zwalczaniu nieuczciwej konkurencji, jeżeli wykonawca, wraz </w:t>
      </w:r>
      <w:r w:rsidRPr="00825802">
        <w:rPr>
          <w:rFonts w:ascii="Times New Roman" w:eastAsia="Arial" w:hAnsi="Times New Roman" w:cs="Times New Roman"/>
          <w:kern w:val="3"/>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825802">
        <w:rPr>
          <w:rFonts w:ascii="Times New Roman" w:eastAsia="Arial" w:hAnsi="Times New Roman" w:cs="Times New Roman"/>
          <w:kern w:val="3"/>
          <w:lang w:eastAsia="zh-CN"/>
        </w:rPr>
        <w:t>Pzp</w:t>
      </w:r>
      <w:proofErr w:type="spellEnd"/>
      <w:r w:rsidRPr="00825802">
        <w:rPr>
          <w:rFonts w:ascii="Times New Roman" w:eastAsia="Arial" w:hAnsi="Times New Roman" w:cs="Times New Roman"/>
          <w:kern w:val="3"/>
          <w:lang w:eastAsia="zh-CN"/>
        </w:rPr>
        <w:t>.</w:t>
      </w:r>
    </w:p>
    <w:p w14:paraId="000F4250" w14:textId="2DDF54B7" w:rsidR="003A3D70" w:rsidRPr="00825802" w:rsidRDefault="003A3D70" w:rsidP="009D5DB2">
      <w:pPr>
        <w:pStyle w:val="Akapitzlist"/>
        <w:numPr>
          <w:ilvl w:val="1"/>
          <w:numId w:val="53"/>
        </w:numPr>
        <w:spacing w:after="120" w:line="240" w:lineRule="auto"/>
        <w:jc w:val="both"/>
        <w:rPr>
          <w:rFonts w:ascii="Times New Roman" w:hAnsi="Times New Roman" w:cs="Times New Roman"/>
        </w:rPr>
      </w:pPr>
      <w:r w:rsidRPr="00825802">
        <w:rPr>
          <w:rFonts w:ascii="Times New Roman" w:eastAsia="Arial" w:hAnsi="Times New Roman" w:cs="Times New Roman"/>
          <w:kern w:val="3"/>
          <w:lang w:eastAsia="zh-CN"/>
        </w:rPr>
        <w:t xml:space="preserve">W przypadku, </w:t>
      </w:r>
      <w:r w:rsidRPr="00825802">
        <w:rPr>
          <w:rFonts w:ascii="Times New Roman" w:hAnsi="Times New Roman" w:cs="Times New Roman"/>
        </w:rPr>
        <w:t>gdy dokumenty elektroniczne w postępowaniu, przekazywane przy użyciu środków komunikacji elektronicznej, zawierają</w:t>
      </w:r>
      <w:r w:rsidRPr="00825802">
        <w:rPr>
          <w:rFonts w:ascii="Times New Roman" w:eastAsia="Arial" w:hAnsi="Times New Roman" w:cs="Times New Roman"/>
          <w:b/>
          <w:kern w:val="3"/>
          <w:lang w:eastAsia="zh-CN"/>
        </w:rPr>
        <w:t xml:space="preserve"> </w:t>
      </w:r>
      <w:r w:rsidRPr="00825802">
        <w:rPr>
          <w:rFonts w:ascii="Times New Roman" w:eastAsia="Arial" w:hAnsi="Times New Roman" w:cs="Times New Roman"/>
          <w:kern w:val="3"/>
          <w:lang w:eastAsia="zh-CN"/>
        </w:rPr>
        <w:t xml:space="preserve">informacje stanowiące tajemnicę przedsiębiorstwa </w:t>
      </w:r>
      <w:r w:rsidRPr="00825802">
        <w:rPr>
          <w:rFonts w:ascii="Times New Roman" w:eastAsia="Arial" w:hAnsi="Times New Roman" w:cs="Times New Roman"/>
          <w:kern w:val="3"/>
          <w:u w:val="single"/>
          <w:lang w:eastAsia="zh-CN"/>
        </w:rPr>
        <w:t>winny znajdować się w wyodrębnionym, oddzielnym pliku i wyraźnie oznaczone nazwą pliku</w:t>
      </w:r>
      <w:r w:rsidRPr="00825802">
        <w:rPr>
          <w:rFonts w:ascii="Times New Roman" w:eastAsia="Arial" w:hAnsi="Times New Roman" w:cs="Times New Roman"/>
          <w:kern w:val="3"/>
          <w:lang w:eastAsia="zh-CN"/>
        </w:rPr>
        <w:t xml:space="preserve">. </w:t>
      </w:r>
    </w:p>
    <w:p w14:paraId="646FB434" w14:textId="77777777" w:rsidR="003A3D70" w:rsidRPr="00825802" w:rsidRDefault="003A3D70" w:rsidP="003A3D70">
      <w:pPr>
        <w:numPr>
          <w:ilvl w:val="0"/>
          <w:numId w:val="1"/>
        </w:numPr>
        <w:pBdr>
          <w:bottom w:val="single" w:sz="6" w:space="1" w:color="auto"/>
        </w:pBdr>
        <w:tabs>
          <w:tab w:val="left" w:pos="600"/>
        </w:tabs>
        <w:suppressAutoHyphens/>
        <w:spacing w:after="120" w:line="240" w:lineRule="auto"/>
        <w:ind w:left="380" w:hanging="238"/>
        <w:outlineLvl w:val="0"/>
        <w:rPr>
          <w:rFonts w:ascii="Times New Roman" w:eastAsia="Times New Roman" w:hAnsi="Times New Roman" w:cs="Times New Roman"/>
          <w:b/>
          <w:kern w:val="1"/>
          <w:lang w:eastAsia="ar-SA"/>
          <w14:ligatures w14:val="none"/>
        </w:rPr>
      </w:pPr>
      <w:r w:rsidRPr="00825802">
        <w:rPr>
          <w:rFonts w:ascii="Times New Roman" w:eastAsia="Times New Roman" w:hAnsi="Times New Roman" w:cs="Times New Roman"/>
          <w:b/>
          <w:kern w:val="1"/>
          <w:lang w:eastAsia="ar-SA"/>
          <w14:ligatures w14:val="none"/>
        </w:rPr>
        <w:t>FORMA SKŁADANYCH OŚWIADCZEŃ I DOKUMENTÓW</w:t>
      </w:r>
    </w:p>
    <w:p w14:paraId="2C611120" w14:textId="269D7C64" w:rsidR="003A3D70" w:rsidRPr="00825802" w:rsidRDefault="003A3D70" w:rsidP="003A3D70">
      <w:pPr>
        <w:numPr>
          <w:ilvl w:val="2"/>
          <w:numId w:val="12"/>
        </w:numPr>
        <w:tabs>
          <w:tab w:val="left" w:pos="400"/>
        </w:tabs>
        <w:spacing w:before="240" w:after="120" w:line="240" w:lineRule="auto"/>
        <w:contextualSpacing/>
        <w:jc w:val="both"/>
        <w:rPr>
          <w:rFonts w:ascii="Times New Roman" w:hAnsi="Times New Roman" w:cs="Times New Roman"/>
        </w:rPr>
      </w:pPr>
      <w:r w:rsidRPr="00825802">
        <w:rPr>
          <w:rFonts w:ascii="Times New Roman" w:hAnsi="Times New Roman" w:cs="Times New Roman"/>
        </w:rPr>
        <w:t xml:space="preserve">Ofertę, oświadczenie, o którym mowa w art. 125 ust. 1 ustawy </w:t>
      </w:r>
      <w:proofErr w:type="spellStart"/>
      <w:r w:rsidRPr="00825802">
        <w:rPr>
          <w:rFonts w:ascii="Times New Roman" w:hAnsi="Times New Roman" w:cs="Times New Roman"/>
        </w:rPr>
        <w:t>Pzp</w:t>
      </w:r>
      <w:proofErr w:type="spellEnd"/>
      <w:r w:rsidRPr="00825802">
        <w:rPr>
          <w:rFonts w:ascii="Times New Roman" w:hAnsi="Times New Roman" w:cs="Times New Roman"/>
        </w:rPr>
        <w:t xml:space="preserve">  należy złożyć pod rygorem nieważności w formie elektronicznej. </w:t>
      </w:r>
    </w:p>
    <w:p w14:paraId="22DABEC3" w14:textId="77777777" w:rsidR="003A3D70" w:rsidRPr="00825802" w:rsidRDefault="003A3D70" w:rsidP="003A3D70">
      <w:pPr>
        <w:numPr>
          <w:ilvl w:val="2"/>
          <w:numId w:val="12"/>
        </w:numPr>
        <w:tabs>
          <w:tab w:val="left" w:pos="400"/>
        </w:tabs>
        <w:spacing w:before="120" w:after="120" w:line="240" w:lineRule="auto"/>
        <w:ind w:left="403" w:hanging="403"/>
        <w:jc w:val="both"/>
        <w:rPr>
          <w:rFonts w:ascii="Times New Roman" w:hAnsi="Times New Roman" w:cs="Times New Roman"/>
        </w:rPr>
      </w:pPr>
      <w:r w:rsidRPr="00825802">
        <w:rPr>
          <w:rFonts w:ascii="Times New Roman" w:hAnsi="Times New Roman" w:cs="Times New Roman"/>
        </w:rPr>
        <w:t xml:space="preserve">Oferty, oświadczenia, o których mowa w art. 125 ust. 1 ustawy </w:t>
      </w:r>
      <w:proofErr w:type="spellStart"/>
      <w:r w:rsidRPr="00825802">
        <w:rPr>
          <w:rFonts w:ascii="Times New Roman" w:hAnsi="Times New Roman" w:cs="Times New Roman"/>
        </w:rPr>
        <w:t>Pzp</w:t>
      </w:r>
      <w:proofErr w:type="spellEnd"/>
      <w:r w:rsidRPr="00825802">
        <w:rPr>
          <w:rFonts w:ascii="Times New Roman" w:hAnsi="Times New Roman" w:cs="Times New Roman"/>
        </w:rPr>
        <w:t xml:space="preserve">, podmiotowe środki dowodowe, przedmiotowe środki dowodowe, pełnomocnictwo, dokumenty, o których mowa w art. 94 ust. 2 ustawy </w:t>
      </w:r>
      <w:proofErr w:type="spellStart"/>
      <w:r w:rsidRPr="00825802">
        <w:rPr>
          <w:rFonts w:ascii="Times New Roman" w:hAnsi="Times New Roman" w:cs="Times New Roman"/>
        </w:rPr>
        <w:t>Pzp</w:t>
      </w:r>
      <w:proofErr w:type="spellEnd"/>
      <w:r w:rsidRPr="00825802">
        <w:rPr>
          <w:rFonts w:ascii="Times New Roman" w:hAnsi="Times New Roman" w:cs="Times New Roman"/>
        </w:rPr>
        <w:t>, sporządza się w postaci elektronicznej, w formatach danych określonych w przepisach wydanych na podstawie art. 18 ustawy z dnia 17 lutego 2005 r. o informatyzacji działalności podmiotów realizujących zadania publiczne (</w:t>
      </w:r>
      <w:proofErr w:type="spellStart"/>
      <w:r w:rsidRPr="00825802">
        <w:rPr>
          <w:rFonts w:ascii="Times New Roman" w:hAnsi="Times New Roman" w:cs="Times New Roman"/>
        </w:rPr>
        <w:t>t.j</w:t>
      </w:r>
      <w:proofErr w:type="spellEnd"/>
      <w:r w:rsidRPr="00825802">
        <w:rPr>
          <w:rFonts w:ascii="Times New Roman" w:hAnsi="Times New Roman" w:cs="Times New Roman"/>
        </w:rPr>
        <w:t>. Dz. U. z 2024 r. poz. 307 ze zm.).</w:t>
      </w:r>
    </w:p>
    <w:p w14:paraId="3CD4F2EA" w14:textId="77777777" w:rsidR="003A3D70" w:rsidRPr="00825802" w:rsidRDefault="003A3D70" w:rsidP="003A3D70">
      <w:pPr>
        <w:numPr>
          <w:ilvl w:val="2"/>
          <w:numId w:val="12"/>
        </w:numPr>
        <w:tabs>
          <w:tab w:val="left" w:pos="400"/>
        </w:tabs>
        <w:spacing w:before="120" w:after="120" w:line="240" w:lineRule="auto"/>
        <w:ind w:left="403" w:hanging="403"/>
        <w:jc w:val="both"/>
        <w:rPr>
          <w:rFonts w:ascii="Times New Roman" w:hAnsi="Times New Roman" w:cs="Times New Roman"/>
        </w:rPr>
      </w:pPr>
      <w:r w:rsidRPr="00825802">
        <w:rPr>
          <w:rFonts w:ascii="Times New Roman" w:hAnsi="Times New Roman" w:cs="Times New Roman"/>
        </w:rPr>
        <w:t xml:space="preserve">Informacje, oświadczenia lub dokumenty, inne niż określone w pkt 2 niniejszego rozdziału, przekazywane w postępowaniu, sporządza się w postaci elektronicznej, w formatach danych określonych w przepisach wydanych na podstawie art. 18 ustawy z dnia 17 lutego 2005 r. </w:t>
      </w:r>
      <w:r w:rsidRPr="00825802">
        <w:rPr>
          <w:rFonts w:ascii="Times New Roman" w:hAnsi="Times New Roman" w:cs="Times New Roman"/>
        </w:rPr>
        <w:br/>
        <w:t>o informatyzacji działalności podmiotów realizujących zadania publiczne lub jako tekst wpisany bezpośrednio do wiadomości przekazywanej przy użyciu środków komunikacji elektronicznej.</w:t>
      </w:r>
    </w:p>
    <w:p w14:paraId="5077DE10" w14:textId="77777777" w:rsidR="003A3D70" w:rsidRPr="00825802" w:rsidRDefault="003A3D70" w:rsidP="003A3D70">
      <w:pPr>
        <w:numPr>
          <w:ilvl w:val="2"/>
          <w:numId w:val="12"/>
        </w:numPr>
        <w:tabs>
          <w:tab w:val="left" w:pos="400"/>
        </w:tabs>
        <w:spacing w:before="120" w:after="120" w:line="240" w:lineRule="auto"/>
        <w:ind w:left="403" w:hanging="403"/>
        <w:jc w:val="both"/>
        <w:rPr>
          <w:rFonts w:ascii="Times New Roman" w:hAnsi="Times New Roman" w:cs="Times New Roman"/>
        </w:rPr>
      </w:pPr>
      <w:r w:rsidRPr="00825802">
        <w:rPr>
          <w:rFonts w:ascii="Times New Roman" w:hAnsi="Times New Roman" w:cs="Times New Roman"/>
        </w:rPr>
        <w:t>Tajemnica przedsiębiorstwa:</w:t>
      </w:r>
    </w:p>
    <w:p w14:paraId="218EEA99" w14:textId="77777777" w:rsidR="003A3D70" w:rsidRPr="00825802" w:rsidRDefault="003A3D70" w:rsidP="003A3D70">
      <w:pPr>
        <w:numPr>
          <w:ilvl w:val="0"/>
          <w:numId w:val="16"/>
        </w:numPr>
        <w:spacing w:after="200" w:line="240" w:lineRule="auto"/>
        <w:ind w:left="800" w:hanging="600"/>
        <w:contextualSpacing/>
        <w:jc w:val="both"/>
        <w:rPr>
          <w:rFonts w:ascii="Times New Roman" w:hAnsi="Times New Roman" w:cs="Times New Roman"/>
        </w:rPr>
      </w:pPr>
      <w:r w:rsidRPr="00825802">
        <w:rPr>
          <w:rFonts w:ascii="Times New Roman" w:eastAsia="Arial" w:hAnsi="Times New Roman" w:cs="Times New Roman"/>
          <w:kern w:val="3"/>
          <w:lang w:eastAsia="zh-CN"/>
        </w:rPr>
        <w:t xml:space="preserve">Nie ujawnia się informacji stanowiących tajemnicę przedsiębiorstwa w rozumieniu przepisów </w:t>
      </w:r>
      <w:r w:rsidRPr="00825802">
        <w:rPr>
          <w:rFonts w:ascii="Times New Roman" w:eastAsia="Arial" w:hAnsi="Times New Roman" w:cs="Times New Roman"/>
          <w:kern w:val="3"/>
          <w:lang w:eastAsia="zh-CN"/>
        </w:rPr>
        <w:br/>
        <w:t xml:space="preserve">ustawy z dnia 16 kwietnia 1993r. o zwalczaniu nieuczciwej konkurencji, jeżeli wykonawca, wraz </w:t>
      </w:r>
      <w:r w:rsidRPr="00825802">
        <w:rPr>
          <w:rFonts w:ascii="Times New Roman" w:eastAsia="Arial" w:hAnsi="Times New Roman" w:cs="Times New Roman"/>
          <w:kern w:val="3"/>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825802">
        <w:rPr>
          <w:rFonts w:ascii="Times New Roman" w:eastAsia="Arial" w:hAnsi="Times New Roman" w:cs="Times New Roman"/>
          <w:kern w:val="3"/>
          <w:lang w:eastAsia="zh-CN"/>
        </w:rPr>
        <w:t>Pzp</w:t>
      </w:r>
      <w:proofErr w:type="spellEnd"/>
      <w:r w:rsidRPr="00825802">
        <w:rPr>
          <w:rFonts w:ascii="Times New Roman" w:eastAsia="Arial" w:hAnsi="Times New Roman" w:cs="Times New Roman"/>
          <w:kern w:val="3"/>
          <w:lang w:eastAsia="zh-CN"/>
        </w:rPr>
        <w:t>.</w:t>
      </w:r>
    </w:p>
    <w:p w14:paraId="02CAC0CF" w14:textId="77777777" w:rsidR="003A3D70" w:rsidRPr="00825802" w:rsidRDefault="003A3D70" w:rsidP="003A3D70">
      <w:pPr>
        <w:numPr>
          <w:ilvl w:val="0"/>
          <w:numId w:val="16"/>
        </w:numPr>
        <w:spacing w:after="120" w:line="240" w:lineRule="auto"/>
        <w:ind w:left="799" w:hanging="601"/>
        <w:jc w:val="both"/>
        <w:rPr>
          <w:rFonts w:ascii="Times New Roman" w:hAnsi="Times New Roman" w:cs="Times New Roman"/>
          <w:u w:val="single"/>
        </w:rPr>
      </w:pPr>
      <w:r w:rsidRPr="00825802">
        <w:rPr>
          <w:rFonts w:ascii="Times New Roman" w:hAnsi="Times New Roman" w:cs="Times New Roman"/>
        </w:rPr>
        <w:t xml:space="preserve">W przypadku gdy dokumenty elektroniczne w postępowaniu, przekazywane przy użyciu środków komunikacji elektronicznej, zawierają informacje stanowiące tajemnicę przedsiębiorstwa w rozumieniu przepisów ustawy z dnia 16 kwietnia 1993r. o zwalczaniu nieuczciwej konkurencji (Dz. U. z 2022r. poz. 1233) wykonawca, celu utrzymania w poufności tych informacji, przekazuje je </w:t>
      </w:r>
      <w:r w:rsidRPr="00825802">
        <w:rPr>
          <w:rFonts w:ascii="Times New Roman" w:hAnsi="Times New Roman" w:cs="Times New Roman"/>
          <w:u w:val="single"/>
        </w:rPr>
        <w:t>w wyodrębniony, oddzielnym pliku i wyraźnie oznaczone nazwą pliku.</w:t>
      </w:r>
    </w:p>
    <w:p w14:paraId="375374C8" w14:textId="77777777" w:rsidR="003A3D70" w:rsidRPr="00825802" w:rsidRDefault="003A3D70" w:rsidP="003A3D70">
      <w:pPr>
        <w:numPr>
          <w:ilvl w:val="2"/>
          <w:numId w:val="12"/>
        </w:numPr>
        <w:tabs>
          <w:tab w:val="left" w:pos="400"/>
        </w:tabs>
        <w:spacing w:before="120" w:after="120" w:line="240" w:lineRule="auto"/>
        <w:ind w:left="403" w:hanging="403"/>
        <w:jc w:val="both"/>
        <w:rPr>
          <w:rFonts w:ascii="Times New Roman" w:hAnsi="Times New Roman" w:cs="Times New Roman"/>
        </w:rPr>
      </w:pPr>
      <w:r w:rsidRPr="00825802">
        <w:rPr>
          <w:rFonts w:ascii="Times New Roman" w:hAnsi="Times New Roman" w:cs="Times New Roman"/>
        </w:rPr>
        <w:lastRenderedPageBreak/>
        <w:t>Podmiotowe środki dowodowe, przedmiotowe środki dowodowe oraz inne dokumenty lub oświadczenia, sporządzone w języku obcym przekazuje się wraz z tłumaczeniem na język polski.</w:t>
      </w:r>
    </w:p>
    <w:p w14:paraId="17B3DD40" w14:textId="77777777" w:rsidR="003A3D70" w:rsidRPr="00825802" w:rsidRDefault="003A3D70" w:rsidP="003A3D70">
      <w:pPr>
        <w:numPr>
          <w:ilvl w:val="2"/>
          <w:numId w:val="12"/>
        </w:numPr>
        <w:tabs>
          <w:tab w:val="left" w:pos="400"/>
        </w:tabs>
        <w:spacing w:before="120" w:after="120" w:line="240" w:lineRule="auto"/>
        <w:ind w:left="403" w:hanging="403"/>
        <w:jc w:val="both"/>
        <w:rPr>
          <w:rFonts w:ascii="Times New Roman" w:hAnsi="Times New Roman" w:cs="Times New Roman"/>
        </w:rPr>
      </w:pPr>
      <w:r w:rsidRPr="00825802">
        <w:rPr>
          <w:rFonts w:ascii="Times New Roman" w:hAnsi="Times New Roman" w:cs="Times New Roman"/>
        </w:rPr>
        <w:t xml:space="preserve">W przypadku gdy podmiotowe środki dowodowe, przedmiotowe środki dowodowe, inne dokumenty, lub dokumenty potwierdzające umocowanie do reprezentowania odpowiednio wykonawcy, wykonawców wspólnie ubiegających się o udzielenie zamówienia publicznego, zostały wystawione przez upoważnione podmioty inne niż wykonawca, wykonawca wspólnie ubiegający się </w:t>
      </w:r>
      <w:r w:rsidRPr="00825802">
        <w:rPr>
          <w:rFonts w:ascii="Times New Roman" w:hAnsi="Times New Roman" w:cs="Times New Roman"/>
        </w:rPr>
        <w:br/>
        <w:t>o udzielenie zamówienia, zwane dalej „</w:t>
      </w:r>
      <w:r w:rsidRPr="00825802">
        <w:rPr>
          <w:rFonts w:ascii="Times New Roman" w:hAnsi="Times New Roman" w:cs="Times New Roman"/>
          <w:i/>
        </w:rPr>
        <w:t>upoważnionymi podmiotami</w:t>
      </w:r>
      <w:r w:rsidRPr="00825802">
        <w:rPr>
          <w:rFonts w:ascii="Times New Roman" w:hAnsi="Times New Roman" w:cs="Times New Roman"/>
        </w:rPr>
        <w:t>”, jako dokument elektroniczny, przekazuje się ten dokument.</w:t>
      </w:r>
    </w:p>
    <w:p w14:paraId="6A3B9A64" w14:textId="77777777" w:rsidR="003A3D70" w:rsidRPr="00825802" w:rsidRDefault="003A3D70" w:rsidP="003A3D70">
      <w:pPr>
        <w:numPr>
          <w:ilvl w:val="2"/>
          <w:numId w:val="12"/>
        </w:numPr>
        <w:tabs>
          <w:tab w:val="left" w:pos="400"/>
        </w:tabs>
        <w:spacing w:before="120" w:after="120" w:line="240" w:lineRule="auto"/>
        <w:ind w:left="403" w:hanging="403"/>
        <w:jc w:val="both"/>
        <w:rPr>
          <w:rFonts w:ascii="Times New Roman" w:hAnsi="Times New Roman" w:cs="Times New Roman"/>
        </w:rPr>
      </w:pPr>
      <w:r w:rsidRPr="00825802">
        <w:rPr>
          <w:rFonts w:ascii="Times New Roman" w:hAnsi="Times New Roman" w:cs="Times New Roman"/>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0B9EECBC" w14:textId="77777777" w:rsidR="003A3D70" w:rsidRPr="00825802" w:rsidRDefault="003A3D70" w:rsidP="003A3D70">
      <w:pPr>
        <w:numPr>
          <w:ilvl w:val="2"/>
          <w:numId w:val="12"/>
        </w:numPr>
        <w:tabs>
          <w:tab w:val="left" w:pos="400"/>
        </w:tabs>
        <w:spacing w:before="240" w:after="0" w:line="240" w:lineRule="auto"/>
        <w:ind w:left="400" w:hanging="400"/>
        <w:contextualSpacing/>
        <w:jc w:val="both"/>
        <w:rPr>
          <w:rFonts w:ascii="Times New Roman" w:hAnsi="Times New Roman" w:cs="Times New Roman"/>
        </w:rPr>
      </w:pPr>
      <w:r w:rsidRPr="00825802">
        <w:rPr>
          <w:rFonts w:ascii="Times New Roman" w:hAnsi="Times New Roman" w:cs="Times New Roman"/>
        </w:rPr>
        <w:t xml:space="preserve">Poświadczenia zgodności cyfrowego odwzorowania z dokumentem w postaci papierowej, </w:t>
      </w:r>
      <w:r w:rsidRPr="00825802">
        <w:rPr>
          <w:rFonts w:ascii="Times New Roman" w:hAnsi="Times New Roman" w:cs="Times New Roman"/>
        </w:rPr>
        <w:br/>
        <w:t>o którym mowa w pkt 7, dokonuje w przypadku:</w:t>
      </w:r>
    </w:p>
    <w:p w14:paraId="6AECAC2E" w14:textId="77777777" w:rsidR="003A3D70" w:rsidRPr="00825802" w:rsidRDefault="003A3D70" w:rsidP="003A3D70">
      <w:pPr>
        <w:numPr>
          <w:ilvl w:val="0"/>
          <w:numId w:val="15"/>
        </w:numPr>
        <w:suppressAutoHyphens/>
        <w:spacing w:after="0" w:line="240" w:lineRule="auto"/>
        <w:ind w:left="800" w:hanging="600"/>
        <w:jc w:val="both"/>
        <w:rPr>
          <w:rFonts w:ascii="Times New Roman" w:eastAsia="Times New Roman" w:hAnsi="Times New Roman" w:cs="Times New Roman"/>
          <w:kern w:val="1"/>
          <w:lang w:eastAsia="ar-SA"/>
          <w14:ligatures w14:val="none"/>
        </w:rPr>
      </w:pPr>
      <w:r w:rsidRPr="00825802">
        <w:rPr>
          <w:rFonts w:ascii="Times New Roman" w:eastAsia="Times New Roman" w:hAnsi="Times New Roman" w:cs="Times New Roman"/>
          <w:kern w:val="1"/>
          <w:lang w:eastAsia="ar-SA"/>
          <w14:ligatures w14:val="none"/>
        </w:rPr>
        <w:t xml:space="preserve">podmiotowych środków dowodowych oraz dokumentów potwierdzających umocowanie do reprezentowania – odpowiednio wykonawca, wykonawca wspólnie ubiegający się </w:t>
      </w:r>
      <w:r w:rsidRPr="00825802">
        <w:rPr>
          <w:rFonts w:ascii="Times New Roman" w:eastAsia="Times New Roman" w:hAnsi="Times New Roman" w:cs="Times New Roman"/>
          <w:kern w:val="1"/>
          <w:lang w:eastAsia="ar-SA"/>
          <w14:ligatures w14:val="none"/>
        </w:rPr>
        <w:br/>
        <w:t>o udzielenie zamówienia, w zakresie podmiotowych środków dowodowych lub dokumentów potwierdzających umocowanie do reprezentowania, które każdego z nich dotyczą;</w:t>
      </w:r>
    </w:p>
    <w:p w14:paraId="14965048" w14:textId="77777777" w:rsidR="003A3D70" w:rsidRPr="00825802" w:rsidRDefault="003A3D70" w:rsidP="003A3D70">
      <w:pPr>
        <w:numPr>
          <w:ilvl w:val="0"/>
          <w:numId w:val="15"/>
        </w:numPr>
        <w:suppressAutoHyphens/>
        <w:spacing w:after="0" w:line="240" w:lineRule="auto"/>
        <w:ind w:left="800" w:hanging="600"/>
        <w:jc w:val="both"/>
        <w:rPr>
          <w:rFonts w:ascii="Times New Roman" w:eastAsia="Times New Roman" w:hAnsi="Times New Roman" w:cs="Times New Roman"/>
          <w:kern w:val="1"/>
          <w:lang w:eastAsia="ar-SA"/>
          <w14:ligatures w14:val="none"/>
        </w:rPr>
      </w:pPr>
      <w:r w:rsidRPr="00825802">
        <w:rPr>
          <w:rFonts w:ascii="Times New Roman" w:eastAsia="Times New Roman" w:hAnsi="Times New Roman" w:cs="Times New Roman"/>
          <w:kern w:val="1"/>
          <w:lang w:eastAsia="ar-SA"/>
          <w14:ligatures w14:val="none"/>
        </w:rPr>
        <w:t>przedmiotowych środków dowodowych – odpowiednio wykonawca lub wykonawca wspólnie ubiegający się o udzielenie zamówienia;</w:t>
      </w:r>
    </w:p>
    <w:p w14:paraId="65929F77" w14:textId="77777777" w:rsidR="003A3D70" w:rsidRPr="00825802" w:rsidRDefault="003A3D70" w:rsidP="003A3D70">
      <w:pPr>
        <w:numPr>
          <w:ilvl w:val="0"/>
          <w:numId w:val="15"/>
        </w:numPr>
        <w:suppressAutoHyphens/>
        <w:spacing w:after="120" w:line="240" w:lineRule="auto"/>
        <w:ind w:left="799" w:hanging="601"/>
        <w:jc w:val="both"/>
        <w:rPr>
          <w:rFonts w:ascii="Times New Roman" w:eastAsia="Times New Roman" w:hAnsi="Times New Roman" w:cs="Times New Roman"/>
          <w:kern w:val="1"/>
          <w:lang w:eastAsia="ar-SA"/>
          <w14:ligatures w14:val="none"/>
        </w:rPr>
      </w:pPr>
      <w:r w:rsidRPr="00825802">
        <w:rPr>
          <w:rFonts w:ascii="Times New Roman" w:eastAsia="Times New Roman" w:hAnsi="Times New Roman" w:cs="Times New Roman"/>
          <w:kern w:val="1"/>
          <w:lang w:eastAsia="ar-SA"/>
          <w14:ligatures w14:val="none"/>
        </w:rPr>
        <w:t xml:space="preserve">innych dokumentów – odpowiednio wykonawca lub wykonawca wspólnie ubiegający się </w:t>
      </w:r>
      <w:r w:rsidRPr="00825802">
        <w:rPr>
          <w:rFonts w:ascii="Times New Roman" w:eastAsia="Times New Roman" w:hAnsi="Times New Roman" w:cs="Times New Roman"/>
          <w:kern w:val="1"/>
          <w:lang w:eastAsia="ar-SA"/>
          <w14:ligatures w14:val="none"/>
        </w:rPr>
        <w:br/>
        <w:t>o udzielenie zamówienia, w zakresie dokumentów, które każdego z nich dotyczą.</w:t>
      </w:r>
    </w:p>
    <w:p w14:paraId="44FC72BE" w14:textId="77777777" w:rsidR="003A3D70" w:rsidRPr="00825802" w:rsidRDefault="003A3D70" w:rsidP="003A3D70">
      <w:pPr>
        <w:numPr>
          <w:ilvl w:val="2"/>
          <w:numId w:val="12"/>
        </w:numPr>
        <w:tabs>
          <w:tab w:val="left" w:pos="400"/>
        </w:tabs>
        <w:spacing w:after="120" w:line="240" w:lineRule="auto"/>
        <w:ind w:left="403" w:hanging="403"/>
        <w:jc w:val="both"/>
        <w:rPr>
          <w:rFonts w:ascii="Times New Roman" w:eastAsia="Times New Roman" w:hAnsi="Times New Roman" w:cs="Times New Roman"/>
          <w:kern w:val="1"/>
          <w:lang w:eastAsia="ar-SA"/>
          <w14:ligatures w14:val="none"/>
        </w:rPr>
      </w:pPr>
      <w:r w:rsidRPr="00825802">
        <w:rPr>
          <w:rFonts w:ascii="Times New Roman" w:eastAsia="Times New Roman" w:hAnsi="Times New Roman" w:cs="Times New Roman"/>
          <w:kern w:val="1"/>
          <w:lang w:eastAsia="ar-SA"/>
          <w14:ligatures w14:val="none"/>
        </w:rPr>
        <w:t xml:space="preserve">Poświadczenia zgodności cyfrowego odwzorowania z dokumentem w postaci papierowej, </w:t>
      </w:r>
      <w:r w:rsidRPr="00825802">
        <w:rPr>
          <w:rFonts w:ascii="Times New Roman" w:eastAsia="Times New Roman" w:hAnsi="Times New Roman" w:cs="Times New Roman"/>
          <w:kern w:val="1"/>
          <w:lang w:eastAsia="ar-SA"/>
          <w14:ligatures w14:val="none"/>
        </w:rPr>
        <w:br/>
        <w:t>o którym mowa w pkt 7, może dokonać również notariusz.</w:t>
      </w:r>
    </w:p>
    <w:p w14:paraId="23CACD0D" w14:textId="77777777" w:rsidR="003A3D70" w:rsidRPr="00825802" w:rsidRDefault="003A3D70" w:rsidP="003A3D70">
      <w:pPr>
        <w:numPr>
          <w:ilvl w:val="2"/>
          <w:numId w:val="12"/>
        </w:numPr>
        <w:tabs>
          <w:tab w:val="left" w:pos="400"/>
        </w:tabs>
        <w:spacing w:after="120" w:line="240" w:lineRule="auto"/>
        <w:ind w:left="403" w:hanging="403"/>
        <w:jc w:val="both"/>
        <w:rPr>
          <w:rFonts w:ascii="Times New Roman" w:eastAsia="Times New Roman" w:hAnsi="Times New Roman" w:cs="Times New Roman"/>
          <w:kern w:val="1"/>
          <w:lang w:eastAsia="ar-SA"/>
          <w14:ligatures w14:val="none"/>
        </w:rPr>
      </w:pPr>
      <w:r w:rsidRPr="00825802">
        <w:rPr>
          <w:rFonts w:ascii="Times New Roman" w:eastAsia="Times New Roman" w:hAnsi="Times New Roman" w:cs="Times New Roman"/>
          <w:kern w:val="1"/>
          <w:lang w:eastAsia="ar-SA"/>
          <w14:ligatures w14:val="none"/>
        </w:rPr>
        <w:t xml:space="preserve">Przez cyfrowe odwzorowanie, należy rozumieć dokument elektroniczny będący kopią elektroniczną treści zapisanej w postaci papierowej, umożliwiający zapoznanie się z tą treścią </w:t>
      </w:r>
      <w:r w:rsidRPr="00825802">
        <w:rPr>
          <w:rFonts w:ascii="Times New Roman" w:eastAsia="Times New Roman" w:hAnsi="Times New Roman" w:cs="Times New Roman"/>
          <w:kern w:val="1"/>
          <w:lang w:eastAsia="ar-SA"/>
          <w14:ligatures w14:val="none"/>
        </w:rPr>
        <w:br/>
        <w:t>i jej zrozumienie, bez konieczności bezpośredniego dostępu do oryginału.</w:t>
      </w:r>
    </w:p>
    <w:p w14:paraId="36292006" w14:textId="77777777" w:rsidR="003A3D70" w:rsidRPr="00825802" w:rsidRDefault="003A3D70" w:rsidP="003A3D70">
      <w:pPr>
        <w:numPr>
          <w:ilvl w:val="2"/>
          <w:numId w:val="12"/>
        </w:numPr>
        <w:tabs>
          <w:tab w:val="left" w:pos="400"/>
        </w:tabs>
        <w:spacing w:after="120" w:line="240" w:lineRule="auto"/>
        <w:ind w:left="403" w:hanging="403"/>
        <w:jc w:val="both"/>
        <w:rPr>
          <w:rFonts w:ascii="Times New Roman" w:eastAsia="Times New Roman" w:hAnsi="Times New Roman" w:cs="Times New Roman"/>
          <w:kern w:val="1"/>
          <w:lang w:eastAsia="ar-SA"/>
          <w14:ligatures w14:val="none"/>
        </w:rPr>
      </w:pPr>
      <w:r w:rsidRPr="00825802">
        <w:rPr>
          <w:rFonts w:ascii="Times New Roman" w:eastAsia="Times New Roman" w:hAnsi="Times New Roman" w:cs="Times New Roman"/>
          <w:kern w:val="1"/>
          <w:lang w:eastAsia="ar-SA"/>
          <w14:ligatures w14:val="none"/>
        </w:rPr>
        <w:t>Podmiotowe środki dowodowe, przedmiotowe środki dowodowe, niewystawione przez upoważnione podmioty, oraz pełnomocnictwo przekazuje się w postaci elektronicznej i opatruje się kwalifikowanym podpisem elektronicznym.</w:t>
      </w:r>
    </w:p>
    <w:p w14:paraId="62BE57C6" w14:textId="77777777" w:rsidR="003A3D70" w:rsidRPr="00825802" w:rsidRDefault="003A3D70" w:rsidP="003A3D70">
      <w:pPr>
        <w:numPr>
          <w:ilvl w:val="2"/>
          <w:numId w:val="12"/>
        </w:numPr>
        <w:tabs>
          <w:tab w:val="left" w:pos="400"/>
        </w:tabs>
        <w:spacing w:after="120" w:line="240" w:lineRule="auto"/>
        <w:ind w:left="403" w:hanging="403"/>
        <w:jc w:val="both"/>
        <w:rPr>
          <w:rFonts w:ascii="Times New Roman" w:eastAsia="Times New Roman" w:hAnsi="Times New Roman" w:cs="Times New Roman"/>
          <w:kern w:val="1"/>
          <w:lang w:eastAsia="ar-SA"/>
          <w14:ligatures w14:val="none"/>
        </w:rPr>
      </w:pPr>
      <w:r w:rsidRPr="00825802">
        <w:rPr>
          <w:rFonts w:ascii="Times New Roman" w:eastAsia="Times New Roman" w:hAnsi="Times New Roman" w:cs="Times New Roman"/>
          <w:kern w:val="1"/>
          <w:lang w:eastAsia="ar-SA"/>
          <w14:ligatures w14:val="none"/>
        </w:rPr>
        <w:t>W przypadku, gdy podmiotowe środki dowodowe,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w:t>
      </w:r>
    </w:p>
    <w:p w14:paraId="3B3A3FB7" w14:textId="77777777" w:rsidR="003A3D70" w:rsidRPr="00825802" w:rsidRDefault="003A3D70" w:rsidP="003A3D70">
      <w:pPr>
        <w:numPr>
          <w:ilvl w:val="2"/>
          <w:numId w:val="12"/>
        </w:numPr>
        <w:tabs>
          <w:tab w:val="left" w:pos="400"/>
        </w:tabs>
        <w:spacing w:after="0" w:line="240" w:lineRule="auto"/>
        <w:ind w:left="400" w:hanging="400"/>
        <w:jc w:val="both"/>
        <w:rPr>
          <w:rFonts w:ascii="Times New Roman" w:eastAsia="Times New Roman" w:hAnsi="Times New Roman" w:cs="Times New Roman"/>
          <w:kern w:val="1"/>
          <w:lang w:eastAsia="ar-SA"/>
          <w14:ligatures w14:val="none"/>
        </w:rPr>
      </w:pPr>
      <w:r w:rsidRPr="00825802">
        <w:rPr>
          <w:rFonts w:ascii="Times New Roman" w:eastAsia="Times New Roman" w:hAnsi="Times New Roman" w:cs="Times New Roman"/>
          <w:kern w:val="1"/>
          <w:lang w:eastAsia="ar-SA"/>
          <w14:ligatures w14:val="none"/>
        </w:rPr>
        <w:t xml:space="preserve">Poświadczenia zgodności cyfrowego odwzorowania z dokumentem w postaci papierowej, </w:t>
      </w:r>
      <w:r w:rsidRPr="00825802">
        <w:rPr>
          <w:rFonts w:ascii="Times New Roman" w:eastAsia="Times New Roman" w:hAnsi="Times New Roman" w:cs="Times New Roman"/>
          <w:kern w:val="1"/>
          <w:lang w:eastAsia="ar-SA"/>
          <w14:ligatures w14:val="none"/>
        </w:rPr>
        <w:br/>
        <w:t>o którym mowa w pkt 12, dokonuje w przypadku:</w:t>
      </w:r>
    </w:p>
    <w:p w14:paraId="44AB21D4" w14:textId="77777777" w:rsidR="003A3D70" w:rsidRPr="00825802" w:rsidRDefault="003A3D70" w:rsidP="003A3D70">
      <w:pPr>
        <w:numPr>
          <w:ilvl w:val="0"/>
          <w:numId w:val="13"/>
        </w:numPr>
        <w:suppressAutoHyphens/>
        <w:spacing w:after="0" w:line="240" w:lineRule="auto"/>
        <w:ind w:left="800" w:hanging="600"/>
        <w:jc w:val="both"/>
        <w:rPr>
          <w:rFonts w:ascii="Times New Roman" w:eastAsia="Times New Roman" w:hAnsi="Times New Roman" w:cs="Times New Roman"/>
          <w:kern w:val="1"/>
          <w:lang w:eastAsia="ar-SA"/>
          <w14:ligatures w14:val="none"/>
        </w:rPr>
      </w:pPr>
      <w:r w:rsidRPr="00825802">
        <w:rPr>
          <w:rFonts w:ascii="Times New Roman" w:eastAsia="Times New Roman" w:hAnsi="Times New Roman" w:cs="Times New Roman"/>
          <w:kern w:val="1"/>
          <w:lang w:eastAsia="ar-SA"/>
          <w14:ligatures w14:val="none"/>
        </w:rPr>
        <w:t>podmiotowych środków dowodowych – odpowiednio wykonawca, wykonawca wspólnie ubiegający się o udzielenie zamówienia, w zakresie podmiotowych środków dowodowych, które każdego z nich dotyczą;</w:t>
      </w:r>
    </w:p>
    <w:p w14:paraId="743D8D64" w14:textId="77777777" w:rsidR="003A3D70" w:rsidRPr="00825802" w:rsidRDefault="003A3D70" w:rsidP="003A3D70">
      <w:pPr>
        <w:numPr>
          <w:ilvl w:val="0"/>
          <w:numId w:val="13"/>
        </w:numPr>
        <w:suppressAutoHyphens/>
        <w:spacing w:after="0" w:line="240" w:lineRule="auto"/>
        <w:ind w:left="800" w:hanging="600"/>
        <w:jc w:val="both"/>
        <w:rPr>
          <w:rFonts w:ascii="Times New Roman" w:eastAsia="Times New Roman" w:hAnsi="Times New Roman" w:cs="Times New Roman"/>
          <w:kern w:val="1"/>
          <w:lang w:eastAsia="ar-SA"/>
          <w14:ligatures w14:val="none"/>
        </w:rPr>
      </w:pPr>
      <w:r w:rsidRPr="00825802">
        <w:rPr>
          <w:rFonts w:ascii="Times New Roman" w:eastAsia="Times New Roman" w:hAnsi="Times New Roman" w:cs="Times New Roman"/>
          <w:kern w:val="1"/>
          <w:lang w:eastAsia="ar-SA"/>
          <w14:ligatures w14:val="none"/>
        </w:rPr>
        <w:t xml:space="preserve">przedmiotowego środka dowodowego, oświadczenia, o którym mowa w art. 117 ust. 4 ustawy </w:t>
      </w:r>
      <w:proofErr w:type="spellStart"/>
      <w:r w:rsidRPr="00825802">
        <w:rPr>
          <w:rFonts w:ascii="Times New Roman" w:eastAsia="Times New Roman" w:hAnsi="Times New Roman" w:cs="Times New Roman"/>
          <w:kern w:val="1"/>
          <w:lang w:eastAsia="ar-SA"/>
          <w14:ligatures w14:val="none"/>
        </w:rPr>
        <w:t>Pzp</w:t>
      </w:r>
      <w:proofErr w:type="spellEnd"/>
      <w:r w:rsidRPr="00825802">
        <w:rPr>
          <w:rFonts w:ascii="Times New Roman" w:eastAsia="Times New Roman" w:hAnsi="Times New Roman" w:cs="Times New Roman"/>
          <w:kern w:val="1"/>
          <w:lang w:eastAsia="ar-SA"/>
          <w14:ligatures w14:val="none"/>
        </w:rPr>
        <w:t>, lub zobowiązania podmiotu udostępniającego zasoby – odpowiednio wykonawca lub wykonawca wspólnie ubiegający się o udzielenie zamówienia;</w:t>
      </w:r>
    </w:p>
    <w:p w14:paraId="78662B30" w14:textId="77777777" w:rsidR="003A3D70" w:rsidRPr="00825802" w:rsidRDefault="003A3D70" w:rsidP="003A3D70">
      <w:pPr>
        <w:numPr>
          <w:ilvl w:val="0"/>
          <w:numId w:val="13"/>
        </w:numPr>
        <w:suppressAutoHyphens/>
        <w:spacing w:after="120" w:line="240" w:lineRule="auto"/>
        <w:ind w:left="799" w:hanging="601"/>
        <w:jc w:val="both"/>
        <w:rPr>
          <w:rFonts w:ascii="Times New Roman" w:eastAsia="Times New Roman" w:hAnsi="Times New Roman" w:cs="Times New Roman"/>
          <w:kern w:val="1"/>
          <w:lang w:eastAsia="ar-SA"/>
          <w14:ligatures w14:val="none"/>
        </w:rPr>
      </w:pPr>
      <w:r w:rsidRPr="00825802">
        <w:rPr>
          <w:rFonts w:ascii="Times New Roman" w:eastAsia="Times New Roman" w:hAnsi="Times New Roman" w:cs="Times New Roman"/>
          <w:kern w:val="1"/>
          <w:lang w:eastAsia="ar-SA"/>
          <w14:ligatures w14:val="none"/>
        </w:rPr>
        <w:t>pełnomocnictwa – mocodawca.</w:t>
      </w:r>
    </w:p>
    <w:p w14:paraId="0293C601" w14:textId="77777777" w:rsidR="003A3D70" w:rsidRPr="00825802" w:rsidRDefault="003A3D70" w:rsidP="003A3D70">
      <w:pPr>
        <w:numPr>
          <w:ilvl w:val="2"/>
          <w:numId w:val="12"/>
        </w:numPr>
        <w:tabs>
          <w:tab w:val="left" w:pos="400"/>
        </w:tabs>
        <w:suppressAutoHyphens/>
        <w:spacing w:after="120" w:line="240" w:lineRule="auto"/>
        <w:ind w:left="403" w:hanging="403"/>
        <w:jc w:val="both"/>
        <w:rPr>
          <w:rFonts w:ascii="Times New Roman" w:eastAsia="Times New Roman" w:hAnsi="Times New Roman" w:cs="Times New Roman"/>
          <w:kern w:val="1"/>
          <w:lang w:eastAsia="ar-SA"/>
          <w14:ligatures w14:val="none"/>
        </w:rPr>
      </w:pPr>
      <w:r w:rsidRPr="00825802">
        <w:rPr>
          <w:rFonts w:ascii="Times New Roman" w:eastAsia="Times New Roman" w:hAnsi="Times New Roman" w:cs="Times New Roman"/>
          <w:kern w:val="1"/>
          <w:lang w:eastAsia="ar-SA"/>
          <w14:ligatures w14:val="none"/>
        </w:rPr>
        <w:t xml:space="preserve">Poświadczenia zgodności cyfrowego odwzorowania z dokumentem w postaci papierowej, </w:t>
      </w:r>
      <w:r w:rsidRPr="00825802">
        <w:rPr>
          <w:rFonts w:ascii="Times New Roman" w:eastAsia="Times New Roman" w:hAnsi="Times New Roman" w:cs="Times New Roman"/>
          <w:kern w:val="1"/>
          <w:lang w:eastAsia="ar-SA"/>
          <w14:ligatures w14:val="none"/>
        </w:rPr>
        <w:br/>
        <w:t>o którym mowa w pkt 12, może dokonać również notariusz.</w:t>
      </w:r>
    </w:p>
    <w:p w14:paraId="7A1FC7B0" w14:textId="77777777" w:rsidR="003A3D70" w:rsidRPr="00825802" w:rsidRDefault="003A3D70" w:rsidP="003A3D70">
      <w:pPr>
        <w:numPr>
          <w:ilvl w:val="2"/>
          <w:numId w:val="12"/>
        </w:numPr>
        <w:tabs>
          <w:tab w:val="left" w:pos="400"/>
        </w:tabs>
        <w:suppressAutoHyphens/>
        <w:spacing w:after="120" w:line="240" w:lineRule="auto"/>
        <w:ind w:left="403" w:hanging="403"/>
        <w:jc w:val="both"/>
        <w:rPr>
          <w:rFonts w:ascii="Times New Roman" w:eastAsia="Times New Roman" w:hAnsi="Times New Roman" w:cs="Times New Roman"/>
          <w:kern w:val="1"/>
          <w:lang w:eastAsia="ar-SA"/>
          <w14:ligatures w14:val="none"/>
        </w:rPr>
      </w:pPr>
      <w:r w:rsidRPr="00825802">
        <w:rPr>
          <w:rFonts w:ascii="Times New Roman" w:eastAsia="Times New Roman" w:hAnsi="Times New Roman" w:cs="Times New Roman"/>
          <w:kern w:val="1"/>
          <w:lang w:eastAsia="ar-SA"/>
          <w14:ligatures w14:val="none"/>
        </w:rPr>
        <w:lastRenderedPageBreak/>
        <w:t xml:space="preserve">W przypadku przekazywania w postępowaniu dokumentu elektronicznego w formacie poddającym dane kompresji, opatrzenie pliku zawierającego skompresowane dokumenty kwalifikowanym podpisem elektronicznym, jest równoznaczne z opatrzeniem wszystkich dokumentów zawartych </w:t>
      </w:r>
      <w:r w:rsidRPr="00825802">
        <w:rPr>
          <w:rFonts w:ascii="Times New Roman" w:eastAsia="Times New Roman" w:hAnsi="Times New Roman" w:cs="Times New Roman"/>
          <w:kern w:val="1"/>
          <w:lang w:eastAsia="ar-SA"/>
          <w14:ligatures w14:val="none"/>
        </w:rPr>
        <w:br/>
        <w:t>w tym pliku odpowiednio kwalifikowanym podpisem elektronicznym.</w:t>
      </w:r>
    </w:p>
    <w:p w14:paraId="303C950A" w14:textId="77777777" w:rsidR="003A3D70" w:rsidRPr="00825802" w:rsidRDefault="003A3D70" w:rsidP="003A3D70">
      <w:pPr>
        <w:numPr>
          <w:ilvl w:val="2"/>
          <w:numId w:val="12"/>
        </w:numPr>
        <w:tabs>
          <w:tab w:val="left" w:pos="400"/>
        </w:tabs>
        <w:suppressAutoHyphens/>
        <w:spacing w:after="0" w:line="240" w:lineRule="auto"/>
        <w:ind w:left="400" w:hanging="400"/>
        <w:jc w:val="both"/>
        <w:rPr>
          <w:rFonts w:ascii="Times New Roman" w:eastAsia="Times New Roman" w:hAnsi="Times New Roman" w:cs="Times New Roman"/>
          <w:kern w:val="1"/>
          <w:lang w:eastAsia="ar-SA"/>
          <w14:ligatures w14:val="none"/>
        </w:rPr>
      </w:pPr>
      <w:r w:rsidRPr="00825802">
        <w:rPr>
          <w:rFonts w:ascii="Times New Roman" w:eastAsia="Times New Roman" w:hAnsi="Times New Roman" w:cs="Times New Roman"/>
          <w:kern w:val="1"/>
          <w:lang w:eastAsia="ar-SA"/>
          <w14:ligatures w14:val="none"/>
        </w:rPr>
        <w:t>Dokumenty elektroniczne w postępowaniu lub w konkursie spełniają łącznie następujące wymagania:</w:t>
      </w:r>
    </w:p>
    <w:p w14:paraId="1F2E72FB" w14:textId="77777777" w:rsidR="003A3D70" w:rsidRPr="00825802" w:rsidRDefault="003A3D70" w:rsidP="003A3D70">
      <w:pPr>
        <w:numPr>
          <w:ilvl w:val="0"/>
          <w:numId w:val="14"/>
        </w:numPr>
        <w:suppressAutoHyphens/>
        <w:spacing w:after="0" w:line="240" w:lineRule="auto"/>
        <w:ind w:left="800" w:hanging="600"/>
        <w:jc w:val="both"/>
        <w:rPr>
          <w:rFonts w:ascii="Times New Roman" w:eastAsia="Times New Roman" w:hAnsi="Times New Roman" w:cs="Times New Roman"/>
          <w:kern w:val="1"/>
          <w:lang w:eastAsia="ar-SA"/>
          <w14:ligatures w14:val="none"/>
        </w:rPr>
      </w:pPr>
      <w:r w:rsidRPr="00825802">
        <w:rPr>
          <w:rFonts w:ascii="Times New Roman" w:eastAsia="Times New Roman" w:hAnsi="Times New Roman" w:cs="Times New Roman"/>
          <w:kern w:val="1"/>
          <w:lang w:eastAsia="ar-SA"/>
          <w14:ligatures w14:val="none"/>
        </w:rPr>
        <w:t xml:space="preserve">są utrwalone w sposób umożliwiający ich wielokrotne odczytanie, zapisanie i powielenie, </w:t>
      </w:r>
      <w:r w:rsidRPr="00825802">
        <w:rPr>
          <w:rFonts w:ascii="Times New Roman" w:eastAsia="Times New Roman" w:hAnsi="Times New Roman" w:cs="Times New Roman"/>
          <w:kern w:val="1"/>
          <w:lang w:eastAsia="ar-SA"/>
          <w14:ligatures w14:val="none"/>
        </w:rPr>
        <w:br/>
        <w:t>a także przekazanie przy użyciu środków komunikacji elektronicznej lub na informatycznym nośniku danych;</w:t>
      </w:r>
    </w:p>
    <w:p w14:paraId="53FDD290" w14:textId="77777777" w:rsidR="003A3D70" w:rsidRPr="00825802" w:rsidRDefault="003A3D70" w:rsidP="003A3D70">
      <w:pPr>
        <w:numPr>
          <w:ilvl w:val="0"/>
          <w:numId w:val="14"/>
        </w:numPr>
        <w:suppressAutoHyphens/>
        <w:spacing w:after="0" w:line="240" w:lineRule="auto"/>
        <w:ind w:left="800" w:hanging="600"/>
        <w:jc w:val="both"/>
        <w:rPr>
          <w:rFonts w:ascii="Times New Roman" w:eastAsia="Times New Roman" w:hAnsi="Times New Roman" w:cs="Times New Roman"/>
          <w:kern w:val="1"/>
          <w:lang w:eastAsia="ar-SA"/>
          <w14:ligatures w14:val="none"/>
        </w:rPr>
      </w:pPr>
      <w:r w:rsidRPr="00825802">
        <w:rPr>
          <w:rFonts w:ascii="Times New Roman" w:eastAsia="Times New Roman" w:hAnsi="Times New Roman" w:cs="Times New Roman"/>
          <w:kern w:val="1"/>
          <w:lang w:eastAsia="ar-SA"/>
          <w14:ligatures w14:val="none"/>
        </w:rPr>
        <w:t>umożliwiają prezentację treści w postaci elektronicznej, w szczególności przez wyświetlenie tej treści na monitorze ekranowym;</w:t>
      </w:r>
    </w:p>
    <w:p w14:paraId="4B83ADD0" w14:textId="77777777" w:rsidR="003A3D70" w:rsidRPr="00825802" w:rsidRDefault="003A3D70" w:rsidP="003A3D70">
      <w:pPr>
        <w:numPr>
          <w:ilvl w:val="0"/>
          <w:numId w:val="14"/>
        </w:numPr>
        <w:suppressAutoHyphens/>
        <w:spacing w:after="0" w:line="240" w:lineRule="auto"/>
        <w:ind w:left="800" w:hanging="600"/>
        <w:jc w:val="both"/>
        <w:rPr>
          <w:rFonts w:ascii="Times New Roman" w:eastAsia="Times New Roman" w:hAnsi="Times New Roman" w:cs="Times New Roman"/>
          <w:kern w:val="1"/>
          <w:lang w:eastAsia="ar-SA"/>
          <w14:ligatures w14:val="none"/>
        </w:rPr>
      </w:pPr>
      <w:r w:rsidRPr="00825802">
        <w:rPr>
          <w:rFonts w:ascii="Times New Roman" w:eastAsia="Times New Roman" w:hAnsi="Times New Roman" w:cs="Times New Roman"/>
          <w:kern w:val="1"/>
          <w:lang w:eastAsia="ar-SA"/>
          <w14:ligatures w14:val="none"/>
        </w:rPr>
        <w:t>umożliwiają prezentację treści w postaci papierowej, w szczególności za pomocą wydruku;</w:t>
      </w:r>
    </w:p>
    <w:p w14:paraId="15AFD3B1" w14:textId="77777777" w:rsidR="003A3D70" w:rsidRPr="00825802" w:rsidRDefault="003A3D70" w:rsidP="003A3D70">
      <w:pPr>
        <w:numPr>
          <w:ilvl w:val="0"/>
          <w:numId w:val="14"/>
        </w:numPr>
        <w:suppressAutoHyphens/>
        <w:spacing w:after="120" w:line="240" w:lineRule="auto"/>
        <w:ind w:left="799" w:hanging="601"/>
        <w:jc w:val="both"/>
        <w:rPr>
          <w:rFonts w:ascii="Times New Roman" w:eastAsia="Times New Roman" w:hAnsi="Times New Roman" w:cs="Times New Roman"/>
          <w:kern w:val="1"/>
          <w:lang w:eastAsia="ar-SA"/>
          <w14:ligatures w14:val="none"/>
        </w:rPr>
      </w:pPr>
      <w:r w:rsidRPr="00825802">
        <w:rPr>
          <w:rFonts w:ascii="Times New Roman" w:eastAsia="Times New Roman" w:hAnsi="Times New Roman" w:cs="Times New Roman"/>
          <w:kern w:val="1"/>
          <w:lang w:eastAsia="ar-SA"/>
          <w14:ligatures w14:val="none"/>
        </w:rPr>
        <w:t>zawierają dane w układzie niepozostawiającym wątpliwości co do treści i kontekstu zapisanych informacji.</w:t>
      </w:r>
    </w:p>
    <w:p w14:paraId="1558D996" w14:textId="474CCCE2" w:rsidR="003A3D70" w:rsidRPr="00825802" w:rsidRDefault="003A3D70" w:rsidP="003A3D70">
      <w:pPr>
        <w:numPr>
          <w:ilvl w:val="2"/>
          <w:numId w:val="12"/>
        </w:numPr>
        <w:tabs>
          <w:tab w:val="left" w:pos="400"/>
        </w:tabs>
        <w:spacing w:after="240" w:line="240" w:lineRule="auto"/>
        <w:ind w:left="403" w:hanging="403"/>
        <w:jc w:val="both"/>
        <w:rPr>
          <w:rFonts w:ascii="Times New Roman" w:hAnsi="Times New Roman" w:cs="Times New Roman"/>
        </w:rPr>
      </w:pPr>
      <w:r w:rsidRPr="00825802">
        <w:rPr>
          <w:rFonts w:ascii="Times New Roman" w:hAnsi="Times New Roman" w:cs="Times New Roman"/>
        </w:rPr>
        <w:t xml:space="preserve">W przypadku wskazania przez wykonawcę dostępności podmiotowych środków dowodowych lub dokumentów, o których mowa w pkt </w:t>
      </w:r>
      <w:r w:rsidR="00A74F87" w:rsidRPr="00825802">
        <w:rPr>
          <w:rFonts w:ascii="Times New Roman" w:hAnsi="Times New Roman" w:cs="Times New Roman"/>
        </w:rPr>
        <w:t>3.1.</w:t>
      </w:r>
      <w:r w:rsidRPr="00825802">
        <w:rPr>
          <w:rFonts w:ascii="Times New Roman" w:hAnsi="Times New Roman" w:cs="Times New Roman"/>
        </w:rPr>
        <w:t xml:space="preserve"> rozdziału </w:t>
      </w:r>
      <w:r w:rsidR="00A74F87" w:rsidRPr="00825802">
        <w:rPr>
          <w:rFonts w:ascii="Times New Roman" w:hAnsi="Times New Roman" w:cs="Times New Roman"/>
        </w:rPr>
        <w:t>X</w:t>
      </w:r>
      <w:r w:rsidRPr="00825802">
        <w:rPr>
          <w:rFonts w:ascii="Times New Roman" w:hAnsi="Times New Roman" w:cs="Times New Roman"/>
        </w:rPr>
        <w:t xml:space="preserve">I,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4EE4D792" w14:textId="77777777" w:rsidR="00A74F87" w:rsidRPr="00825802" w:rsidRDefault="00A74F87" w:rsidP="00A74F87">
      <w:pPr>
        <w:tabs>
          <w:tab w:val="left" w:pos="400"/>
        </w:tabs>
        <w:spacing w:after="240" w:line="240" w:lineRule="auto"/>
        <w:ind w:left="403"/>
        <w:jc w:val="both"/>
        <w:rPr>
          <w:rFonts w:ascii="Times New Roman" w:hAnsi="Times New Roman" w:cs="Times New Roman"/>
        </w:rPr>
      </w:pPr>
    </w:p>
    <w:p w14:paraId="0CA01062" w14:textId="1793BB2B" w:rsidR="003A3D70" w:rsidRPr="00825802" w:rsidRDefault="003A3D70" w:rsidP="003A3D70">
      <w:pPr>
        <w:numPr>
          <w:ilvl w:val="0"/>
          <w:numId w:val="1"/>
        </w:numPr>
        <w:pBdr>
          <w:bottom w:val="single" w:sz="6" w:space="1" w:color="auto"/>
        </w:pBdr>
        <w:tabs>
          <w:tab w:val="left" w:pos="600"/>
        </w:tabs>
        <w:suppressAutoHyphens/>
        <w:spacing w:after="120" w:line="240" w:lineRule="auto"/>
        <w:ind w:left="380" w:hanging="238"/>
        <w:jc w:val="both"/>
        <w:outlineLvl w:val="0"/>
        <w:rPr>
          <w:rFonts w:ascii="Times New Roman" w:eastAsia="Times New Roman" w:hAnsi="Times New Roman" w:cs="Times New Roman"/>
          <w:b/>
          <w:kern w:val="1"/>
          <w:lang w:eastAsia="ar-SA"/>
          <w14:ligatures w14:val="none"/>
        </w:rPr>
      </w:pPr>
      <w:r w:rsidRPr="00825802">
        <w:rPr>
          <w:rFonts w:ascii="Times New Roman" w:eastAsia="Times New Roman" w:hAnsi="Times New Roman" w:cs="Times New Roman"/>
          <w:b/>
          <w:kern w:val="1"/>
          <w:lang w:eastAsia="ar-SA"/>
          <w14:ligatures w14:val="none"/>
        </w:rPr>
        <w:t>INFORMACJE O ŚRODKACH KOMUNIKACJI ELEKTRONICZNEJ, WYMAGANIACH TECHNICZNYCH I ORGANIZACYJNYCH SPORZĄDZANIA, WYSYŁANIA I ODBIERANIA KORESPONDENCJI ELEKTRONICZNEJ ORAZ O SPOSOBIE PRZYGOTOWANIA I SKŁADANIA OFERT</w:t>
      </w:r>
    </w:p>
    <w:p w14:paraId="73A13E9D" w14:textId="77777777" w:rsidR="003A3D70" w:rsidRPr="00825802" w:rsidRDefault="003A3D70" w:rsidP="003A3D70">
      <w:pPr>
        <w:suppressAutoHyphens/>
        <w:overflowPunct w:val="0"/>
        <w:autoSpaceDE w:val="0"/>
        <w:spacing w:after="0" w:line="240" w:lineRule="auto"/>
        <w:jc w:val="both"/>
        <w:textAlignment w:val="baseline"/>
        <w:outlineLvl w:val="1"/>
        <w:rPr>
          <w:rFonts w:ascii="Times New Roman" w:eastAsia="Times New Roman" w:hAnsi="Times New Roman" w:cs="Times New Roman"/>
          <w:b/>
          <w:kern w:val="1"/>
          <w:lang w:eastAsia="ar-SA"/>
          <w14:ligatures w14:val="none"/>
        </w:rPr>
      </w:pPr>
      <w:r w:rsidRPr="00825802">
        <w:rPr>
          <w:rFonts w:ascii="Times New Roman" w:eastAsia="Times New Roman" w:hAnsi="Times New Roman" w:cs="Times New Roman"/>
          <w:b/>
          <w:kern w:val="1"/>
          <w:lang w:eastAsia="ar-SA"/>
          <w14:ligatures w14:val="none"/>
        </w:rPr>
        <w:t>1. Zasady komunikowania się między Zamawiającym a Wykonawcą</w:t>
      </w:r>
    </w:p>
    <w:p w14:paraId="0BEC0406" w14:textId="77777777" w:rsidR="003A3D70" w:rsidRPr="00825802" w:rsidRDefault="003A3D70" w:rsidP="009D5DB2">
      <w:pPr>
        <w:widowControl w:val="0"/>
        <w:numPr>
          <w:ilvl w:val="1"/>
          <w:numId w:val="31"/>
        </w:numPr>
        <w:tabs>
          <w:tab w:val="left" w:pos="800"/>
        </w:tabs>
        <w:suppressAutoHyphens/>
        <w:overflowPunct w:val="0"/>
        <w:autoSpaceDE w:val="0"/>
        <w:autoSpaceDN w:val="0"/>
        <w:spacing w:after="0" w:line="240" w:lineRule="auto"/>
        <w:ind w:left="800" w:hanging="600"/>
        <w:jc w:val="both"/>
        <w:textAlignment w:val="baseline"/>
        <w:rPr>
          <w:rFonts w:ascii="Times New Roman" w:hAnsi="Times New Roman" w:cs="Times New Roman"/>
        </w:rPr>
      </w:pPr>
      <w:r w:rsidRPr="00825802">
        <w:rPr>
          <w:rFonts w:ascii="Times New Roman" w:hAnsi="Times New Roman" w:cs="Times New Roman"/>
        </w:rPr>
        <w:t>Postępowanie prowadzone jest za pomocą środków komunikacji elektronicznej. Komunikacja między Zamawiającym, a Wykonawcami odbywa się przy użyciu</w:t>
      </w:r>
      <w:r w:rsidRPr="00825802">
        <w:rPr>
          <w:rFonts w:ascii="Times New Roman" w:eastAsia="Lucida Sans Unicode" w:hAnsi="Times New Roman" w:cs="Times New Roman"/>
          <w:kern w:val="3"/>
          <w:lang w:eastAsia="zh-CN"/>
        </w:rPr>
        <w:t xml:space="preserve"> środków komunikacji elektronicznej w rozumieniu ustawy z dnia 18 lipca 2002r. o świadczeniu usług drogą elektroniczną (</w:t>
      </w:r>
      <w:proofErr w:type="spellStart"/>
      <w:r w:rsidRPr="00825802">
        <w:rPr>
          <w:rFonts w:ascii="Times New Roman" w:eastAsia="Lucida Sans Unicode" w:hAnsi="Times New Roman" w:cs="Times New Roman"/>
          <w:kern w:val="3"/>
          <w:lang w:eastAsia="zh-CN"/>
        </w:rPr>
        <w:t>t.j</w:t>
      </w:r>
      <w:proofErr w:type="spellEnd"/>
      <w:r w:rsidRPr="00825802">
        <w:rPr>
          <w:rFonts w:ascii="Times New Roman" w:eastAsia="Lucida Sans Unicode" w:hAnsi="Times New Roman" w:cs="Times New Roman"/>
          <w:kern w:val="3"/>
          <w:lang w:eastAsia="zh-CN"/>
        </w:rPr>
        <w:t xml:space="preserve">. Dz. U. z 2020 poz. 344 ze zm.), tj.: </w:t>
      </w:r>
    </w:p>
    <w:p w14:paraId="78631EBC" w14:textId="4DB8CB8D" w:rsidR="003A3D70" w:rsidRPr="00825802" w:rsidRDefault="003A3D70" w:rsidP="003A3D70">
      <w:pPr>
        <w:widowControl w:val="0"/>
        <w:numPr>
          <w:ilvl w:val="0"/>
          <w:numId w:val="19"/>
        </w:numPr>
        <w:tabs>
          <w:tab w:val="left" w:pos="800"/>
        </w:tabs>
        <w:autoSpaceDN w:val="0"/>
        <w:spacing w:after="120" w:line="276" w:lineRule="auto"/>
        <w:ind w:left="1202" w:hanging="403"/>
        <w:contextualSpacing/>
        <w:jc w:val="both"/>
        <w:rPr>
          <w:rFonts w:ascii="Times New Roman" w:eastAsia="Lucida Sans Unicode" w:hAnsi="Times New Roman" w:cs="Times New Roman"/>
          <w:kern w:val="3"/>
          <w:lang w:eastAsia="zh-CN"/>
        </w:rPr>
      </w:pPr>
      <w:r w:rsidRPr="00825802">
        <w:rPr>
          <w:rFonts w:ascii="Times New Roman" w:eastAsia="Lucida Sans Unicode" w:hAnsi="Times New Roman" w:cs="Times New Roman"/>
          <w:kern w:val="3"/>
          <w:lang w:eastAsia="zh-CN"/>
        </w:rPr>
        <w:t xml:space="preserve">przy użyciu Platformy przetargowej dostępnej pod adresem: </w:t>
      </w:r>
      <w:hyperlink r:id="rId10" w:tgtFrame="_blank" w:history="1">
        <w:r w:rsidR="005A4073" w:rsidRPr="00825802">
          <w:rPr>
            <w:rFonts w:ascii="Times New Roman" w:hAnsi="Times New Roman" w:cs="Times New Roman"/>
            <w:color w:val="0000FF"/>
            <w:u w:val="single"/>
          </w:rPr>
          <w:t>https://mszana.logintrade.net/zapytania_email,180267,787149ea4f0964671da43de3e0492370.html</w:t>
        </w:r>
      </w:hyperlink>
      <w:r w:rsidRPr="00825802">
        <w:rPr>
          <w:rFonts w:ascii="Times New Roman" w:eastAsia="Lucida Sans Unicode" w:hAnsi="Times New Roman" w:cs="Times New Roman"/>
          <w:kern w:val="3"/>
          <w:lang w:eastAsia="zh-CN"/>
        </w:rPr>
        <w:t xml:space="preserve"> (zwanej dalej zamiennie Platformą przetargową lub Platformą zakupową)</w:t>
      </w:r>
    </w:p>
    <w:p w14:paraId="0D9F1A38" w14:textId="77777777" w:rsidR="003A3D70" w:rsidRPr="00825802" w:rsidRDefault="003A3D70" w:rsidP="003A3D70">
      <w:pPr>
        <w:widowControl w:val="0"/>
        <w:tabs>
          <w:tab w:val="left" w:pos="1134"/>
        </w:tabs>
        <w:autoSpaceDN w:val="0"/>
        <w:spacing w:after="120"/>
        <w:ind w:left="1679" w:hanging="403"/>
        <w:contextualSpacing/>
        <w:jc w:val="both"/>
        <w:rPr>
          <w:rFonts w:ascii="Times New Roman" w:eastAsia="Lucida Sans Unicode" w:hAnsi="Times New Roman" w:cs="Times New Roman"/>
          <w:kern w:val="3"/>
          <w:lang w:eastAsia="zh-CN"/>
        </w:rPr>
      </w:pPr>
      <w:r w:rsidRPr="00825802">
        <w:rPr>
          <w:rFonts w:ascii="Times New Roman" w:eastAsia="Lucida Sans Unicode" w:hAnsi="Times New Roman" w:cs="Times New Roman"/>
          <w:kern w:val="3"/>
          <w:lang w:eastAsia="zh-CN"/>
        </w:rPr>
        <w:t>lub</w:t>
      </w:r>
    </w:p>
    <w:p w14:paraId="2BBD9D01" w14:textId="77777777" w:rsidR="003A3D70" w:rsidRPr="00825802" w:rsidRDefault="003A3D70" w:rsidP="003A3D70">
      <w:pPr>
        <w:widowControl w:val="0"/>
        <w:numPr>
          <w:ilvl w:val="0"/>
          <w:numId w:val="19"/>
        </w:numPr>
        <w:tabs>
          <w:tab w:val="left" w:pos="800"/>
        </w:tabs>
        <w:autoSpaceDN w:val="0"/>
        <w:spacing w:after="120" w:line="240" w:lineRule="auto"/>
        <w:ind w:left="1202" w:hanging="403"/>
        <w:contextualSpacing/>
        <w:jc w:val="both"/>
        <w:rPr>
          <w:rFonts w:ascii="Times New Roman" w:hAnsi="Times New Roman" w:cs="Times New Roman"/>
        </w:rPr>
      </w:pPr>
      <w:r w:rsidRPr="00825802">
        <w:rPr>
          <w:rFonts w:ascii="Times New Roman" w:eastAsia="Lucida Sans Unicode" w:hAnsi="Times New Roman" w:cs="Times New Roman"/>
          <w:kern w:val="3"/>
          <w:lang w:eastAsia="zh-CN"/>
        </w:rPr>
        <w:t xml:space="preserve">za pomocą poczty elektronicznej, na adres poczty elektronicznej </w:t>
      </w:r>
      <w:hyperlink r:id="rId11" w:history="1">
        <w:r w:rsidRPr="00825802">
          <w:rPr>
            <w:rFonts w:ascii="Times New Roman" w:eastAsia="Lucida Sans Unicode" w:hAnsi="Times New Roman" w:cs="Times New Roman"/>
            <w:kern w:val="3"/>
            <w:u w:val="single"/>
            <w:lang w:eastAsia="zh-CN"/>
          </w:rPr>
          <w:t>zam.publiczne@mszana.ug.gov.pl</w:t>
        </w:r>
      </w:hyperlink>
      <w:r w:rsidRPr="00825802">
        <w:rPr>
          <w:rFonts w:ascii="Times New Roman" w:eastAsia="Lucida Sans Unicode" w:hAnsi="Times New Roman" w:cs="Times New Roman"/>
          <w:kern w:val="3"/>
          <w:lang w:eastAsia="zh-CN"/>
        </w:rPr>
        <w:t xml:space="preserve"> - Zamawiający w sytuacjach awaryjnych dopuszcza możliwość komunikowania się z Wykonawcami. </w:t>
      </w:r>
    </w:p>
    <w:p w14:paraId="507DB0C4" w14:textId="77777777" w:rsidR="003A3D70" w:rsidRPr="00825802" w:rsidRDefault="003A3D70" w:rsidP="00052207">
      <w:pPr>
        <w:widowControl w:val="0"/>
        <w:numPr>
          <w:ilvl w:val="0"/>
          <w:numId w:val="19"/>
        </w:numPr>
        <w:tabs>
          <w:tab w:val="left" w:pos="800"/>
        </w:tabs>
        <w:autoSpaceDN w:val="0"/>
        <w:spacing w:after="120" w:line="240" w:lineRule="auto"/>
        <w:ind w:left="1202" w:hanging="403"/>
        <w:contextualSpacing/>
        <w:jc w:val="both"/>
        <w:rPr>
          <w:rFonts w:ascii="Times New Roman" w:hAnsi="Times New Roman" w:cs="Times New Roman"/>
        </w:rPr>
      </w:pPr>
      <w:r w:rsidRPr="00825802">
        <w:rPr>
          <w:rFonts w:ascii="Times New Roman" w:eastAsia="Lucida Sans Unicode" w:hAnsi="Times New Roman" w:cs="Times New Roman"/>
          <w:b/>
          <w:kern w:val="3"/>
          <w:lang w:eastAsia="zh-CN"/>
        </w:rPr>
        <w:t xml:space="preserve">Zamawiający zastrzega, że oferta wraz załącznikami może być składana tylko </w:t>
      </w:r>
      <w:r w:rsidRPr="00825802">
        <w:rPr>
          <w:rFonts w:ascii="Times New Roman" w:eastAsia="Lucida Sans Unicode" w:hAnsi="Times New Roman" w:cs="Times New Roman"/>
          <w:b/>
          <w:kern w:val="3"/>
          <w:lang w:eastAsia="zh-CN"/>
        </w:rPr>
        <w:br/>
        <w:t>i wyłącznie za pośrednictwem Platformy przetargowej</w:t>
      </w:r>
      <w:r w:rsidRPr="00825802">
        <w:rPr>
          <w:rFonts w:ascii="Times New Roman" w:eastAsia="Lucida Sans Unicode" w:hAnsi="Times New Roman" w:cs="Times New Roman"/>
          <w:kern w:val="3"/>
          <w:lang w:eastAsia="zh-CN"/>
        </w:rPr>
        <w:t>.</w:t>
      </w:r>
    </w:p>
    <w:p w14:paraId="00F3309D" w14:textId="77777777" w:rsidR="003A3D70" w:rsidRPr="00825802" w:rsidRDefault="003A3D70" w:rsidP="009D5DB2">
      <w:pPr>
        <w:widowControl w:val="0"/>
        <w:numPr>
          <w:ilvl w:val="1"/>
          <w:numId w:val="31"/>
        </w:numPr>
        <w:tabs>
          <w:tab w:val="left" w:pos="800"/>
        </w:tabs>
        <w:autoSpaceDN w:val="0"/>
        <w:spacing w:after="120" w:line="240" w:lineRule="auto"/>
        <w:ind w:left="799" w:hanging="601"/>
        <w:jc w:val="both"/>
        <w:rPr>
          <w:rFonts w:ascii="Times New Roman" w:eastAsia="Lucida Sans Unicode" w:hAnsi="Times New Roman" w:cs="Times New Roman"/>
          <w:kern w:val="3"/>
          <w:lang w:eastAsia="zh-CN"/>
        </w:rPr>
      </w:pPr>
      <w:r w:rsidRPr="00825802">
        <w:rPr>
          <w:rFonts w:ascii="Times New Roman" w:eastAsia="Lucida Sans Unicode" w:hAnsi="Times New Roman" w:cs="Times New Roman"/>
          <w:kern w:val="3"/>
          <w:lang w:eastAsia="zh-CN"/>
        </w:rPr>
        <w:t>Ofertę składa się pod rygorem nieważności w formie elektronicznej.</w:t>
      </w:r>
    </w:p>
    <w:p w14:paraId="0C9CAF9C" w14:textId="77777777" w:rsidR="003A3D70" w:rsidRPr="00825802" w:rsidRDefault="003A3D70" w:rsidP="009D5DB2">
      <w:pPr>
        <w:widowControl w:val="0"/>
        <w:numPr>
          <w:ilvl w:val="1"/>
          <w:numId w:val="31"/>
        </w:numPr>
        <w:tabs>
          <w:tab w:val="left" w:pos="800"/>
        </w:tabs>
        <w:autoSpaceDN w:val="0"/>
        <w:spacing w:after="120" w:line="240" w:lineRule="auto"/>
        <w:ind w:left="799" w:hanging="601"/>
        <w:jc w:val="both"/>
        <w:rPr>
          <w:rFonts w:ascii="Times New Roman" w:eastAsia="Lucida Sans Unicode" w:hAnsi="Times New Roman" w:cs="Times New Roman"/>
          <w:kern w:val="3"/>
          <w:lang w:eastAsia="zh-CN"/>
        </w:rPr>
      </w:pPr>
      <w:r w:rsidRPr="00825802">
        <w:rPr>
          <w:rFonts w:ascii="Times New Roman" w:eastAsia="Lucida Sans Unicode" w:hAnsi="Times New Roman" w:cs="Times New Roman"/>
          <w:kern w:val="3"/>
          <w:lang w:eastAsia="zh-CN"/>
        </w:rPr>
        <w:t>Zamawiający lub Wykonawca przekazując oświadczenia, wnioski, zawiadomienia oraz informacje przy użyciu środków komunikacji elektronicznej w rozumieniu ustawy z dnia 18 lipca 2002r. o świadczeniu usług droga elektroniczną, mogą zażądać od drugiej strony niezwłocznego potwierdzenia ich otrzymania.</w:t>
      </w:r>
    </w:p>
    <w:p w14:paraId="7209AC77" w14:textId="77777777" w:rsidR="003A3D70" w:rsidRPr="00825802" w:rsidRDefault="003A3D70" w:rsidP="009D5DB2">
      <w:pPr>
        <w:widowControl w:val="0"/>
        <w:numPr>
          <w:ilvl w:val="1"/>
          <w:numId w:val="31"/>
        </w:numPr>
        <w:tabs>
          <w:tab w:val="left" w:pos="800"/>
        </w:tabs>
        <w:autoSpaceDN w:val="0"/>
        <w:spacing w:after="120" w:line="240" w:lineRule="auto"/>
        <w:ind w:left="799" w:hanging="601"/>
        <w:jc w:val="both"/>
        <w:rPr>
          <w:rFonts w:ascii="Times New Roman" w:eastAsia="Lucida Sans Unicode" w:hAnsi="Times New Roman" w:cs="Times New Roman"/>
          <w:kern w:val="3"/>
          <w:lang w:eastAsia="zh-CN"/>
        </w:rPr>
      </w:pPr>
      <w:r w:rsidRPr="00825802">
        <w:rPr>
          <w:rFonts w:ascii="Times New Roman" w:eastAsia="Lucida Sans Unicode" w:hAnsi="Times New Roman" w:cs="Times New Roman"/>
          <w:kern w:val="3"/>
          <w:lang w:eastAsia="zh-CN"/>
        </w:rPr>
        <w:t>Przyjmuje się, że dokument wysłany przy użyciu Platformy przetargowej został doręczony Wykonawcy w sposób umożliwiający zapoznanie się z jego treścią, w dniu jego przekazania na Platformę przetargową.</w:t>
      </w:r>
    </w:p>
    <w:p w14:paraId="782A50CB" w14:textId="77777777" w:rsidR="003A3D70" w:rsidRPr="00825802" w:rsidRDefault="003A3D70" w:rsidP="009D5DB2">
      <w:pPr>
        <w:widowControl w:val="0"/>
        <w:numPr>
          <w:ilvl w:val="1"/>
          <w:numId w:val="31"/>
        </w:numPr>
        <w:tabs>
          <w:tab w:val="left" w:pos="800"/>
        </w:tabs>
        <w:autoSpaceDN w:val="0"/>
        <w:spacing w:after="0" w:line="240" w:lineRule="auto"/>
        <w:ind w:left="799" w:hanging="601"/>
        <w:jc w:val="both"/>
        <w:rPr>
          <w:rFonts w:ascii="Times New Roman" w:eastAsia="Lucida Sans Unicode" w:hAnsi="Times New Roman" w:cs="Times New Roman"/>
          <w:kern w:val="3"/>
          <w:lang w:eastAsia="zh-CN"/>
        </w:rPr>
      </w:pPr>
      <w:r w:rsidRPr="00825802">
        <w:rPr>
          <w:rFonts w:ascii="Times New Roman" w:hAnsi="Times New Roman" w:cs="Times New Roman"/>
        </w:rPr>
        <w:t>Osoby wyznaczone do porozumiewania się z wykonawcami w sprawach dotyczących niniejszego przedmiotu zamówienia:</w:t>
      </w:r>
    </w:p>
    <w:p w14:paraId="248D05DA" w14:textId="77777777" w:rsidR="00720362" w:rsidRPr="00825802" w:rsidRDefault="00720362" w:rsidP="00720362">
      <w:pPr>
        <w:widowControl w:val="0"/>
        <w:tabs>
          <w:tab w:val="left" w:pos="800"/>
        </w:tabs>
        <w:autoSpaceDN w:val="0"/>
        <w:spacing w:after="0" w:line="240" w:lineRule="auto"/>
        <w:ind w:left="799"/>
        <w:jc w:val="both"/>
        <w:rPr>
          <w:rFonts w:ascii="Times New Roman" w:eastAsia="Lucida Sans Unicode" w:hAnsi="Times New Roman" w:cs="Times New Roman"/>
          <w:kern w:val="3"/>
          <w:lang w:eastAsia="zh-CN"/>
        </w:rPr>
      </w:pPr>
    </w:p>
    <w:p w14:paraId="2B492A83" w14:textId="239A88DA" w:rsidR="00720362" w:rsidRPr="00825802" w:rsidRDefault="003A3D70" w:rsidP="0028256B">
      <w:pPr>
        <w:widowControl w:val="0"/>
        <w:tabs>
          <w:tab w:val="left" w:pos="800"/>
        </w:tabs>
        <w:autoSpaceDN w:val="0"/>
        <w:spacing w:after="0" w:line="240" w:lineRule="auto"/>
        <w:jc w:val="both"/>
        <w:rPr>
          <w:rFonts w:ascii="Times New Roman" w:eastAsia="Lucida Sans Unicode" w:hAnsi="Times New Roman" w:cs="Times New Roman"/>
          <w:b/>
          <w:bCs/>
          <w:kern w:val="3"/>
          <w:lang w:eastAsia="zh-CN"/>
        </w:rPr>
      </w:pPr>
      <w:r w:rsidRPr="00825802">
        <w:rPr>
          <w:rFonts w:ascii="Times New Roman" w:eastAsia="Lucida Sans Unicode" w:hAnsi="Times New Roman" w:cs="Times New Roman"/>
          <w:b/>
          <w:bCs/>
          <w:kern w:val="3"/>
          <w:lang w:eastAsia="zh-CN"/>
        </w:rPr>
        <w:lastRenderedPageBreak/>
        <w:t>M</w:t>
      </w:r>
      <w:r w:rsidR="00052207" w:rsidRPr="00825802">
        <w:rPr>
          <w:rFonts w:ascii="Times New Roman" w:eastAsia="Lucida Sans Unicode" w:hAnsi="Times New Roman" w:cs="Times New Roman"/>
          <w:b/>
          <w:bCs/>
          <w:kern w:val="3"/>
          <w:lang w:eastAsia="zh-CN"/>
        </w:rPr>
        <w:t xml:space="preserve">arek Małek – </w:t>
      </w:r>
      <w:r w:rsidR="00720362" w:rsidRPr="00825802">
        <w:rPr>
          <w:rFonts w:ascii="Times New Roman" w:eastAsia="Lucida Sans Unicode" w:hAnsi="Times New Roman" w:cs="Times New Roman"/>
          <w:b/>
          <w:bCs/>
          <w:kern w:val="3"/>
          <w:lang w:eastAsia="zh-CN"/>
        </w:rPr>
        <w:t>tel. 32 4759757</w:t>
      </w:r>
      <w:r w:rsidR="00720362" w:rsidRPr="002B50F8">
        <w:rPr>
          <w:rFonts w:ascii="Times New Roman" w:eastAsia="Lucida Sans Unicode" w:hAnsi="Times New Roman" w:cs="Times New Roman"/>
          <w:b/>
          <w:bCs/>
          <w:kern w:val="3"/>
          <w:lang w:eastAsia="zh-CN"/>
        </w:rPr>
        <w:t>,</w:t>
      </w:r>
      <w:r w:rsidR="00A83C1E" w:rsidRPr="002B50F8">
        <w:rPr>
          <w:rFonts w:ascii="Times New Roman" w:eastAsia="Lucida Sans Unicode" w:hAnsi="Times New Roman" w:cs="Times New Roman"/>
          <w:b/>
          <w:bCs/>
          <w:kern w:val="3"/>
          <w:lang w:eastAsia="zh-CN"/>
        </w:rPr>
        <w:t xml:space="preserve"> 665 513 002</w:t>
      </w:r>
      <w:r w:rsidR="00720362" w:rsidRPr="002B50F8">
        <w:rPr>
          <w:rFonts w:ascii="Times New Roman" w:eastAsia="Lucida Sans Unicode" w:hAnsi="Times New Roman" w:cs="Times New Roman"/>
          <w:b/>
          <w:bCs/>
          <w:kern w:val="3"/>
          <w:lang w:eastAsia="zh-CN"/>
        </w:rPr>
        <w:t xml:space="preserve"> </w:t>
      </w:r>
      <w:hyperlink r:id="rId12" w:history="1">
        <w:r w:rsidR="0028256B" w:rsidRPr="00825802">
          <w:rPr>
            <w:rStyle w:val="Hipercze"/>
            <w:rFonts w:ascii="Times New Roman" w:eastAsia="Lucida Sans Unicode" w:hAnsi="Times New Roman" w:cs="Times New Roman"/>
            <w:b/>
            <w:bCs/>
            <w:color w:val="0066FF"/>
            <w:kern w:val="3"/>
            <w:u w:val="none"/>
            <w:lang w:eastAsia="zh-CN"/>
          </w:rPr>
          <w:t>marek.malek@mszana.ug.gov.pl</w:t>
        </w:r>
      </w:hyperlink>
    </w:p>
    <w:p w14:paraId="05E66A20" w14:textId="77777777" w:rsidR="0028256B" w:rsidRPr="00825802" w:rsidRDefault="0028256B" w:rsidP="0028256B">
      <w:pPr>
        <w:widowControl w:val="0"/>
        <w:tabs>
          <w:tab w:val="left" w:pos="800"/>
        </w:tabs>
        <w:autoSpaceDN w:val="0"/>
        <w:spacing w:after="0" w:line="240" w:lineRule="auto"/>
        <w:jc w:val="both"/>
        <w:rPr>
          <w:rFonts w:ascii="Times New Roman" w:eastAsia="Lucida Sans Unicode" w:hAnsi="Times New Roman" w:cs="Times New Roman"/>
          <w:b/>
          <w:bCs/>
          <w:kern w:val="3"/>
          <w:lang w:eastAsia="zh-CN"/>
        </w:rPr>
      </w:pPr>
    </w:p>
    <w:p w14:paraId="30AC3BD6" w14:textId="0D111313" w:rsidR="003A3D70" w:rsidRPr="00825802" w:rsidRDefault="003A3D70" w:rsidP="003A3D70">
      <w:pPr>
        <w:widowControl w:val="0"/>
        <w:tabs>
          <w:tab w:val="left" w:pos="800"/>
        </w:tabs>
        <w:autoSpaceDN w:val="0"/>
        <w:spacing w:after="0" w:line="240" w:lineRule="auto"/>
        <w:jc w:val="both"/>
        <w:rPr>
          <w:rFonts w:ascii="Times New Roman" w:hAnsi="Times New Roman" w:cs="Times New Roman"/>
          <w:b/>
          <w:bCs/>
          <w:u w:val="single"/>
        </w:rPr>
      </w:pPr>
      <w:r w:rsidRPr="00825802">
        <w:rPr>
          <w:rFonts w:ascii="Times New Roman" w:hAnsi="Times New Roman" w:cs="Times New Roman"/>
          <w:b/>
          <w:bCs/>
        </w:rPr>
        <w:t xml:space="preserve">Wioletta Baranek tel. </w:t>
      </w:r>
      <w:r w:rsidRPr="00825802">
        <w:rPr>
          <w:rFonts w:ascii="Times New Roman" w:hAnsi="Times New Roman" w:cs="Times New Roman"/>
          <w:b/>
        </w:rPr>
        <w:t>32 4759755</w:t>
      </w:r>
      <w:r w:rsidRPr="00825802">
        <w:rPr>
          <w:rFonts w:ascii="Times New Roman" w:hAnsi="Times New Roman" w:cs="Times New Roman"/>
          <w:bCs/>
        </w:rPr>
        <w:t>,</w:t>
      </w:r>
      <w:r w:rsidRPr="00825802">
        <w:rPr>
          <w:rFonts w:ascii="Times New Roman" w:hAnsi="Times New Roman" w:cs="Times New Roman"/>
          <w:b/>
          <w:bCs/>
        </w:rPr>
        <w:t xml:space="preserve"> </w:t>
      </w:r>
      <w:hyperlink r:id="rId13" w:history="1">
        <w:r w:rsidRPr="00825802">
          <w:rPr>
            <w:rFonts w:ascii="Times New Roman" w:hAnsi="Times New Roman" w:cs="Times New Roman"/>
            <w:b/>
            <w:bCs/>
            <w:color w:val="0066FF"/>
          </w:rPr>
          <w:t>zam.publiczne@mszana.ug.gov.pl</w:t>
        </w:r>
      </w:hyperlink>
      <w:r w:rsidRPr="00825802">
        <w:rPr>
          <w:rFonts w:ascii="Times New Roman" w:hAnsi="Times New Roman" w:cs="Times New Roman"/>
          <w:b/>
          <w:bCs/>
          <w:color w:val="0066FF"/>
        </w:rPr>
        <w:t>,</w:t>
      </w:r>
      <w:r w:rsidR="00720362" w:rsidRPr="00825802">
        <w:rPr>
          <w:rFonts w:ascii="Times New Roman" w:hAnsi="Times New Roman" w:cs="Times New Roman"/>
          <w:b/>
          <w:bCs/>
          <w:color w:val="0066FF"/>
        </w:rPr>
        <w:t xml:space="preserve"> </w:t>
      </w:r>
      <w:r w:rsidR="0028256B" w:rsidRPr="00825802">
        <w:rPr>
          <w:rFonts w:ascii="Times New Roman" w:hAnsi="Times New Roman" w:cs="Times New Roman"/>
          <w:b/>
          <w:bCs/>
          <w:color w:val="0066FF"/>
        </w:rPr>
        <w:t xml:space="preserve"> </w:t>
      </w:r>
    </w:p>
    <w:p w14:paraId="5A805FC0" w14:textId="77777777" w:rsidR="003A3D70" w:rsidRPr="00825802" w:rsidRDefault="003A3D70" w:rsidP="003A3D70">
      <w:pPr>
        <w:widowControl w:val="0"/>
        <w:tabs>
          <w:tab w:val="left" w:pos="800"/>
        </w:tabs>
        <w:autoSpaceDN w:val="0"/>
        <w:spacing w:after="0" w:line="240" w:lineRule="auto"/>
        <w:jc w:val="both"/>
        <w:rPr>
          <w:rFonts w:ascii="Times New Roman" w:hAnsi="Times New Roman" w:cs="Times New Roman"/>
        </w:rPr>
      </w:pPr>
      <w:r w:rsidRPr="00825802">
        <w:rPr>
          <w:rFonts w:ascii="Times New Roman" w:hAnsi="Times New Roman" w:cs="Times New Roman"/>
          <w:u w:val="single"/>
        </w:rPr>
        <w:t xml:space="preserve"> </w:t>
      </w:r>
    </w:p>
    <w:p w14:paraId="09E62EE2" w14:textId="77777777" w:rsidR="003A3D70" w:rsidRPr="00825802" w:rsidRDefault="003A3D70" w:rsidP="003A3D70">
      <w:pPr>
        <w:suppressAutoHyphens/>
        <w:overflowPunct w:val="0"/>
        <w:autoSpaceDE w:val="0"/>
        <w:spacing w:after="120" w:line="240" w:lineRule="auto"/>
        <w:ind w:left="560" w:hanging="360"/>
        <w:jc w:val="both"/>
        <w:textAlignment w:val="baseline"/>
        <w:outlineLvl w:val="1"/>
        <w:rPr>
          <w:rFonts w:ascii="Times New Roman" w:eastAsia="Lucida Sans Unicode" w:hAnsi="Times New Roman" w:cs="Times New Roman"/>
          <w:b/>
          <w:kern w:val="1"/>
          <w:lang w:eastAsia="ar-SA"/>
          <w14:ligatures w14:val="none"/>
        </w:rPr>
      </w:pPr>
      <w:r w:rsidRPr="00825802">
        <w:rPr>
          <w:rFonts w:ascii="Times New Roman" w:eastAsia="Lucida Sans Unicode" w:hAnsi="Times New Roman" w:cs="Times New Roman"/>
          <w:b/>
          <w:kern w:val="1"/>
          <w:lang w:eastAsia="ar-SA"/>
          <w14:ligatures w14:val="none"/>
        </w:rPr>
        <w:t>2.Wymagania techniczne i organizacyjne sporządzania, wysyłania i odbierania korespondencji elektronicznej</w:t>
      </w:r>
    </w:p>
    <w:p w14:paraId="5EA13751" w14:textId="77777777" w:rsidR="003A3D70" w:rsidRPr="00825802" w:rsidRDefault="003A3D70" w:rsidP="003A3D70">
      <w:pPr>
        <w:widowControl w:val="0"/>
        <w:numPr>
          <w:ilvl w:val="0"/>
          <w:numId w:val="18"/>
        </w:numPr>
        <w:autoSpaceDE w:val="0"/>
        <w:autoSpaceDN w:val="0"/>
        <w:adjustRightInd w:val="0"/>
        <w:spacing w:after="120" w:line="240" w:lineRule="auto"/>
        <w:ind w:left="799" w:hanging="601"/>
        <w:jc w:val="both"/>
        <w:rPr>
          <w:rFonts w:ascii="Times New Roman" w:hAnsi="Times New Roman" w:cs="Times New Roman"/>
          <w:bCs/>
        </w:rPr>
      </w:pPr>
      <w:r w:rsidRPr="00825802">
        <w:rPr>
          <w:rFonts w:ascii="Times New Roman" w:hAnsi="Times New Roman" w:cs="Times New Roman"/>
          <w:bCs/>
        </w:rPr>
        <w:t xml:space="preserve">Do połączenia używany jest szyfrowany protokół HTTPS. Szyfrowanie danych odbywa się przy pomocy protokołu SSL. Certyfikat SSL zapewnia poufność transmisji danych przesyłanych przez Internet. Wykonawca posiadający konto na Platformie ma dostęp do możliwości złożenia, wycofania oferty, a także funkcjonalności pozwalających na zadawanie pytań do treści SWZ oraz komunikację z Zamawiającym w pozostałych obszarach. </w:t>
      </w:r>
    </w:p>
    <w:p w14:paraId="69D40680" w14:textId="77777777" w:rsidR="003A3D70" w:rsidRPr="00825802" w:rsidRDefault="003A3D70" w:rsidP="003A3D70">
      <w:pPr>
        <w:numPr>
          <w:ilvl w:val="0"/>
          <w:numId w:val="18"/>
        </w:numPr>
        <w:spacing w:after="200" w:line="276" w:lineRule="auto"/>
        <w:ind w:left="799" w:hanging="601"/>
        <w:contextualSpacing/>
        <w:rPr>
          <w:rFonts w:ascii="Times New Roman" w:eastAsia="Times New Roman" w:hAnsi="Times New Roman" w:cs="Times New Roman"/>
          <w:bCs/>
          <w:kern w:val="1"/>
          <w:lang w:eastAsia="ar-SA"/>
        </w:rPr>
      </w:pPr>
      <w:r w:rsidRPr="00825802">
        <w:rPr>
          <w:rFonts w:ascii="Times New Roman" w:eastAsia="Times New Roman" w:hAnsi="Times New Roman" w:cs="Times New Roman"/>
          <w:bCs/>
          <w:kern w:val="1"/>
          <w:lang w:eastAsia="ar-SA"/>
        </w:rPr>
        <w:t xml:space="preserve">Wymagania techniczne związane z korzystaniem z Platformy przetargowej są dostępne pod niniejszym adresem: https://mszana.logintrade.net/rejestracja/instrukcje.html </w:t>
      </w:r>
    </w:p>
    <w:p w14:paraId="060A41CF" w14:textId="77777777" w:rsidR="003A3D70" w:rsidRPr="00825802" w:rsidRDefault="003A3D70" w:rsidP="003A3D70">
      <w:pPr>
        <w:widowControl w:val="0"/>
        <w:numPr>
          <w:ilvl w:val="0"/>
          <w:numId w:val="18"/>
        </w:numPr>
        <w:autoSpaceDE w:val="0"/>
        <w:autoSpaceDN w:val="0"/>
        <w:adjustRightInd w:val="0"/>
        <w:spacing w:after="0" w:line="240" w:lineRule="auto"/>
        <w:ind w:left="800" w:hanging="600"/>
        <w:jc w:val="both"/>
        <w:rPr>
          <w:rFonts w:ascii="Times New Roman" w:hAnsi="Times New Roman" w:cs="Times New Roman"/>
          <w:bCs/>
        </w:rPr>
      </w:pPr>
      <w:r w:rsidRPr="00825802">
        <w:rPr>
          <w:rFonts w:ascii="Times New Roman" w:hAnsi="Times New Roman" w:cs="Times New Roman"/>
          <w:bCs/>
        </w:rPr>
        <w:t>Kodowanie i oznaczenie czasu przekazania danych</w:t>
      </w:r>
    </w:p>
    <w:p w14:paraId="528B457D" w14:textId="77777777" w:rsidR="003A3D70" w:rsidRPr="00825802" w:rsidRDefault="003A3D70" w:rsidP="003A3D70">
      <w:pPr>
        <w:widowControl w:val="0"/>
        <w:tabs>
          <w:tab w:val="left" w:pos="500"/>
          <w:tab w:val="left" w:pos="800"/>
        </w:tabs>
        <w:autoSpaceDN w:val="0"/>
        <w:adjustRightInd w:val="0"/>
        <w:spacing w:after="120"/>
        <w:ind w:left="799" w:hanging="601"/>
        <w:jc w:val="both"/>
        <w:rPr>
          <w:rFonts w:ascii="Times New Roman" w:hAnsi="Times New Roman" w:cs="Times New Roman"/>
          <w:bCs/>
        </w:rPr>
      </w:pPr>
      <w:r w:rsidRPr="00825802">
        <w:rPr>
          <w:rFonts w:ascii="Times New Roman" w:hAnsi="Times New Roman" w:cs="Times New Roman"/>
          <w:bCs/>
        </w:rPr>
        <w:tab/>
      </w:r>
      <w:r w:rsidRPr="00825802">
        <w:rPr>
          <w:rFonts w:ascii="Times New Roman" w:hAnsi="Times New Roman" w:cs="Times New Roman"/>
          <w:bCs/>
        </w:rPr>
        <w:tab/>
        <w:t xml:space="preserve">Czas zapisywany jest w formacie YYYY-MM-DD HH:MM:SS. Za datę przekazania oferty, oświadczenia, o którym mowa w art. 125 ustawy </w:t>
      </w:r>
      <w:proofErr w:type="spellStart"/>
      <w:r w:rsidRPr="00825802">
        <w:rPr>
          <w:rFonts w:ascii="Times New Roman" w:hAnsi="Times New Roman" w:cs="Times New Roman"/>
          <w:bCs/>
        </w:rPr>
        <w:t>Pzp</w:t>
      </w:r>
      <w:proofErr w:type="spellEnd"/>
      <w:r w:rsidRPr="00825802">
        <w:rPr>
          <w:rFonts w:ascii="Times New Roman" w:hAnsi="Times New Roman" w:cs="Times New Roman"/>
          <w:bCs/>
        </w:rPr>
        <w:t>, przedmiotowych środków dowodowych, podmiotowych środków dowodowych oraz innych oświadczeń i dokumentów przyjmuje się datę ich wpływu na Platformę, a nie datę wykonanie danej czynności przez Wykonawcę na Platformie przetargowej.</w:t>
      </w:r>
    </w:p>
    <w:p w14:paraId="43F5BB74" w14:textId="77777777" w:rsidR="003A3D70" w:rsidRPr="00825802" w:rsidRDefault="003A3D70" w:rsidP="003A3D70">
      <w:pPr>
        <w:numPr>
          <w:ilvl w:val="0"/>
          <w:numId w:val="18"/>
        </w:numPr>
        <w:spacing w:after="120" w:line="276" w:lineRule="auto"/>
        <w:ind w:left="799" w:hanging="601"/>
        <w:rPr>
          <w:rFonts w:ascii="Times New Roman" w:eastAsia="Times New Roman" w:hAnsi="Times New Roman" w:cs="Times New Roman"/>
          <w:kern w:val="1"/>
          <w:lang w:eastAsia="ar-SA"/>
        </w:rPr>
      </w:pPr>
      <w:r w:rsidRPr="00825802">
        <w:rPr>
          <w:rFonts w:ascii="Times New Roman" w:eastAsia="Times New Roman" w:hAnsi="Times New Roman" w:cs="Times New Roman"/>
          <w:kern w:val="1"/>
          <w:lang w:eastAsia="ar-SA"/>
        </w:rPr>
        <w:t xml:space="preserve">Wykonawca zamierzający złożyć ofertę, zobowiązany jest zapoznać się z instrukcjami użytkowników Platformy przetargowej dostępnej pod adresem: </w:t>
      </w:r>
      <w:hyperlink r:id="rId14" w:history="1">
        <w:r w:rsidRPr="00825802">
          <w:rPr>
            <w:rFonts w:ascii="Times New Roman" w:hAnsi="Times New Roman" w:cs="Times New Roman"/>
            <w:u w:val="single"/>
          </w:rPr>
          <w:t>https://mszana.logintrade.net/rejestracja/instrukcje.html</w:t>
        </w:r>
      </w:hyperlink>
      <w:r w:rsidRPr="00825802">
        <w:rPr>
          <w:rFonts w:ascii="Times New Roman" w:eastAsia="Times New Roman" w:hAnsi="Times New Roman" w:cs="Times New Roman"/>
          <w:kern w:val="1"/>
          <w:lang w:eastAsia="ar-SA"/>
        </w:rPr>
        <w:t xml:space="preserve">    oraz zaakceptować regulamin korzystania z Platformy przetargowej dostępny pod adresem:  </w:t>
      </w:r>
      <w:hyperlink r:id="rId15" w:history="1">
        <w:r w:rsidRPr="00825802">
          <w:rPr>
            <w:rFonts w:ascii="Times New Roman" w:hAnsi="Times New Roman" w:cs="Times New Roman"/>
            <w:u w:val="single"/>
          </w:rPr>
          <w:t>https://mszana.logintrade.net/rejestracja/regulamin.html</w:t>
        </w:r>
      </w:hyperlink>
      <w:r w:rsidRPr="00825802">
        <w:rPr>
          <w:rFonts w:ascii="Times New Roman" w:eastAsia="Times New Roman" w:hAnsi="Times New Roman" w:cs="Times New Roman"/>
          <w:kern w:val="1"/>
          <w:lang w:eastAsia="ar-SA"/>
        </w:rPr>
        <w:t xml:space="preserve"> </w:t>
      </w:r>
    </w:p>
    <w:p w14:paraId="45253253" w14:textId="77777777" w:rsidR="003A3D70" w:rsidRPr="00825802" w:rsidRDefault="003A3D70" w:rsidP="003A3D70">
      <w:pPr>
        <w:widowControl w:val="0"/>
        <w:numPr>
          <w:ilvl w:val="0"/>
          <w:numId w:val="18"/>
        </w:numPr>
        <w:tabs>
          <w:tab w:val="left" w:pos="800"/>
          <w:tab w:val="left" w:pos="1134"/>
        </w:tabs>
        <w:autoSpaceDN w:val="0"/>
        <w:adjustRightInd w:val="0"/>
        <w:spacing w:after="120" w:line="240" w:lineRule="auto"/>
        <w:ind w:left="800" w:hanging="600"/>
        <w:jc w:val="both"/>
        <w:rPr>
          <w:rFonts w:ascii="Times New Roman" w:hAnsi="Times New Roman" w:cs="Times New Roman"/>
          <w:bCs/>
        </w:rPr>
      </w:pPr>
      <w:r w:rsidRPr="00825802">
        <w:rPr>
          <w:rFonts w:ascii="Times New Roman" w:hAnsi="Times New Roman" w:cs="Times New Roman"/>
        </w:rPr>
        <w:t xml:space="preserve">Wsparcia technicznego w zakresie działania Platformy przetargowej udziela jej dostawca, tj. </w:t>
      </w:r>
      <w:proofErr w:type="spellStart"/>
      <w:r w:rsidRPr="00825802">
        <w:rPr>
          <w:rFonts w:ascii="Times New Roman" w:hAnsi="Times New Roman" w:cs="Times New Roman"/>
        </w:rPr>
        <w:t>Logintrade</w:t>
      </w:r>
      <w:proofErr w:type="spellEnd"/>
      <w:r w:rsidRPr="00825802">
        <w:rPr>
          <w:rFonts w:ascii="Times New Roman" w:hAnsi="Times New Roman" w:cs="Times New Roman"/>
        </w:rPr>
        <w:t xml:space="preserve"> SA, </w:t>
      </w:r>
      <w:proofErr w:type="spellStart"/>
      <w:r w:rsidRPr="00825802">
        <w:rPr>
          <w:rFonts w:ascii="Times New Roman" w:hAnsi="Times New Roman" w:cs="Times New Roman"/>
        </w:rPr>
        <w:t>nt</w:t>
      </w:r>
      <w:proofErr w:type="spellEnd"/>
      <w:r w:rsidRPr="00825802">
        <w:rPr>
          <w:rFonts w:ascii="Times New Roman" w:hAnsi="Times New Roman" w:cs="Times New Roman"/>
        </w:rPr>
        <w:t xml:space="preserve"> tel. 71 787 35 34, e-mail:helpdesk@logintrade.net od poniedziałku do piątku (dni robocze) w godz. 8:00-16:00.</w:t>
      </w:r>
    </w:p>
    <w:p w14:paraId="3F08642F" w14:textId="77777777" w:rsidR="003A3D70" w:rsidRPr="00825802" w:rsidRDefault="003A3D70" w:rsidP="003A3D70">
      <w:pPr>
        <w:widowControl w:val="0"/>
        <w:numPr>
          <w:ilvl w:val="0"/>
          <w:numId w:val="18"/>
        </w:numPr>
        <w:tabs>
          <w:tab w:val="left" w:pos="800"/>
          <w:tab w:val="left" w:pos="1134"/>
        </w:tabs>
        <w:autoSpaceDN w:val="0"/>
        <w:adjustRightInd w:val="0"/>
        <w:spacing w:after="120" w:line="240" w:lineRule="auto"/>
        <w:ind w:left="800" w:hanging="600"/>
        <w:jc w:val="both"/>
        <w:rPr>
          <w:rFonts w:ascii="Times New Roman" w:hAnsi="Times New Roman" w:cs="Times New Roman"/>
          <w:bCs/>
        </w:rPr>
      </w:pPr>
      <w:r w:rsidRPr="00825802">
        <w:rPr>
          <w:rFonts w:ascii="Times New Roman" w:hAnsi="Times New Roman" w:cs="Times New Roman"/>
          <w:bCs/>
        </w:rPr>
        <w:t xml:space="preserve">Zamawiający informuje, iż w przypadku przesyłania  przez Wykonawcę dokumentów elektronicznych skompresowanych (w tym oferty przetargowej) dopuszczone są formaty danych wskazane w Rozporządzeniu Rady Ministrów w sprawie Krajowych Ram Interoperacyjności, minimalnych wymagań dla rejestrów publicznych i wymiany informacji </w:t>
      </w:r>
      <w:r w:rsidRPr="00825802">
        <w:rPr>
          <w:rFonts w:ascii="Times New Roman" w:hAnsi="Times New Roman" w:cs="Times New Roman"/>
        </w:rPr>
        <w:t>w postaci</w:t>
      </w:r>
      <w:r w:rsidRPr="00825802">
        <w:rPr>
          <w:rFonts w:ascii="Times New Roman" w:hAnsi="Times New Roman" w:cs="Times New Roman"/>
          <w:bCs/>
        </w:rPr>
        <w:t xml:space="preserve"> elektronicznej oraz minimalnych wymagań dla systemów teleinformatycznych (</w:t>
      </w:r>
      <w:proofErr w:type="spellStart"/>
      <w:r w:rsidRPr="00825802">
        <w:rPr>
          <w:rFonts w:ascii="Times New Roman" w:hAnsi="Times New Roman" w:cs="Times New Roman"/>
          <w:bCs/>
        </w:rPr>
        <w:t>t.j</w:t>
      </w:r>
      <w:proofErr w:type="spellEnd"/>
      <w:r w:rsidRPr="00825802">
        <w:rPr>
          <w:rFonts w:ascii="Times New Roman" w:hAnsi="Times New Roman" w:cs="Times New Roman"/>
          <w:bCs/>
        </w:rPr>
        <w:t xml:space="preserve">. Dz. U. z 2017, poz. 2247) – z zastrzeżeniem, iż Zamawiający dopuszcza także przesyłanie dokumentów (w tym oferty) </w:t>
      </w:r>
      <w:r w:rsidRPr="00825802">
        <w:rPr>
          <w:rFonts w:ascii="Times New Roman" w:hAnsi="Times New Roman" w:cs="Times New Roman"/>
          <w:b/>
          <w:bCs/>
        </w:rPr>
        <w:t>skompresowanych np. formatem .</w:t>
      </w:r>
      <w:proofErr w:type="spellStart"/>
      <w:r w:rsidRPr="00825802">
        <w:rPr>
          <w:rFonts w:ascii="Times New Roman" w:hAnsi="Times New Roman" w:cs="Times New Roman"/>
          <w:b/>
          <w:bCs/>
        </w:rPr>
        <w:t>rar</w:t>
      </w:r>
      <w:proofErr w:type="spellEnd"/>
      <w:r w:rsidRPr="00825802">
        <w:rPr>
          <w:rFonts w:ascii="Times New Roman" w:hAnsi="Times New Roman" w:cs="Times New Roman"/>
          <w:bCs/>
        </w:rPr>
        <w:t xml:space="preserve"> </w:t>
      </w:r>
    </w:p>
    <w:p w14:paraId="3FF8243C" w14:textId="77777777" w:rsidR="003A3D70" w:rsidRPr="00825802" w:rsidRDefault="003A3D70" w:rsidP="003A3D70">
      <w:pPr>
        <w:widowControl w:val="0"/>
        <w:tabs>
          <w:tab w:val="left" w:pos="800"/>
          <w:tab w:val="left" w:pos="1134"/>
        </w:tabs>
        <w:autoSpaceDN w:val="0"/>
        <w:adjustRightInd w:val="0"/>
        <w:spacing w:after="120" w:line="240" w:lineRule="auto"/>
        <w:ind w:left="799"/>
        <w:jc w:val="both"/>
        <w:rPr>
          <w:rFonts w:ascii="Times New Roman" w:hAnsi="Times New Roman" w:cs="Times New Roman"/>
          <w:b/>
          <w:bCs/>
        </w:rPr>
      </w:pPr>
      <w:r w:rsidRPr="00825802">
        <w:rPr>
          <w:rFonts w:ascii="Times New Roman" w:hAnsi="Times New Roman" w:cs="Times New Roman"/>
          <w:b/>
          <w:bCs/>
        </w:rPr>
        <w:t>Uwaga: przesłanie pliku w formacie .</w:t>
      </w:r>
      <w:proofErr w:type="spellStart"/>
      <w:r w:rsidRPr="00825802">
        <w:rPr>
          <w:rFonts w:ascii="Times New Roman" w:hAnsi="Times New Roman" w:cs="Times New Roman"/>
          <w:b/>
          <w:bCs/>
        </w:rPr>
        <w:t>rar</w:t>
      </w:r>
      <w:proofErr w:type="spellEnd"/>
      <w:r w:rsidRPr="00825802">
        <w:rPr>
          <w:rFonts w:ascii="Times New Roman" w:hAnsi="Times New Roman" w:cs="Times New Roman"/>
          <w:b/>
          <w:bCs/>
        </w:rPr>
        <w:t xml:space="preserve"> poprzez Platformę przetargową jest możliwe tylko po uprzednim jego skompresowaniu do innego formatu wskazanego w Rozporządzeniu, o którym mowa w pkt 2.6 niniejszego rozdziału (np. w formacie .zip)</w:t>
      </w:r>
    </w:p>
    <w:p w14:paraId="2D92DE60" w14:textId="77777777" w:rsidR="003A3D70" w:rsidRPr="00825802" w:rsidRDefault="003A3D70" w:rsidP="003A3D70">
      <w:pPr>
        <w:widowControl w:val="0"/>
        <w:numPr>
          <w:ilvl w:val="0"/>
          <w:numId w:val="18"/>
        </w:numPr>
        <w:tabs>
          <w:tab w:val="left" w:pos="900"/>
          <w:tab w:val="left" w:pos="1134"/>
        </w:tabs>
        <w:autoSpaceDN w:val="0"/>
        <w:adjustRightInd w:val="0"/>
        <w:spacing w:after="120" w:line="240" w:lineRule="auto"/>
        <w:ind w:left="800" w:hanging="600"/>
        <w:jc w:val="both"/>
        <w:rPr>
          <w:rFonts w:ascii="Times New Roman" w:hAnsi="Times New Roman" w:cs="Times New Roman"/>
          <w:bCs/>
        </w:rPr>
      </w:pPr>
      <w:r w:rsidRPr="00825802">
        <w:rPr>
          <w:rFonts w:ascii="Times New Roman" w:hAnsi="Times New Roman" w:cs="Times New Roman"/>
          <w:bCs/>
        </w:rPr>
        <w:t xml:space="preserve">Sposób sporządzania i przekazywania informacji określają Rozporządzenie Prezesa Rady Ministrów z dnia 30.12.2020r. w sprawie sposobu sporządzania i przekazywania informacji oraz wymagań technicznych dla dokumentów elektronicznych oraz środków komunikacji elektronicznej w postępowaniu o udzielenie zamówienia publicznego lub konkursie (Dz.U. </w:t>
      </w:r>
      <w:r w:rsidRPr="00825802">
        <w:rPr>
          <w:rFonts w:ascii="Times New Roman" w:hAnsi="Times New Roman" w:cs="Times New Roman"/>
          <w:bCs/>
        </w:rPr>
        <w:br/>
        <w:t xml:space="preserve">z 2020, poz. 2452) oraz Rozporządzenie Ministra Rozwoju, pracy i technologii z dnia 23.12.2020r. w sprawie podmiotowych środków dowodowych oraz innych dokumentów lub oświadczeń, jakich może żądać zamawiający od wykonawcy (Dz. U z 2020, poz. 2415). </w:t>
      </w:r>
    </w:p>
    <w:p w14:paraId="7669D4C6" w14:textId="77777777" w:rsidR="003A3D70" w:rsidRPr="00825802" w:rsidRDefault="003A3D70" w:rsidP="003A3D70">
      <w:pPr>
        <w:widowControl w:val="0"/>
        <w:numPr>
          <w:ilvl w:val="0"/>
          <w:numId w:val="18"/>
        </w:numPr>
        <w:tabs>
          <w:tab w:val="left" w:pos="900"/>
          <w:tab w:val="left" w:pos="1134"/>
        </w:tabs>
        <w:autoSpaceDN w:val="0"/>
        <w:adjustRightInd w:val="0"/>
        <w:spacing w:after="120" w:line="240" w:lineRule="auto"/>
        <w:ind w:left="800" w:hanging="600"/>
        <w:jc w:val="both"/>
        <w:rPr>
          <w:rFonts w:ascii="Times New Roman" w:hAnsi="Times New Roman" w:cs="Times New Roman"/>
          <w:bCs/>
        </w:rPr>
      </w:pPr>
      <w:r w:rsidRPr="00825802">
        <w:rPr>
          <w:rFonts w:ascii="Times New Roman" w:hAnsi="Times New Roman" w:cs="Times New Roman"/>
          <w:bCs/>
        </w:rPr>
        <w:t xml:space="preserve">Maksymalny rozmiar plików przesyłanych za pośrednictwem Platformy wynosi 150 MB </w:t>
      </w:r>
      <w:r w:rsidRPr="00825802">
        <w:rPr>
          <w:rFonts w:ascii="Times New Roman" w:hAnsi="Times New Roman" w:cs="Times New Roman"/>
          <w:bCs/>
          <w:u w:val="single"/>
        </w:rPr>
        <w:t>dla jednego pliku</w:t>
      </w:r>
      <w:r w:rsidRPr="00825802">
        <w:rPr>
          <w:rFonts w:ascii="Times New Roman" w:hAnsi="Times New Roman" w:cs="Times New Roman"/>
          <w:bCs/>
        </w:rPr>
        <w:t xml:space="preserve">. </w:t>
      </w:r>
    </w:p>
    <w:p w14:paraId="4BBE21F7" w14:textId="77777777" w:rsidR="005A4073" w:rsidRPr="00825802" w:rsidRDefault="005A4073" w:rsidP="005A4073">
      <w:pPr>
        <w:widowControl w:val="0"/>
        <w:tabs>
          <w:tab w:val="left" w:pos="900"/>
          <w:tab w:val="left" w:pos="1134"/>
        </w:tabs>
        <w:autoSpaceDN w:val="0"/>
        <w:adjustRightInd w:val="0"/>
        <w:spacing w:after="120" w:line="240" w:lineRule="auto"/>
        <w:ind w:left="800"/>
        <w:jc w:val="both"/>
        <w:rPr>
          <w:rFonts w:ascii="Times New Roman" w:hAnsi="Times New Roman" w:cs="Times New Roman"/>
          <w:bCs/>
        </w:rPr>
      </w:pPr>
    </w:p>
    <w:p w14:paraId="5514B035" w14:textId="77777777" w:rsidR="003A3D70" w:rsidRPr="00825802" w:rsidRDefault="003A3D70" w:rsidP="003A3D70">
      <w:pPr>
        <w:suppressAutoHyphens/>
        <w:overflowPunct w:val="0"/>
        <w:autoSpaceDE w:val="0"/>
        <w:spacing w:after="60" w:line="240" w:lineRule="auto"/>
        <w:ind w:left="560" w:hanging="360"/>
        <w:jc w:val="both"/>
        <w:textAlignment w:val="baseline"/>
        <w:outlineLvl w:val="1"/>
        <w:rPr>
          <w:rFonts w:ascii="Times New Roman" w:eastAsia="Times New Roman" w:hAnsi="Times New Roman" w:cs="Times New Roman"/>
          <w:b/>
          <w:kern w:val="1"/>
          <w:lang w:eastAsia="ar-SA"/>
          <w14:ligatures w14:val="none"/>
        </w:rPr>
      </w:pPr>
      <w:r w:rsidRPr="00825802">
        <w:rPr>
          <w:rFonts w:ascii="Times New Roman" w:eastAsia="Times New Roman" w:hAnsi="Times New Roman" w:cs="Times New Roman"/>
          <w:b/>
          <w:kern w:val="1"/>
          <w:lang w:eastAsia="ar-SA"/>
          <w14:ligatures w14:val="none"/>
        </w:rPr>
        <w:t>3.Opis sposobu przygotowania i składania ofert</w:t>
      </w:r>
    </w:p>
    <w:p w14:paraId="15B8B9E6" w14:textId="77777777" w:rsidR="003A3D70" w:rsidRPr="00825802" w:rsidRDefault="003A3D70" w:rsidP="009D5DB2">
      <w:pPr>
        <w:numPr>
          <w:ilvl w:val="0"/>
          <w:numId w:val="38"/>
        </w:numPr>
        <w:suppressAutoHyphens/>
        <w:spacing w:after="120" w:line="240" w:lineRule="auto"/>
        <w:ind w:left="799" w:hanging="601"/>
        <w:jc w:val="both"/>
        <w:rPr>
          <w:rFonts w:ascii="Times New Roman" w:eastAsia="Arial" w:hAnsi="Times New Roman" w:cs="Times New Roman"/>
          <w:kern w:val="0"/>
          <w:u w:val="single"/>
          <w:lang w:bidi="en-US"/>
          <w14:ligatures w14:val="none"/>
        </w:rPr>
      </w:pPr>
      <w:r w:rsidRPr="00825802">
        <w:rPr>
          <w:rFonts w:ascii="Times New Roman" w:eastAsia="Arial" w:hAnsi="Times New Roman" w:cs="Times New Roman"/>
          <w:kern w:val="0"/>
          <w:lang w:bidi="en-US"/>
          <w14:ligatures w14:val="none"/>
        </w:rPr>
        <w:lastRenderedPageBreak/>
        <w:t xml:space="preserve">Ofertę wraz z oświadczeniami składa się pod rygorem nieważności w formie elektronicznej. </w:t>
      </w:r>
    </w:p>
    <w:p w14:paraId="6AC05B75" w14:textId="77777777" w:rsidR="003A3D70" w:rsidRPr="00825802" w:rsidRDefault="003A3D70" w:rsidP="009D5DB2">
      <w:pPr>
        <w:numPr>
          <w:ilvl w:val="0"/>
          <w:numId w:val="38"/>
        </w:numPr>
        <w:suppressAutoHyphens/>
        <w:spacing w:after="120" w:line="240" w:lineRule="auto"/>
        <w:ind w:left="799" w:hanging="601"/>
        <w:jc w:val="both"/>
        <w:rPr>
          <w:rFonts w:ascii="Times New Roman" w:eastAsia="Arial" w:hAnsi="Times New Roman" w:cs="Times New Roman"/>
          <w:kern w:val="0"/>
          <w:u w:val="single"/>
          <w:lang w:bidi="en-US"/>
          <w14:ligatures w14:val="none"/>
        </w:rPr>
      </w:pPr>
      <w:r w:rsidRPr="00825802">
        <w:rPr>
          <w:rFonts w:ascii="Times New Roman" w:eastAsia="Arial" w:hAnsi="Times New Roman" w:cs="Times New Roman"/>
          <w:kern w:val="0"/>
          <w:lang w:bidi="en-US"/>
          <w14:ligatures w14:val="none"/>
        </w:rPr>
        <w:t xml:space="preserve">Każdy Wykonawca może złożyć tylko jedną ofertę sporządzoną w języku polskim zgodnie </w:t>
      </w:r>
      <w:r w:rsidRPr="00825802">
        <w:rPr>
          <w:rFonts w:ascii="Times New Roman" w:eastAsia="Arial" w:hAnsi="Times New Roman" w:cs="Times New Roman"/>
          <w:kern w:val="0"/>
          <w:lang w:bidi="en-US"/>
          <w14:ligatures w14:val="none"/>
        </w:rPr>
        <w:br/>
        <w:t>z wymaganiami SWZ.</w:t>
      </w:r>
    </w:p>
    <w:p w14:paraId="70818C77" w14:textId="77777777" w:rsidR="003A3D70" w:rsidRPr="00825802" w:rsidRDefault="003A3D70" w:rsidP="009D5DB2">
      <w:pPr>
        <w:numPr>
          <w:ilvl w:val="0"/>
          <w:numId w:val="38"/>
        </w:numPr>
        <w:suppressAutoHyphens/>
        <w:spacing w:after="120" w:line="240" w:lineRule="auto"/>
        <w:ind w:left="799" w:hanging="601"/>
        <w:jc w:val="both"/>
        <w:rPr>
          <w:rFonts w:ascii="Times New Roman" w:eastAsia="Arial" w:hAnsi="Times New Roman" w:cs="Times New Roman"/>
          <w:kern w:val="0"/>
          <w:u w:val="single"/>
          <w:lang w:bidi="en-US"/>
          <w14:ligatures w14:val="none"/>
        </w:rPr>
      </w:pPr>
      <w:r w:rsidRPr="00825802">
        <w:rPr>
          <w:rFonts w:ascii="Times New Roman" w:eastAsia="Arial" w:hAnsi="Times New Roman" w:cs="Times New Roman"/>
          <w:kern w:val="0"/>
          <w:lang w:bidi="en-US"/>
          <w14:ligatures w14:val="none"/>
        </w:rPr>
        <w:t xml:space="preserve">Ofertę wraz z załącznikami składa za pośrednictwem Platformy przetargowej.  </w:t>
      </w:r>
    </w:p>
    <w:p w14:paraId="34F69FD3" w14:textId="3A43FB4B" w:rsidR="003A3D70" w:rsidRPr="00825802" w:rsidRDefault="003A3D70" w:rsidP="009D5DB2">
      <w:pPr>
        <w:numPr>
          <w:ilvl w:val="0"/>
          <w:numId w:val="38"/>
        </w:numPr>
        <w:suppressAutoHyphens/>
        <w:spacing w:after="120" w:line="240" w:lineRule="auto"/>
        <w:ind w:left="799" w:hanging="601"/>
        <w:jc w:val="both"/>
        <w:rPr>
          <w:rFonts w:ascii="Times New Roman" w:eastAsia="Arial" w:hAnsi="Times New Roman" w:cs="Times New Roman"/>
          <w:kern w:val="0"/>
          <w:u w:val="single"/>
          <w:lang w:bidi="en-US"/>
          <w14:ligatures w14:val="none"/>
        </w:rPr>
      </w:pPr>
      <w:r w:rsidRPr="00825802">
        <w:rPr>
          <w:rFonts w:ascii="Times New Roman" w:eastAsia="Arial" w:hAnsi="Times New Roman" w:cs="Times New Roman"/>
          <w:bCs/>
          <w:kern w:val="0"/>
          <w:lang w:bidi="en-US"/>
          <w14:ligatures w14:val="none"/>
        </w:rPr>
        <w:t xml:space="preserve">Zamawiający zaleca, aby oferta została utworzona w formacie </w:t>
      </w:r>
      <w:r w:rsidRPr="00825802">
        <w:rPr>
          <w:rFonts w:ascii="Times New Roman" w:eastAsia="Arial" w:hAnsi="Times New Roman" w:cs="Times New Roman"/>
          <w:b/>
          <w:bCs/>
          <w:kern w:val="0"/>
          <w:lang w:bidi="en-US"/>
          <w14:ligatures w14:val="none"/>
        </w:rPr>
        <w:t xml:space="preserve">.pdf oraz podpisana wewnętrznym kwalifikowanym podpisem elektronicznym. </w:t>
      </w:r>
      <w:r w:rsidRPr="00825802">
        <w:rPr>
          <w:rFonts w:ascii="Times New Roman" w:eastAsia="Arial" w:hAnsi="Times New Roman" w:cs="Times New Roman"/>
          <w:bCs/>
          <w:kern w:val="0"/>
          <w:lang w:bidi="en-US"/>
          <w14:ligatures w14:val="none"/>
        </w:rPr>
        <w:t>Wykonawca może przygotować ofertę w każdym innym formacie zgodnym z Obwieszczeniem Prezesa Rady Ministrów z dnia 9 listopada 2017r.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745E3F63" w14:textId="77777777" w:rsidR="003A3D70" w:rsidRPr="00825802" w:rsidRDefault="003A3D70" w:rsidP="009D5DB2">
      <w:pPr>
        <w:numPr>
          <w:ilvl w:val="0"/>
          <w:numId w:val="38"/>
        </w:numPr>
        <w:suppressAutoHyphens/>
        <w:spacing w:after="120" w:line="240" w:lineRule="auto"/>
        <w:ind w:left="799" w:hanging="601"/>
        <w:jc w:val="both"/>
        <w:rPr>
          <w:rFonts w:ascii="Times New Roman" w:eastAsia="Arial" w:hAnsi="Times New Roman" w:cs="Times New Roman"/>
          <w:kern w:val="0"/>
          <w:u w:val="single"/>
          <w:lang w:bidi="en-US"/>
          <w14:ligatures w14:val="none"/>
        </w:rPr>
      </w:pPr>
      <w:r w:rsidRPr="00825802">
        <w:rPr>
          <w:rFonts w:ascii="Times New Roman" w:eastAsia="Arial" w:hAnsi="Times New Roman" w:cs="Times New Roman"/>
          <w:bCs/>
          <w:kern w:val="0"/>
          <w:lang w:bidi="en-US"/>
          <w14:ligatures w14:val="none"/>
        </w:rPr>
        <w:t>W przypadku zastosowania podpisu zewnętrznego należy pamiętać o obowiązku dołączenia do pliku stanowiącego ofertę także pliku podpisującego, który generuje się automatycznie podczas złożenia podpisu.</w:t>
      </w:r>
    </w:p>
    <w:p w14:paraId="5EB29BB8" w14:textId="77777777" w:rsidR="003A3D70" w:rsidRPr="00825802" w:rsidRDefault="003A3D70" w:rsidP="009D5DB2">
      <w:pPr>
        <w:numPr>
          <w:ilvl w:val="0"/>
          <w:numId w:val="38"/>
        </w:numPr>
        <w:suppressAutoHyphens/>
        <w:spacing w:after="120" w:line="240" w:lineRule="auto"/>
        <w:ind w:left="799" w:hanging="601"/>
        <w:jc w:val="both"/>
        <w:rPr>
          <w:rFonts w:ascii="Times New Roman" w:eastAsia="Arial" w:hAnsi="Times New Roman" w:cs="Times New Roman"/>
          <w:kern w:val="0"/>
          <w:u w:val="single"/>
          <w:lang w:bidi="en-US"/>
          <w14:ligatures w14:val="none"/>
        </w:rPr>
      </w:pPr>
      <w:r w:rsidRPr="00825802">
        <w:rPr>
          <w:rFonts w:ascii="Times New Roman" w:eastAsia="Arial" w:hAnsi="Times New Roman" w:cs="Times New Roman"/>
          <w:bCs/>
          <w:kern w:val="0"/>
          <w:lang w:bidi="en-US"/>
          <w14:ligatures w14:val="none"/>
        </w:rPr>
        <w:t xml:space="preserve">Zamawiający rekomenduje wykorzystanie podpisu z kwalifikowanym znacznikiem czasu. Kwalifikowany znacznik czasu nie jest wymagany, ułatwia jednak weryfikację podpisu </w:t>
      </w:r>
      <w:r w:rsidRPr="00825802">
        <w:rPr>
          <w:rFonts w:ascii="Times New Roman" w:eastAsia="Arial" w:hAnsi="Times New Roman" w:cs="Times New Roman"/>
          <w:bCs/>
          <w:kern w:val="0"/>
          <w:lang w:bidi="en-US"/>
          <w14:ligatures w14:val="none"/>
        </w:rPr>
        <w:br/>
        <w:t>w przypadku, gdy ważność certyfikatu wygasła.</w:t>
      </w:r>
    </w:p>
    <w:p w14:paraId="050CCB46" w14:textId="77777777" w:rsidR="003A3D70" w:rsidRPr="00825802" w:rsidRDefault="003A3D70" w:rsidP="009D5DB2">
      <w:pPr>
        <w:numPr>
          <w:ilvl w:val="0"/>
          <w:numId w:val="38"/>
        </w:numPr>
        <w:suppressAutoHyphens/>
        <w:spacing w:after="120" w:line="240" w:lineRule="auto"/>
        <w:ind w:left="799" w:hanging="601"/>
        <w:jc w:val="both"/>
        <w:rPr>
          <w:rFonts w:ascii="Times New Roman" w:eastAsia="Arial" w:hAnsi="Times New Roman" w:cs="Times New Roman"/>
          <w:kern w:val="0"/>
          <w:u w:val="single"/>
          <w:lang w:bidi="en-US"/>
          <w14:ligatures w14:val="none"/>
        </w:rPr>
      </w:pPr>
      <w:r w:rsidRPr="00825802">
        <w:rPr>
          <w:rFonts w:ascii="Times New Roman" w:eastAsia="Arial" w:hAnsi="Times New Roman" w:cs="Times New Roman"/>
          <w:bCs/>
          <w:kern w:val="0"/>
          <w:lang w:bidi="en-US"/>
          <w14:ligatures w14:val="none"/>
        </w:rPr>
        <w:t xml:space="preserve">W celu kompresji danych Zamawiający rekomenduje wykorzystanie formatu </w:t>
      </w:r>
      <w:r w:rsidRPr="00825802">
        <w:rPr>
          <w:rFonts w:ascii="Times New Roman" w:eastAsia="Arial" w:hAnsi="Times New Roman" w:cs="Times New Roman"/>
          <w:b/>
          <w:bCs/>
          <w:kern w:val="0"/>
          <w:lang w:bidi="en-US"/>
          <w14:ligatures w14:val="none"/>
        </w:rPr>
        <w:t>.zip</w:t>
      </w:r>
      <w:r w:rsidRPr="00825802">
        <w:rPr>
          <w:rFonts w:ascii="Times New Roman" w:eastAsia="Arial" w:hAnsi="Times New Roman" w:cs="Times New Roman"/>
          <w:bCs/>
          <w:kern w:val="0"/>
          <w:lang w:bidi="en-US"/>
          <w14:ligatures w14:val="none"/>
        </w:rPr>
        <w:t>.</w:t>
      </w:r>
      <w:r w:rsidRPr="00825802">
        <w:rPr>
          <w:rFonts w:ascii="Times New Roman" w:eastAsia="Arial" w:hAnsi="Times New Roman" w:cs="Times New Roman"/>
          <w:bCs/>
          <w:kern w:val="0"/>
          <w:lang w:bidi="en-US"/>
          <w14:ligatures w14:val="none"/>
        </w:rPr>
        <w:tab/>
      </w:r>
    </w:p>
    <w:p w14:paraId="56DEDF58" w14:textId="15F3F429" w:rsidR="003A3D70" w:rsidRPr="00825802" w:rsidRDefault="003A3D70" w:rsidP="009D5DB2">
      <w:pPr>
        <w:numPr>
          <w:ilvl w:val="0"/>
          <w:numId w:val="38"/>
        </w:numPr>
        <w:suppressAutoHyphens/>
        <w:spacing w:after="120" w:line="240" w:lineRule="auto"/>
        <w:ind w:left="799" w:hanging="601"/>
        <w:jc w:val="both"/>
        <w:rPr>
          <w:rFonts w:ascii="Times New Roman" w:eastAsia="Arial" w:hAnsi="Times New Roman" w:cs="Times New Roman"/>
          <w:kern w:val="0"/>
          <w:lang w:bidi="en-US"/>
          <w14:ligatures w14:val="none"/>
        </w:rPr>
      </w:pPr>
      <w:r w:rsidRPr="00825802">
        <w:rPr>
          <w:rFonts w:ascii="Times New Roman" w:eastAsia="Arial" w:hAnsi="Times New Roman" w:cs="Times New Roman"/>
          <w:kern w:val="0"/>
          <w:lang w:bidi="en-US"/>
          <w14:ligatures w14:val="none"/>
        </w:rPr>
        <w:t>Upoważnienie (pełnomocnictwo) do podpisania oferty, do poświadczania dokumentów za zgodność z oryginałem należy dołączyć do oferty zgodnie z pkt 1.</w:t>
      </w:r>
      <w:r w:rsidR="00A74F87" w:rsidRPr="00825802">
        <w:rPr>
          <w:rFonts w:ascii="Times New Roman" w:eastAsia="Arial" w:hAnsi="Times New Roman" w:cs="Times New Roman"/>
          <w:kern w:val="0"/>
          <w:lang w:bidi="en-US"/>
          <w14:ligatures w14:val="none"/>
        </w:rPr>
        <w:t>6</w:t>
      </w:r>
      <w:r w:rsidRPr="00825802">
        <w:rPr>
          <w:rFonts w:ascii="Times New Roman" w:eastAsia="Arial" w:hAnsi="Times New Roman" w:cs="Times New Roman"/>
          <w:kern w:val="0"/>
          <w:lang w:bidi="en-US"/>
          <w14:ligatures w14:val="none"/>
        </w:rPr>
        <w:t xml:space="preserve"> rozdziału </w:t>
      </w:r>
      <w:r w:rsidR="00A74F87" w:rsidRPr="00825802">
        <w:rPr>
          <w:rFonts w:ascii="Times New Roman" w:eastAsia="Arial" w:hAnsi="Times New Roman" w:cs="Times New Roman"/>
          <w:kern w:val="0"/>
          <w:lang w:bidi="en-US"/>
          <w14:ligatures w14:val="none"/>
        </w:rPr>
        <w:t>XI</w:t>
      </w:r>
      <w:r w:rsidRPr="00825802">
        <w:rPr>
          <w:rFonts w:ascii="Times New Roman" w:eastAsia="Arial" w:hAnsi="Times New Roman" w:cs="Times New Roman"/>
          <w:kern w:val="0"/>
          <w:lang w:bidi="en-US"/>
          <w14:ligatures w14:val="none"/>
        </w:rPr>
        <w:t xml:space="preserve"> niniejszej </w:t>
      </w:r>
      <w:proofErr w:type="spellStart"/>
      <w:r w:rsidRPr="00825802">
        <w:rPr>
          <w:rFonts w:ascii="Times New Roman" w:eastAsia="Arial" w:hAnsi="Times New Roman" w:cs="Times New Roman"/>
          <w:kern w:val="0"/>
          <w:lang w:bidi="en-US"/>
          <w14:ligatures w14:val="none"/>
        </w:rPr>
        <w:t>swz</w:t>
      </w:r>
      <w:proofErr w:type="spellEnd"/>
      <w:r w:rsidRPr="00825802">
        <w:rPr>
          <w:rFonts w:ascii="Times New Roman" w:eastAsia="Arial" w:hAnsi="Times New Roman" w:cs="Times New Roman"/>
          <w:kern w:val="0"/>
          <w:lang w:bidi="en-US"/>
          <w14:ligatures w14:val="none"/>
        </w:rPr>
        <w:t>.</w:t>
      </w:r>
    </w:p>
    <w:p w14:paraId="3F2B2589" w14:textId="77777777" w:rsidR="003A3D70" w:rsidRPr="00825802" w:rsidRDefault="003A3D70" w:rsidP="009D5DB2">
      <w:pPr>
        <w:numPr>
          <w:ilvl w:val="0"/>
          <w:numId w:val="38"/>
        </w:numPr>
        <w:suppressAutoHyphens/>
        <w:spacing w:after="120" w:line="240" w:lineRule="auto"/>
        <w:ind w:left="799" w:hanging="601"/>
        <w:jc w:val="both"/>
        <w:rPr>
          <w:rFonts w:ascii="Times New Roman" w:eastAsia="Arial" w:hAnsi="Times New Roman" w:cs="Times New Roman"/>
          <w:kern w:val="0"/>
          <w:u w:val="single"/>
          <w:lang w:bidi="en-US"/>
          <w14:ligatures w14:val="none"/>
        </w:rPr>
      </w:pPr>
      <w:r w:rsidRPr="00825802">
        <w:rPr>
          <w:rFonts w:ascii="Times New Roman" w:eastAsia="Arial" w:hAnsi="Times New Roman" w:cs="Times New Roman"/>
          <w:kern w:val="0"/>
          <w:lang w:bidi="en-US"/>
          <w14:ligatures w14:val="none"/>
        </w:rPr>
        <w:t xml:space="preserve">W przypadku, gdy w opatrzonej kwalifikowanym podpisem elektronicznym ofercie lub oświadczeniu Wykonawcy, zostały naniesione zmiany, oferta/oświadczenie Wykonawcy muszą być ponownie podpisane. </w:t>
      </w:r>
    </w:p>
    <w:p w14:paraId="754BC831" w14:textId="77777777" w:rsidR="003A3D70" w:rsidRPr="00825802" w:rsidRDefault="003A3D70" w:rsidP="009D5DB2">
      <w:pPr>
        <w:numPr>
          <w:ilvl w:val="0"/>
          <w:numId w:val="38"/>
        </w:numPr>
        <w:suppressAutoHyphens/>
        <w:spacing w:after="120" w:line="240" w:lineRule="auto"/>
        <w:ind w:left="799" w:hanging="601"/>
        <w:jc w:val="both"/>
        <w:rPr>
          <w:rFonts w:ascii="Times New Roman" w:eastAsia="Arial" w:hAnsi="Times New Roman" w:cs="Times New Roman"/>
          <w:kern w:val="0"/>
          <w:u w:val="single"/>
          <w:lang w:bidi="en-US"/>
          <w14:ligatures w14:val="none"/>
        </w:rPr>
      </w:pPr>
      <w:r w:rsidRPr="00825802">
        <w:rPr>
          <w:rFonts w:ascii="Times New Roman" w:eastAsia="Arial" w:hAnsi="Times New Roman" w:cs="Times New Roman"/>
          <w:kern w:val="0"/>
          <w:lang w:bidi="en-US"/>
          <w14:ligatures w14:val="none"/>
        </w:rPr>
        <w:t>W formularzu oferty Wykonawca zobowiązany jest podać adres poczty elektronicznej używany do logowania na Platformie przetargowej, za pomocą którego będzie prowadzona korespondencja z Wykonawcą.</w:t>
      </w:r>
    </w:p>
    <w:p w14:paraId="774BEE51" w14:textId="77777777" w:rsidR="003A3D70" w:rsidRPr="00825802" w:rsidRDefault="003A3D70" w:rsidP="009D5DB2">
      <w:pPr>
        <w:numPr>
          <w:ilvl w:val="0"/>
          <w:numId w:val="38"/>
        </w:numPr>
        <w:suppressAutoHyphens/>
        <w:spacing w:after="120" w:line="240" w:lineRule="auto"/>
        <w:ind w:left="799" w:hanging="601"/>
        <w:jc w:val="both"/>
        <w:rPr>
          <w:rFonts w:ascii="Times New Roman" w:eastAsia="Arial" w:hAnsi="Times New Roman" w:cs="Times New Roman"/>
          <w:kern w:val="0"/>
          <w:u w:val="single"/>
          <w:lang w:bidi="en-US"/>
          <w14:ligatures w14:val="none"/>
        </w:rPr>
      </w:pPr>
      <w:r w:rsidRPr="00825802">
        <w:rPr>
          <w:rFonts w:ascii="Times New Roman" w:eastAsia="Arial" w:hAnsi="Times New Roman" w:cs="Times New Roman"/>
          <w:kern w:val="0"/>
          <w:lang w:bidi="en-US"/>
          <w14:ligatures w14:val="none"/>
        </w:rPr>
        <w:t>Dokumenty sporządzone w języku obcym, należy składać wraz z tłumaczeniem na język polski – nie dotyczy oferty, która musi być sporządzona w języku polskim.</w:t>
      </w:r>
    </w:p>
    <w:p w14:paraId="370296A2" w14:textId="77777777" w:rsidR="003A3D70" w:rsidRPr="00825802" w:rsidRDefault="003A3D70" w:rsidP="009D5DB2">
      <w:pPr>
        <w:numPr>
          <w:ilvl w:val="0"/>
          <w:numId w:val="38"/>
        </w:numPr>
        <w:suppressAutoHyphens/>
        <w:spacing w:after="120" w:line="240" w:lineRule="auto"/>
        <w:ind w:left="799" w:hanging="601"/>
        <w:jc w:val="both"/>
        <w:rPr>
          <w:rFonts w:ascii="Times New Roman" w:eastAsia="Arial" w:hAnsi="Times New Roman" w:cs="Times New Roman"/>
          <w:kern w:val="0"/>
          <w:lang w:bidi="en-US"/>
          <w14:ligatures w14:val="none"/>
        </w:rPr>
      </w:pPr>
      <w:r w:rsidRPr="00825802">
        <w:rPr>
          <w:rFonts w:ascii="Times New Roman" w:eastAsia="Arial" w:hAnsi="Times New Roman" w:cs="Times New Roman"/>
          <w:kern w:val="0"/>
          <w:lang w:bidi="en-US"/>
          <w14:ligatures w14:val="none"/>
        </w:rPr>
        <w:t xml:space="preserve">Wszelkie </w:t>
      </w:r>
      <w:r w:rsidRPr="00825802">
        <w:rPr>
          <w:rFonts w:ascii="Times New Roman" w:eastAsia="Arial" w:hAnsi="Times New Roman" w:cs="Times New Roman"/>
          <w:kern w:val="0"/>
          <w:u w:val="single"/>
          <w:lang w:bidi="en-US"/>
          <w14:ligatures w14:val="none"/>
        </w:rPr>
        <w:t>informacje stanowiące tajemnicę przedsiębiorstwa</w:t>
      </w:r>
      <w:r w:rsidRPr="00825802">
        <w:rPr>
          <w:rFonts w:ascii="Times New Roman" w:eastAsia="Arial" w:hAnsi="Times New Roman" w:cs="Times New Roman"/>
          <w:kern w:val="0"/>
          <w:lang w:bidi="en-US"/>
          <w14:ligatures w14:val="none"/>
        </w:rPr>
        <w:t xml:space="preserve"> w rozumieniu ustawy z dnia 16 kwietnia 1993 r. o zwalczaniu nieuczciwej konkurencji, </w:t>
      </w:r>
      <w:r w:rsidRPr="00825802">
        <w:rPr>
          <w:rFonts w:ascii="Times New Roman" w:eastAsia="Arial" w:hAnsi="Times New Roman" w:cs="Times New Roman"/>
          <w:kern w:val="0"/>
          <w:u w:val="single"/>
          <w:lang w:bidi="en-US"/>
          <w14:ligatures w14:val="none"/>
        </w:rPr>
        <w:t xml:space="preserve">które Wykonawca zastrzeże jako tajemnicę przedsiębiorstwa, powinny zostać złożone w wydzielonym i odpowiednio oznaczonym pliku wraz z jednoczesnym zaznaczeniem w nazwie pliku </w:t>
      </w:r>
      <w:r w:rsidRPr="00825802">
        <w:rPr>
          <w:rFonts w:ascii="Times New Roman" w:eastAsia="Arial" w:hAnsi="Times New Roman" w:cs="Times New Roman"/>
          <w:i/>
          <w:kern w:val="0"/>
          <w:u w:val="single"/>
          <w:lang w:bidi="en-US"/>
          <w14:ligatures w14:val="none"/>
        </w:rPr>
        <w:t>„załącznik stanowiący tajemnicę przedsiębiorstwa</w:t>
      </w:r>
      <w:r w:rsidRPr="00825802">
        <w:rPr>
          <w:rFonts w:ascii="Times New Roman" w:eastAsia="Arial" w:hAnsi="Times New Roman" w:cs="Times New Roman"/>
          <w:i/>
          <w:kern w:val="0"/>
          <w:lang w:bidi="en-US"/>
          <w14:ligatures w14:val="none"/>
        </w:rPr>
        <w:t xml:space="preserve">”, </w:t>
      </w:r>
      <w:r w:rsidRPr="00825802">
        <w:rPr>
          <w:rFonts w:ascii="Times New Roman" w:eastAsia="Arial" w:hAnsi="Times New Roman" w:cs="Times New Roman"/>
          <w:kern w:val="0"/>
          <w:lang w:bidi="en-US"/>
          <w14:ligatures w14:val="none"/>
        </w:rPr>
        <w:t xml:space="preserve">natomiast pozostała część jawna oferty winna być zawarta </w:t>
      </w:r>
      <w:r w:rsidRPr="00825802">
        <w:rPr>
          <w:rFonts w:ascii="Times New Roman" w:eastAsia="Arial" w:hAnsi="Times New Roman" w:cs="Times New Roman"/>
          <w:kern w:val="0"/>
          <w:lang w:bidi="en-US"/>
          <w14:ligatures w14:val="none"/>
        </w:rPr>
        <w:br/>
        <w:t>w osobnych plikach.</w:t>
      </w:r>
    </w:p>
    <w:p w14:paraId="79598C68" w14:textId="77777777" w:rsidR="003A3D70" w:rsidRPr="00825802" w:rsidRDefault="003A3D70" w:rsidP="009D5DB2">
      <w:pPr>
        <w:numPr>
          <w:ilvl w:val="0"/>
          <w:numId w:val="38"/>
        </w:numPr>
        <w:suppressAutoHyphens/>
        <w:spacing w:after="120" w:line="240" w:lineRule="auto"/>
        <w:ind w:left="799" w:hanging="601"/>
        <w:jc w:val="both"/>
        <w:rPr>
          <w:rFonts w:ascii="Times New Roman" w:eastAsia="Arial" w:hAnsi="Times New Roman" w:cs="Times New Roman"/>
          <w:kern w:val="0"/>
          <w:u w:val="single"/>
          <w:lang w:bidi="en-US"/>
          <w14:ligatures w14:val="none"/>
        </w:rPr>
      </w:pPr>
      <w:r w:rsidRPr="00825802">
        <w:rPr>
          <w:rFonts w:ascii="Times New Roman" w:eastAsia="Arial" w:hAnsi="Times New Roman" w:cs="Times New Roman"/>
          <w:kern w:val="0"/>
          <w:lang w:bidi="en-US"/>
          <w14:ligatures w14:val="none"/>
        </w:rPr>
        <w:t xml:space="preserve">Wykonawca może przed upływem terminu do składania ofert zmienić lub wycofać ofertę za pośrednictwem Platformy przetargowej. </w:t>
      </w:r>
    </w:p>
    <w:p w14:paraId="7B6C5D86" w14:textId="77777777" w:rsidR="003A3D70" w:rsidRPr="00825802" w:rsidRDefault="003A3D70" w:rsidP="009D5DB2">
      <w:pPr>
        <w:numPr>
          <w:ilvl w:val="0"/>
          <w:numId w:val="38"/>
        </w:numPr>
        <w:suppressAutoHyphens/>
        <w:spacing w:after="120" w:line="240" w:lineRule="auto"/>
        <w:ind w:left="799" w:hanging="601"/>
        <w:jc w:val="both"/>
        <w:rPr>
          <w:rFonts w:ascii="Times New Roman" w:eastAsia="Arial" w:hAnsi="Times New Roman" w:cs="Times New Roman"/>
          <w:kern w:val="0"/>
          <w:u w:val="single"/>
          <w:lang w:bidi="en-US"/>
          <w14:ligatures w14:val="none"/>
        </w:rPr>
      </w:pPr>
      <w:r w:rsidRPr="00825802">
        <w:rPr>
          <w:rFonts w:ascii="Times New Roman" w:eastAsia="Arial" w:hAnsi="Times New Roman" w:cs="Times New Roman"/>
          <w:bCs/>
          <w:kern w:val="0"/>
          <w:lang w:bidi="en-US"/>
          <w14:ligatures w14:val="none"/>
        </w:rPr>
        <w:t>Wykonawca po upływie terminu do składania ofert nie może skutecznie wycofać złożonej oferty.</w:t>
      </w:r>
    </w:p>
    <w:p w14:paraId="074CE5AE" w14:textId="77777777" w:rsidR="003A3D70" w:rsidRPr="00825802" w:rsidRDefault="003A3D70" w:rsidP="009D5DB2">
      <w:pPr>
        <w:numPr>
          <w:ilvl w:val="0"/>
          <w:numId w:val="38"/>
        </w:numPr>
        <w:suppressAutoHyphens/>
        <w:spacing w:after="120" w:line="240" w:lineRule="auto"/>
        <w:ind w:left="799" w:hanging="601"/>
        <w:jc w:val="both"/>
        <w:rPr>
          <w:rFonts w:ascii="Times New Roman" w:eastAsia="Arial" w:hAnsi="Times New Roman" w:cs="Times New Roman"/>
          <w:kern w:val="0"/>
          <w:u w:val="single"/>
          <w:lang w:bidi="en-US"/>
          <w14:ligatures w14:val="none"/>
        </w:rPr>
      </w:pPr>
      <w:r w:rsidRPr="00825802">
        <w:rPr>
          <w:rFonts w:ascii="Times New Roman" w:eastAsia="Arial" w:hAnsi="Times New Roman" w:cs="Times New Roman"/>
          <w:bCs/>
          <w:kern w:val="0"/>
          <w:lang w:bidi="en-US"/>
          <w14:ligatures w14:val="none"/>
        </w:rPr>
        <w:t xml:space="preserve">Protokół postępowania o udzielenie zamówienia wraz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tajemnice przedsiębiorstwa. Wykonawca nie może zastrzec informacji, o których mowa w art. 22 ust. 5 ustawy </w:t>
      </w:r>
      <w:proofErr w:type="spellStart"/>
      <w:r w:rsidRPr="00825802">
        <w:rPr>
          <w:rFonts w:ascii="Times New Roman" w:eastAsia="Arial" w:hAnsi="Times New Roman" w:cs="Times New Roman"/>
          <w:bCs/>
          <w:kern w:val="0"/>
          <w:lang w:bidi="en-US"/>
          <w14:ligatures w14:val="none"/>
        </w:rPr>
        <w:t>Pzp</w:t>
      </w:r>
      <w:proofErr w:type="spellEnd"/>
      <w:r w:rsidRPr="00825802">
        <w:rPr>
          <w:rFonts w:ascii="Times New Roman" w:eastAsia="Arial" w:hAnsi="Times New Roman" w:cs="Times New Roman"/>
          <w:bCs/>
          <w:kern w:val="0"/>
          <w:lang w:bidi="en-US"/>
          <w14:ligatures w14:val="none"/>
        </w:rPr>
        <w:t xml:space="preserve">. </w:t>
      </w:r>
    </w:p>
    <w:p w14:paraId="2C13EB66" w14:textId="77777777" w:rsidR="003A3D70" w:rsidRPr="00825802" w:rsidRDefault="003A3D70" w:rsidP="003A3D70">
      <w:pPr>
        <w:numPr>
          <w:ilvl w:val="0"/>
          <w:numId w:val="20"/>
        </w:numPr>
        <w:suppressAutoHyphens/>
        <w:spacing w:after="120" w:line="240" w:lineRule="auto"/>
        <w:ind w:left="1200" w:hanging="400"/>
        <w:jc w:val="both"/>
        <w:rPr>
          <w:rFonts w:ascii="Times New Roman" w:eastAsia="Arial" w:hAnsi="Times New Roman" w:cs="Times New Roman"/>
          <w:kern w:val="0"/>
          <w:lang w:bidi="en-US"/>
          <w14:ligatures w14:val="none"/>
        </w:rPr>
      </w:pPr>
      <w:r w:rsidRPr="00825802">
        <w:rPr>
          <w:rFonts w:ascii="Times New Roman" w:eastAsia="Arial" w:hAnsi="Times New Roman" w:cs="Times New Roman"/>
          <w:kern w:val="0"/>
          <w:lang w:bidi="en-US"/>
          <w14:ligatures w14:val="none"/>
        </w:rPr>
        <w:t xml:space="preserve">W przypadku, gdy Wykonawca nie wykaże, że zastrzeżone informacje stanowią tajemnicę przedsiębiorstwa w rozumieniu art. 11 ust. 2 ustawy z dnia 16.04.1993r. o zwalczaniu </w:t>
      </w:r>
      <w:r w:rsidRPr="00825802">
        <w:rPr>
          <w:rFonts w:ascii="Times New Roman" w:eastAsia="Arial" w:hAnsi="Times New Roman" w:cs="Times New Roman"/>
          <w:kern w:val="0"/>
          <w:lang w:bidi="en-US"/>
          <w14:ligatures w14:val="none"/>
        </w:rPr>
        <w:lastRenderedPageBreak/>
        <w:t>nieuczciwej konkurencji (tj. Dz. U. z 2022r. poz. 1233) Zamawiający uzna zastrzeżenie tajemnicy za bezskuteczne, o czym poinformuje Wykonawcę.</w:t>
      </w:r>
    </w:p>
    <w:p w14:paraId="133A81D2" w14:textId="77777777" w:rsidR="003A3D70" w:rsidRPr="00825802" w:rsidRDefault="003A3D70" w:rsidP="003A3D70">
      <w:pPr>
        <w:numPr>
          <w:ilvl w:val="0"/>
          <w:numId w:val="20"/>
        </w:numPr>
        <w:suppressAutoHyphens/>
        <w:spacing w:after="120" w:line="240" w:lineRule="auto"/>
        <w:ind w:left="1200" w:hanging="400"/>
        <w:jc w:val="both"/>
        <w:rPr>
          <w:rFonts w:ascii="Times New Roman" w:eastAsia="Arial" w:hAnsi="Times New Roman" w:cs="Times New Roman"/>
          <w:kern w:val="0"/>
          <w:lang w:bidi="en-US"/>
          <w14:ligatures w14:val="none"/>
        </w:rPr>
      </w:pPr>
      <w:r w:rsidRPr="00825802">
        <w:rPr>
          <w:rFonts w:ascii="Times New Roman" w:eastAsia="Arial" w:hAnsi="Times New Roman" w:cs="Times New Roman"/>
          <w:kern w:val="0"/>
          <w:lang w:bidi="en-US"/>
          <w14:ligatures w14:val="none"/>
        </w:rPr>
        <w:t>Informacje stanowiące tajemnicę przedsiębiorstwa powinny być zgrupowane i stanowić oddzielną część oferty – odrębny plik lub pliki elektroniczne. nazwa pliku powinna jednoznacznie wskazywać, iż dane w nim zawarte stanowią tajemnicę przedsiębiorstwa.</w:t>
      </w:r>
    </w:p>
    <w:p w14:paraId="46931FFE" w14:textId="77777777" w:rsidR="003A3D70" w:rsidRPr="00825802" w:rsidRDefault="003A3D70" w:rsidP="003A3D70">
      <w:pPr>
        <w:numPr>
          <w:ilvl w:val="0"/>
          <w:numId w:val="20"/>
        </w:numPr>
        <w:suppressAutoHyphens/>
        <w:spacing w:after="120" w:line="240" w:lineRule="auto"/>
        <w:ind w:left="1200" w:hanging="400"/>
        <w:jc w:val="both"/>
        <w:rPr>
          <w:rFonts w:ascii="Times New Roman" w:eastAsia="Arial" w:hAnsi="Times New Roman" w:cs="Times New Roman"/>
          <w:kern w:val="0"/>
          <w:lang w:bidi="en-US"/>
          <w14:ligatures w14:val="none"/>
        </w:rPr>
      </w:pPr>
      <w:r w:rsidRPr="00825802">
        <w:rPr>
          <w:rFonts w:ascii="Times New Roman" w:eastAsia="Arial" w:hAnsi="Times New Roman" w:cs="Times New Roman"/>
          <w:kern w:val="0"/>
          <w:lang w:bidi="en-US"/>
          <w14:ligatures w14:val="none"/>
        </w:rPr>
        <w:t>Protokół postępowania wraz z załącznikami, w tym oferty wraz z załącznikami, udostępnia się na wniosek.</w:t>
      </w:r>
    </w:p>
    <w:p w14:paraId="153F30C9" w14:textId="77777777" w:rsidR="003A3D70" w:rsidRPr="00825802" w:rsidRDefault="003A3D70" w:rsidP="003A3D70">
      <w:pPr>
        <w:suppressAutoHyphens/>
        <w:overflowPunct w:val="0"/>
        <w:autoSpaceDE w:val="0"/>
        <w:spacing w:after="0" w:line="240" w:lineRule="auto"/>
        <w:ind w:left="560" w:hanging="360"/>
        <w:jc w:val="both"/>
        <w:textAlignment w:val="baseline"/>
        <w:outlineLvl w:val="1"/>
        <w:rPr>
          <w:rFonts w:ascii="Times New Roman" w:eastAsia="Times New Roman" w:hAnsi="Times New Roman" w:cs="Times New Roman"/>
          <w:b/>
          <w:kern w:val="1"/>
          <w:lang w:eastAsia="ar-SA"/>
          <w14:ligatures w14:val="none"/>
        </w:rPr>
      </w:pPr>
      <w:r w:rsidRPr="00825802">
        <w:rPr>
          <w:rFonts w:ascii="Times New Roman" w:eastAsia="Times New Roman" w:hAnsi="Times New Roman" w:cs="Times New Roman"/>
          <w:b/>
          <w:kern w:val="1"/>
          <w:lang w:eastAsia="ar-SA"/>
          <w14:ligatures w14:val="none"/>
        </w:rPr>
        <w:t>4.Wyjaśnienia treści SWZ</w:t>
      </w:r>
    </w:p>
    <w:p w14:paraId="343F5CDF" w14:textId="77777777" w:rsidR="003A3D70" w:rsidRPr="00825802" w:rsidRDefault="003A3D70" w:rsidP="003A3D70">
      <w:pPr>
        <w:numPr>
          <w:ilvl w:val="0"/>
          <w:numId w:val="17"/>
        </w:numPr>
        <w:spacing w:after="0" w:line="240" w:lineRule="auto"/>
        <w:ind w:left="799" w:hanging="601"/>
        <w:jc w:val="both"/>
        <w:rPr>
          <w:rFonts w:ascii="Times New Roman" w:hAnsi="Times New Roman" w:cs="Times New Roman"/>
        </w:rPr>
      </w:pPr>
      <w:r w:rsidRPr="00825802">
        <w:rPr>
          <w:rFonts w:ascii="Times New Roman" w:hAnsi="Times New Roman" w:cs="Times New Roman"/>
        </w:rPr>
        <w:t xml:space="preserve">Wszelkie wyjaśnienia, modyfikacje treści SWZ oraz inne informacje związane </w:t>
      </w:r>
      <w:r w:rsidRPr="00825802">
        <w:rPr>
          <w:rFonts w:ascii="Times New Roman" w:hAnsi="Times New Roman" w:cs="Times New Roman"/>
        </w:rPr>
        <w:br/>
        <w:t>z niniejszym postępowaniem – Zamawiający będzie zamieszczał wyłącznie na Platformie przetargowej w wierszu oznaczonym tytułem oraz znakiem sprawy niniejszego postępowania.</w:t>
      </w:r>
    </w:p>
    <w:p w14:paraId="7DDAA648" w14:textId="77777777" w:rsidR="003A3D70" w:rsidRPr="00825802" w:rsidRDefault="003A3D70" w:rsidP="003A3D70">
      <w:pPr>
        <w:numPr>
          <w:ilvl w:val="0"/>
          <w:numId w:val="17"/>
        </w:numPr>
        <w:spacing w:after="0" w:line="240" w:lineRule="auto"/>
        <w:ind w:left="799" w:hanging="601"/>
        <w:jc w:val="both"/>
        <w:rPr>
          <w:rFonts w:ascii="Times New Roman" w:hAnsi="Times New Roman" w:cs="Times New Roman"/>
        </w:rPr>
      </w:pPr>
      <w:r w:rsidRPr="00825802">
        <w:rPr>
          <w:rFonts w:ascii="Times New Roman" w:hAnsi="Times New Roman" w:cs="Times New Roman"/>
        </w:rPr>
        <w:t xml:space="preserve">Wykonawca, ma prawo zwrócić się do Zamawiającego z wnioskiem o wyjaśnienie treści SWZ. Zamawiający niezwłocznie udzieli wyjaśnień, jednak nie później niż na 6 dni przed upływem terminu składania, pod warunkiem, że wniosek o wyjaśnienie treści SWZ wpłynął do zamawiającego nie później niż na 14 dni przed upływem terminu składania ofert. </w:t>
      </w:r>
    </w:p>
    <w:p w14:paraId="482A1F1A" w14:textId="77777777" w:rsidR="003A3D70" w:rsidRPr="00825802" w:rsidRDefault="003A3D70" w:rsidP="003A3D70">
      <w:pPr>
        <w:numPr>
          <w:ilvl w:val="0"/>
          <w:numId w:val="17"/>
        </w:numPr>
        <w:spacing w:after="0" w:line="240" w:lineRule="auto"/>
        <w:ind w:left="799" w:hanging="601"/>
        <w:jc w:val="both"/>
        <w:rPr>
          <w:rFonts w:ascii="Times New Roman" w:hAnsi="Times New Roman" w:cs="Times New Roman"/>
        </w:rPr>
      </w:pPr>
      <w:r w:rsidRPr="00825802">
        <w:rPr>
          <w:rFonts w:ascii="Times New Roman" w:hAnsi="Times New Roman" w:cs="Times New Roman"/>
        </w:rPr>
        <w:t>Jeżeli zamawiający nie udzieli wyjaśnień w terminie określonym w pkt 4.2, przedłuża termin składania ofert o czas niezbędny do zapoznania się wszystkich zainteresowanych wykonawców z wyjaśnieniami niezbędnymi do należytego przygotowania i złożenia ofert.</w:t>
      </w:r>
    </w:p>
    <w:p w14:paraId="12F80788" w14:textId="77777777" w:rsidR="003A3D70" w:rsidRPr="00825802" w:rsidRDefault="003A3D70" w:rsidP="003A3D70">
      <w:pPr>
        <w:numPr>
          <w:ilvl w:val="0"/>
          <w:numId w:val="17"/>
        </w:numPr>
        <w:spacing w:after="0" w:line="240" w:lineRule="auto"/>
        <w:ind w:left="799" w:hanging="601"/>
        <w:jc w:val="both"/>
        <w:rPr>
          <w:rFonts w:ascii="Times New Roman" w:hAnsi="Times New Roman" w:cs="Times New Roman"/>
        </w:rPr>
      </w:pPr>
      <w:r w:rsidRPr="00825802">
        <w:rPr>
          <w:rFonts w:ascii="Times New Roman" w:hAnsi="Times New Roman" w:cs="Times New Roman"/>
        </w:rPr>
        <w:t>Przedłużenie terminu składania ofert nie wpływa na bieg terminu składania wniosku o wyjaśnienie treści SWZ.</w:t>
      </w:r>
    </w:p>
    <w:p w14:paraId="5045B323" w14:textId="77777777" w:rsidR="003A3D70" w:rsidRPr="00825802" w:rsidRDefault="003A3D70" w:rsidP="003A3D70">
      <w:pPr>
        <w:numPr>
          <w:ilvl w:val="0"/>
          <w:numId w:val="17"/>
        </w:numPr>
        <w:spacing w:after="0" w:line="240" w:lineRule="auto"/>
        <w:ind w:left="799" w:hanging="601"/>
        <w:jc w:val="both"/>
        <w:rPr>
          <w:rFonts w:ascii="Times New Roman" w:hAnsi="Times New Roman" w:cs="Times New Roman"/>
        </w:rPr>
      </w:pPr>
      <w:r w:rsidRPr="00825802">
        <w:rPr>
          <w:rFonts w:ascii="Times New Roman" w:hAnsi="Times New Roman" w:cs="Times New Roman"/>
        </w:rPr>
        <w:t xml:space="preserve">W uzasadnionych przypadkach Zamawiający może przed upływem terminu składania ofert zmienić treść SWZ. Każda wprowadzona przez Zamawiającego zmiana staje się w takim przypadku częścią SWZ. </w:t>
      </w:r>
    </w:p>
    <w:p w14:paraId="1CF6318A" w14:textId="77777777" w:rsidR="003A3D70" w:rsidRPr="00825802" w:rsidRDefault="003A3D70" w:rsidP="003A3D70">
      <w:pPr>
        <w:numPr>
          <w:ilvl w:val="0"/>
          <w:numId w:val="17"/>
        </w:numPr>
        <w:spacing w:after="0" w:line="240" w:lineRule="auto"/>
        <w:ind w:left="799" w:hanging="601"/>
        <w:jc w:val="both"/>
        <w:rPr>
          <w:rFonts w:ascii="Times New Roman" w:hAnsi="Times New Roman" w:cs="Times New Roman"/>
        </w:rPr>
      </w:pPr>
      <w:r w:rsidRPr="00825802">
        <w:rPr>
          <w:rFonts w:ascii="Times New Roman" w:eastAsia="Lucida Sans Unicode" w:hAnsi="Times New Roman" w:cs="Times New Roman"/>
          <w:kern w:val="3"/>
          <w:lang w:bidi="en-US"/>
        </w:rPr>
        <w:t>Jeżeli zmiana treści SWZ jest istotna  dla sporządzenia oferty lub wymaga od wykonawców dodatkowego czasu na zapoznanie się ze zmianą treści SWZ i przygotowanie ofert, zamawiający przedłuża  termin składania ofert o czas niezbędny na ich przygotowanie.</w:t>
      </w:r>
    </w:p>
    <w:p w14:paraId="2BD73D39" w14:textId="77777777" w:rsidR="003A3D70" w:rsidRPr="00825802" w:rsidRDefault="003A3D70" w:rsidP="003A3D70">
      <w:pPr>
        <w:numPr>
          <w:ilvl w:val="0"/>
          <w:numId w:val="17"/>
        </w:numPr>
        <w:spacing w:after="0" w:line="240" w:lineRule="auto"/>
        <w:ind w:left="799" w:hanging="601"/>
        <w:jc w:val="both"/>
        <w:rPr>
          <w:rFonts w:ascii="Times New Roman" w:hAnsi="Times New Roman" w:cs="Times New Roman"/>
        </w:rPr>
      </w:pPr>
      <w:r w:rsidRPr="00825802">
        <w:rPr>
          <w:rFonts w:ascii="Times New Roman" w:hAnsi="Times New Roman" w:cs="Times New Roman"/>
        </w:rPr>
        <w:t xml:space="preserve">Nie udziela się żadnych ustnych i telefonicznych informacji, wyjaśnień czy odpowiedzi na kierowane do Zamawiającego zapytania w sprawach wymagających zachowania pisemności postępowania. </w:t>
      </w:r>
    </w:p>
    <w:p w14:paraId="7B546F1F" w14:textId="77777777" w:rsidR="003A3D70" w:rsidRPr="00825802" w:rsidRDefault="003A3D70" w:rsidP="003A3D70">
      <w:pPr>
        <w:numPr>
          <w:ilvl w:val="0"/>
          <w:numId w:val="17"/>
        </w:numPr>
        <w:spacing w:after="120" w:line="240" w:lineRule="auto"/>
        <w:ind w:left="799" w:hanging="601"/>
        <w:jc w:val="both"/>
        <w:rPr>
          <w:rFonts w:ascii="Times New Roman" w:hAnsi="Times New Roman" w:cs="Times New Roman"/>
        </w:rPr>
      </w:pPr>
      <w:r w:rsidRPr="00825802">
        <w:rPr>
          <w:rFonts w:ascii="Times New Roman" w:hAnsi="Times New Roman" w:cs="Times New Roman"/>
        </w:rPr>
        <w:t>Zamawiający nie zamierza zwoływać zebrania wykonawców.</w:t>
      </w:r>
    </w:p>
    <w:p w14:paraId="7137FA09" w14:textId="77777777" w:rsidR="003A3D70" w:rsidRPr="00825802" w:rsidRDefault="003A3D70" w:rsidP="003A3D70">
      <w:pPr>
        <w:tabs>
          <w:tab w:val="left" w:pos="400"/>
        </w:tabs>
        <w:suppressAutoHyphens/>
        <w:overflowPunct w:val="0"/>
        <w:autoSpaceDE w:val="0"/>
        <w:spacing w:after="120" w:line="240" w:lineRule="auto"/>
        <w:jc w:val="both"/>
        <w:textAlignment w:val="baseline"/>
        <w:rPr>
          <w:rFonts w:ascii="Times New Roman" w:hAnsi="Times New Roman" w:cs="Times New Roman"/>
        </w:rPr>
      </w:pPr>
    </w:p>
    <w:p w14:paraId="0B801C31" w14:textId="77777777" w:rsidR="003A3D70" w:rsidRPr="00825802" w:rsidRDefault="003A3D70" w:rsidP="003A3D70">
      <w:pPr>
        <w:numPr>
          <w:ilvl w:val="0"/>
          <w:numId w:val="1"/>
        </w:numPr>
        <w:pBdr>
          <w:bottom w:val="single" w:sz="6" w:space="1" w:color="auto"/>
        </w:pBdr>
        <w:tabs>
          <w:tab w:val="left" w:pos="600"/>
        </w:tabs>
        <w:suppressAutoHyphens/>
        <w:spacing w:after="240" w:line="240" w:lineRule="auto"/>
        <w:ind w:left="380" w:hanging="238"/>
        <w:outlineLvl w:val="0"/>
        <w:rPr>
          <w:rFonts w:ascii="Times New Roman" w:eastAsia="Times New Roman" w:hAnsi="Times New Roman" w:cs="Times New Roman"/>
          <w:b/>
          <w:kern w:val="1"/>
          <w:lang w:eastAsia="ar-SA"/>
          <w14:ligatures w14:val="none"/>
        </w:rPr>
      </w:pPr>
      <w:r w:rsidRPr="00825802">
        <w:rPr>
          <w:rFonts w:ascii="Times New Roman" w:eastAsia="Times New Roman" w:hAnsi="Times New Roman" w:cs="Times New Roman"/>
          <w:b/>
          <w:kern w:val="1"/>
          <w:lang w:eastAsia="ar-SA"/>
          <w14:ligatures w14:val="none"/>
        </w:rPr>
        <w:t>TERMIN ZWIĄZANIA OFERTĄ</w:t>
      </w:r>
    </w:p>
    <w:p w14:paraId="48BC2CA9" w14:textId="6545E885" w:rsidR="00F75F85" w:rsidRPr="00825802" w:rsidRDefault="00F75F85" w:rsidP="009D5DB2">
      <w:pPr>
        <w:numPr>
          <w:ilvl w:val="0"/>
          <w:numId w:val="29"/>
        </w:numPr>
        <w:spacing w:after="120" w:line="240" w:lineRule="auto"/>
        <w:ind w:left="403" w:hanging="403"/>
        <w:jc w:val="both"/>
        <w:rPr>
          <w:rFonts w:ascii="Times New Roman" w:hAnsi="Times New Roman" w:cs="Times New Roman"/>
        </w:rPr>
      </w:pPr>
      <w:r w:rsidRPr="00825802">
        <w:rPr>
          <w:rFonts w:ascii="Times New Roman" w:hAnsi="Times New Roman" w:cs="Times New Roman"/>
        </w:rPr>
        <w:t xml:space="preserve">Termin związania ofertą wynosi 30 dni, powyższe oznacza, iż Wykonawca jest związany ofertą do dnia </w:t>
      </w:r>
      <w:r w:rsidR="00775527">
        <w:rPr>
          <w:rFonts w:ascii="Times New Roman" w:hAnsi="Times New Roman" w:cs="Times New Roman"/>
          <w:b/>
          <w:bCs/>
        </w:rPr>
        <w:t>24</w:t>
      </w:r>
      <w:r w:rsidR="00DA75E1" w:rsidRPr="00825802">
        <w:rPr>
          <w:rFonts w:ascii="Times New Roman" w:hAnsi="Times New Roman" w:cs="Times New Roman"/>
          <w:b/>
          <w:bCs/>
        </w:rPr>
        <w:t>.12</w:t>
      </w:r>
      <w:r w:rsidRPr="00825802">
        <w:rPr>
          <w:rFonts w:ascii="Times New Roman" w:hAnsi="Times New Roman" w:cs="Times New Roman"/>
          <w:b/>
          <w:bCs/>
        </w:rPr>
        <w:t>.2024r.</w:t>
      </w:r>
      <w:r w:rsidRPr="00825802">
        <w:rPr>
          <w:rFonts w:ascii="Times New Roman" w:hAnsi="Times New Roman" w:cs="Times New Roman"/>
        </w:rPr>
        <w:t xml:space="preserve"> Bieg terminu związania ofertą rozpoczyna się od dnia upływu terminu składania ofert.</w:t>
      </w:r>
    </w:p>
    <w:p w14:paraId="760A1BBE" w14:textId="77777777" w:rsidR="00F75F85" w:rsidRPr="00825802" w:rsidRDefault="00F75F85" w:rsidP="009D5DB2">
      <w:pPr>
        <w:numPr>
          <w:ilvl w:val="0"/>
          <w:numId w:val="29"/>
        </w:numPr>
        <w:spacing w:after="120" w:line="240" w:lineRule="auto"/>
        <w:ind w:left="403" w:hanging="403"/>
        <w:jc w:val="both"/>
        <w:rPr>
          <w:rFonts w:ascii="Times New Roman" w:hAnsi="Times New Roman" w:cs="Times New Roman"/>
        </w:rPr>
      </w:pPr>
      <w:r w:rsidRPr="00825802">
        <w:rPr>
          <w:rFonts w:ascii="Times New Roman" w:eastAsia="Lucida Sans Unicode" w:hAnsi="Times New Roman" w:cs="Times New Roman"/>
          <w:kern w:val="3"/>
          <w:lang w:eastAsia="zh-CN"/>
        </w:rPr>
        <w:t xml:space="preserve">W przypadku, gdy wybór najkorzystniejszej oferty nie nastąpi przed upływem terminu związania ofertą określoną w dokumentach, zamawiający przed upływem terminu związania ofertą zwraca się jednokrotnie do wykonawców o wyrażenie zgody na przedłużenie tego terminu </w:t>
      </w:r>
      <w:r w:rsidRPr="00825802">
        <w:rPr>
          <w:rFonts w:ascii="Times New Roman" w:eastAsia="Lucida Sans Unicode" w:hAnsi="Times New Roman" w:cs="Times New Roman"/>
          <w:kern w:val="3"/>
          <w:lang w:eastAsia="zh-CN"/>
        </w:rPr>
        <w:br/>
        <w:t>o wskazany przez niego okres, nie dłuższy jednak niż 30 dni.</w:t>
      </w:r>
    </w:p>
    <w:p w14:paraId="7CD74BBE" w14:textId="77777777" w:rsidR="00F75F85" w:rsidRPr="00825802" w:rsidRDefault="00F75F85" w:rsidP="009D5DB2">
      <w:pPr>
        <w:numPr>
          <w:ilvl w:val="0"/>
          <w:numId w:val="29"/>
        </w:numPr>
        <w:spacing w:after="120" w:line="240" w:lineRule="auto"/>
        <w:ind w:left="403" w:hanging="403"/>
        <w:jc w:val="both"/>
        <w:rPr>
          <w:rFonts w:ascii="Times New Roman" w:hAnsi="Times New Roman" w:cs="Times New Roman"/>
        </w:rPr>
      </w:pPr>
      <w:r w:rsidRPr="00825802">
        <w:rPr>
          <w:rFonts w:ascii="Times New Roman" w:eastAsia="Lucida Sans Unicode" w:hAnsi="Times New Roman" w:cs="Times New Roman"/>
          <w:kern w:val="3"/>
          <w:lang w:eastAsia="zh-CN"/>
        </w:rPr>
        <w:t>Przedłużenie terminu związania ofertą, o którym mowa w ust. 2, wymaga złożenia przez wykonawcę pisemnego oświadczenia o wyrażeniu zgody na przedłużenie terminu związania ofertą</w:t>
      </w:r>
      <w:r w:rsidRPr="00825802">
        <w:rPr>
          <w:rFonts w:ascii="Times New Roman" w:hAnsi="Times New Roman" w:cs="Times New Roman"/>
        </w:rPr>
        <w:t>.</w:t>
      </w:r>
    </w:p>
    <w:p w14:paraId="6A81C4D0" w14:textId="77777777" w:rsidR="00F75F85" w:rsidRPr="00825802" w:rsidRDefault="00F75F85" w:rsidP="009D5DB2">
      <w:pPr>
        <w:numPr>
          <w:ilvl w:val="0"/>
          <w:numId w:val="29"/>
        </w:numPr>
        <w:spacing w:after="120" w:line="240" w:lineRule="auto"/>
        <w:ind w:left="403" w:hanging="403"/>
        <w:jc w:val="both"/>
        <w:rPr>
          <w:rFonts w:ascii="Times New Roman" w:hAnsi="Times New Roman" w:cs="Times New Roman"/>
        </w:rPr>
      </w:pPr>
      <w:r w:rsidRPr="00825802">
        <w:rPr>
          <w:rFonts w:ascii="Times New Roman" w:eastAsia="Lucida Sans Unicode" w:hAnsi="Times New Roman" w:cs="Times New Roman"/>
          <w:kern w:val="3"/>
          <w:lang w:eastAsia="zh-CN"/>
        </w:rPr>
        <w:t>Przedłużenie terminu związania ofertą, o którym mowa w pkt 1 następuje wraz z przedłużeniem okresu ważności wadium albo, jeżeli nie jest to możliwe, z wniesieniem nowego wadium na przedłużony okres związania ofertą.</w:t>
      </w:r>
    </w:p>
    <w:p w14:paraId="40B1C962" w14:textId="7B19BE12" w:rsidR="00F810A2" w:rsidRPr="00825802" w:rsidRDefault="00F75F85" w:rsidP="00F810A2">
      <w:pPr>
        <w:numPr>
          <w:ilvl w:val="0"/>
          <w:numId w:val="29"/>
        </w:numPr>
        <w:spacing w:after="240" w:line="240" w:lineRule="auto"/>
        <w:ind w:left="400" w:hanging="400"/>
        <w:jc w:val="both"/>
        <w:rPr>
          <w:rFonts w:ascii="Times New Roman" w:hAnsi="Times New Roman" w:cs="Times New Roman"/>
        </w:rPr>
      </w:pPr>
      <w:r w:rsidRPr="00825802">
        <w:rPr>
          <w:rFonts w:ascii="Times New Roman" w:eastAsia="Lucida Sans Unicode" w:hAnsi="Times New Roman" w:cs="Times New Roman"/>
          <w:kern w:val="3"/>
          <w:lang w:eastAsia="zh-CN"/>
        </w:rPr>
        <w:t xml:space="preserve">Na podstawie art. 226 ust. 1 pkt 12 ustawy </w:t>
      </w:r>
      <w:proofErr w:type="spellStart"/>
      <w:r w:rsidRPr="00825802">
        <w:rPr>
          <w:rFonts w:ascii="Times New Roman" w:eastAsia="Lucida Sans Unicode" w:hAnsi="Times New Roman" w:cs="Times New Roman"/>
          <w:kern w:val="3"/>
          <w:lang w:eastAsia="zh-CN"/>
        </w:rPr>
        <w:t>Pzp</w:t>
      </w:r>
      <w:proofErr w:type="spellEnd"/>
      <w:r w:rsidRPr="00825802">
        <w:rPr>
          <w:rFonts w:ascii="Times New Roman" w:eastAsia="Lucida Sans Unicode" w:hAnsi="Times New Roman" w:cs="Times New Roman"/>
          <w:kern w:val="3"/>
          <w:lang w:eastAsia="zh-CN"/>
        </w:rPr>
        <w:t xml:space="preserve"> zamawiający odrzuci ofertę, jeżeli wykonawca nie wyrazi pisemnej zgody na przedłużenie terminu związania ofertą.</w:t>
      </w:r>
    </w:p>
    <w:p w14:paraId="3D52967B" w14:textId="77777777" w:rsidR="003A3D70" w:rsidRPr="00825802" w:rsidRDefault="003A3D70" w:rsidP="003A3D70">
      <w:pPr>
        <w:numPr>
          <w:ilvl w:val="0"/>
          <w:numId w:val="1"/>
        </w:numPr>
        <w:pBdr>
          <w:bottom w:val="single" w:sz="6" w:space="1" w:color="auto"/>
        </w:pBdr>
        <w:tabs>
          <w:tab w:val="left" w:pos="600"/>
        </w:tabs>
        <w:suppressAutoHyphens/>
        <w:spacing w:after="120" w:line="240" w:lineRule="auto"/>
        <w:ind w:left="380" w:hanging="238"/>
        <w:outlineLvl w:val="0"/>
        <w:rPr>
          <w:rFonts w:ascii="Times New Roman" w:eastAsia="Times New Roman" w:hAnsi="Times New Roman" w:cs="Times New Roman"/>
          <w:b/>
          <w:kern w:val="1"/>
          <w:lang w:eastAsia="ar-SA"/>
          <w14:ligatures w14:val="none"/>
        </w:rPr>
      </w:pPr>
      <w:r w:rsidRPr="00825802">
        <w:rPr>
          <w:rFonts w:ascii="Times New Roman" w:eastAsia="Times New Roman" w:hAnsi="Times New Roman" w:cs="Times New Roman"/>
          <w:b/>
          <w:kern w:val="1"/>
          <w:lang w:eastAsia="ar-SA"/>
          <w14:ligatures w14:val="none"/>
        </w:rPr>
        <w:t>SPOSÓB I TERMIN SKŁADANIA OFERT ORAZ TERMIN OTWARCIA OFERT</w:t>
      </w:r>
    </w:p>
    <w:p w14:paraId="2463BA76" w14:textId="77777777" w:rsidR="003A3D70" w:rsidRPr="00825802" w:rsidRDefault="003A3D70" w:rsidP="003A3D70">
      <w:pPr>
        <w:numPr>
          <w:ilvl w:val="3"/>
          <w:numId w:val="12"/>
        </w:numPr>
        <w:suppressAutoHyphens/>
        <w:overflowPunct w:val="0"/>
        <w:autoSpaceDE w:val="0"/>
        <w:spacing w:after="0" w:line="240" w:lineRule="auto"/>
        <w:jc w:val="both"/>
        <w:textAlignment w:val="baseline"/>
        <w:outlineLvl w:val="1"/>
        <w:rPr>
          <w:rFonts w:ascii="Times New Roman" w:eastAsia="Times New Roman" w:hAnsi="Times New Roman" w:cs="Times New Roman"/>
          <w:b/>
          <w:kern w:val="1"/>
          <w:lang w:eastAsia="ar-SA"/>
          <w14:ligatures w14:val="none"/>
        </w:rPr>
      </w:pPr>
      <w:r w:rsidRPr="00825802">
        <w:rPr>
          <w:rFonts w:ascii="Times New Roman" w:eastAsia="Times New Roman" w:hAnsi="Times New Roman" w:cs="Times New Roman"/>
          <w:b/>
          <w:kern w:val="1"/>
          <w:lang w:eastAsia="ar-SA"/>
          <w14:ligatures w14:val="none"/>
        </w:rPr>
        <w:t>Sposób i termin składania ofert.</w:t>
      </w:r>
    </w:p>
    <w:p w14:paraId="20F5092D" w14:textId="77777777" w:rsidR="003A3D70" w:rsidRPr="00825802" w:rsidRDefault="003A3D70" w:rsidP="009D5DB2">
      <w:pPr>
        <w:numPr>
          <w:ilvl w:val="0"/>
          <w:numId w:val="33"/>
        </w:numPr>
        <w:spacing w:after="200" w:line="276" w:lineRule="auto"/>
        <w:ind w:left="799" w:hanging="601"/>
        <w:contextualSpacing/>
        <w:rPr>
          <w:rFonts w:ascii="Times New Roman" w:hAnsi="Times New Roman" w:cs="Times New Roman"/>
        </w:rPr>
      </w:pPr>
      <w:r w:rsidRPr="00825802">
        <w:rPr>
          <w:rFonts w:ascii="Times New Roman" w:hAnsi="Times New Roman" w:cs="Times New Roman"/>
        </w:rPr>
        <w:lastRenderedPageBreak/>
        <w:t>Ofertę należy złożyć za pośrednictwem Platformy przetargowej:</w:t>
      </w:r>
    </w:p>
    <w:tbl>
      <w:tblPr>
        <w:tblStyle w:val="Tabela-Siatka"/>
        <w:tblW w:w="0" w:type="auto"/>
        <w:tblInd w:w="799" w:type="dxa"/>
        <w:tblLook w:val="04A0" w:firstRow="1" w:lastRow="0" w:firstColumn="1" w:lastColumn="0" w:noHBand="0" w:noVBand="1"/>
      </w:tblPr>
      <w:tblGrid>
        <w:gridCol w:w="8263"/>
      </w:tblGrid>
      <w:tr w:rsidR="00833BF1" w:rsidRPr="00825802" w14:paraId="27D91FB9" w14:textId="77777777" w:rsidTr="00EC0225">
        <w:trPr>
          <w:trHeight w:val="1621"/>
        </w:trPr>
        <w:tc>
          <w:tcPr>
            <w:tcW w:w="7276" w:type="dxa"/>
          </w:tcPr>
          <w:p w14:paraId="736DC1AF" w14:textId="77777777" w:rsidR="003A3D70" w:rsidRPr="00825802" w:rsidRDefault="003A3D70" w:rsidP="003A3D70">
            <w:pPr>
              <w:spacing w:after="200" w:line="276" w:lineRule="auto"/>
              <w:contextualSpacing/>
              <w:rPr>
                <w:rFonts w:ascii="Times New Roman" w:hAnsi="Times New Roman" w:cs="Times New Roman"/>
              </w:rPr>
            </w:pPr>
          </w:p>
          <w:p w14:paraId="5E7A476F" w14:textId="77777777" w:rsidR="005A4073" w:rsidRPr="00825802" w:rsidRDefault="005A4073" w:rsidP="003A3D70">
            <w:pPr>
              <w:spacing w:after="200" w:line="276" w:lineRule="auto"/>
              <w:ind w:left="799"/>
              <w:contextualSpacing/>
              <w:jc w:val="center"/>
              <w:rPr>
                <w:rFonts w:ascii="Times New Roman" w:hAnsi="Times New Roman" w:cs="Times New Roman"/>
                <w:kern w:val="2"/>
                <w14:ligatures w14:val="standardContextual"/>
              </w:rPr>
            </w:pPr>
            <w:hyperlink r:id="rId16" w:tgtFrame="_blank" w:history="1">
              <w:r w:rsidRPr="00825802">
                <w:rPr>
                  <w:rFonts w:ascii="Times New Roman" w:hAnsi="Times New Roman" w:cs="Times New Roman"/>
                  <w:color w:val="0000FF"/>
                  <w:kern w:val="2"/>
                  <w:u w:val="single"/>
                  <w14:ligatures w14:val="standardContextual"/>
                </w:rPr>
                <w:t>https://mszana.logintrade.net/zapytania_email,180267,787149ea4f0964671da43de3e0492370.html</w:t>
              </w:r>
            </w:hyperlink>
          </w:p>
          <w:p w14:paraId="404BF2FE" w14:textId="328F8EA0" w:rsidR="003A3D70" w:rsidRPr="00825802" w:rsidRDefault="003A3D70" w:rsidP="003A3D70">
            <w:pPr>
              <w:spacing w:after="200" w:line="276" w:lineRule="auto"/>
              <w:ind w:left="799"/>
              <w:contextualSpacing/>
              <w:jc w:val="center"/>
              <w:rPr>
                <w:rFonts w:ascii="Times New Roman" w:hAnsi="Times New Roman" w:cs="Times New Roman"/>
                <w:b/>
                <w:bCs/>
              </w:rPr>
            </w:pPr>
            <w:r w:rsidRPr="00825802">
              <w:rPr>
                <w:rFonts w:ascii="Times New Roman" w:hAnsi="Times New Roman" w:cs="Times New Roman"/>
                <w:b/>
                <w:bCs/>
              </w:rPr>
              <w:t xml:space="preserve">do dnia </w:t>
            </w:r>
            <w:r w:rsidR="00775527">
              <w:rPr>
                <w:rFonts w:ascii="Times New Roman" w:hAnsi="Times New Roman" w:cs="Times New Roman"/>
                <w:b/>
                <w:bCs/>
              </w:rPr>
              <w:t>2</w:t>
            </w:r>
            <w:r w:rsidR="005A4073" w:rsidRPr="00825802">
              <w:rPr>
                <w:rFonts w:ascii="Times New Roman" w:hAnsi="Times New Roman" w:cs="Times New Roman"/>
                <w:b/>
                <w:bCs/>
              </w:rPr>
              <w:t>5.11</w:t>
            </w:r>
            <w:r w:rsidRPr="00825802">
              <w:rPr>
                <w:rFonts w:ascii="Times New Roman" w:hAnsi="Times New Roman" w:cs="Times New Roman"/>
                <w:b/>
                <w:bCs/>
              </w:rPr>
              <w:t xml:space="preserve">.2024r. do godziny </w:t>
            </w:r>
            <w:r w:rsidR="00775527">
              <w:rPr>
                <w:rFonts w:ascii="Times New Roman" w:hAnsi="Times New Roman" w:cs="Times New Roman"/>
                <w:b/>
                <w:bCs/>
              </w:rPr>
              <w:t>09</w:t>
            </w:r>
            <w:r w:rsidRPr="00825802">
              <w:rPr>
                <w:rFonts w:ascii="Times New Roman" w:hAnsi="Times New Roman" w:cs="Times New Roman"/>
                <w:b/>
                <w:bCs/>
              </w:rPr>
              <w:t>:00</w:t>
            </w:r>
          </w:p>
          <w:p w14:paraId="3CB5DC81" w14:textId="77777777" w:rsidR="003A3D70" w:rsidRPr="00825802" w:rsidRDefault="003A3D70" w:rsidP="003A3D70">
            <w:pPr>
              <w:spacing w:after="200" w:line="276" w:lineRule="auto"/>
              <w:contextualSpacing/>
              <w:rPr>
                <w:rFonts w:ascii="Times New Roman" w:hAnsi="Times New Roman" w:cs="Times New Roman"/>
              </w:rPr>
            </w:pPr>
          </w:p>
        </w:tc>
      </w:tr>
    </w:tbl>
    <w:p w14:paraId="4FA2D466" w14:textId="77777777" w:rsidR="003A3D70" w:rsidRPr="00825802" w:rsidRDefault="003A3D70" w:rsidP="003A3D70">
      <w:pPr>
        <w:spacing w:after="200" w:line="276" w:lineRule="auto"/>
        <w:rPr>
          <w:rFonts w:ascii="Times New Roman" w:hAnsi="Times New Roman" w:cs="Times New Roman"/>
        </w:rPr>
      </w:pPr>
    </w:p>
    <w:p w14:paraId="34BB1EE1" w14:textId="77777777" w:rsidR="003A3D70" w:rsidRPr="00825802" w:rsidRDefault="003A3D70" w:rsidP="009D5DB2">
      <w:pPr>
        <w:numPr>
          <w:ilvl w:val="0"/>
          <w:numId w:val="33"/>
        </w:numPr>
        <w:shd w:val="clear" w:color="auto" w:fill="FFFFFF"/>
        <w:spacing w:after="120" w:line="240" w:lineRule="auto"/>
        <w:ind w:left="799" w:hanging="601"/>
        <w:contextualSpacing/>
        <w:jc w:val="both"/>
        <w:rPr>
          <w:rFonts w:ascii="Times New Roman" w:hAnsi="Times New Roman" w:cs="Times New Roman"/>
        </w:rPr>
      </w:pPr>
      <w:r w:rsidRPr="00825802">
        <w:rPr>
          <w:rFonts w:ascii="Times New Roman" w:hAnsi="Times New Roman" w:cs="Times New Roman"/>
        </w:rPr>
        <w:t>Za datę i godzinę złożenia oferty rozumie się datę i godzinę jej wpływu na Platformę przetargową, tj. datę i godzinę złożenia oferty wyświetloną na koncie Zamawiającego.</w:t>
      </w:r>
    </w:p>
    <w:p w14:paraId="099C5EB4" w14:textId="77777777" w:rsidR="003A3D70" w:rsidRPr="00825802" w:rsidRDefault="003A3D70" w:rsidP="009D5DB2">
      <w:pPr>
        <w:numPr>
          <w:ilvl w:val="0"/>
          <w:numId w:val="31"/>
        </w:numPr>
        <w:suppressAutoHyphens/>
        <w:overflowPunct w:val="0"/>
        <w:autoSpaceDE w:val="0"/>
        <w:spacing w:after="0" w:line="240" w:lineRule="auto"/>
        <w:ind w:left="400" w:hanging="400"/>
        <w:jc w:val="both"/>
        <w:textAlignment w:val="baseline"/>
        <w:outlineLvl w:val="1"/>
        <w:rPr>
          <w:rFonts w:ascii="Times New Roman" w:eastAsia="Times New Roman" w:hAnsi="Times New Roman" w:cs="Times New Roman"/>
          <w:b/>
          <w:kern w:val="1"/>
          <w:lang w:eastAsia="ar-SA"/>
          <w14:ligatures w14:val="none"/>
        </w:rPr>
      </w:pPr>
      <w:r w:rsidRPr="00825802">
        <w:rPr>
          <w:rFonts w:ascii="Times New Roman" w:eastAsia="Times New Roman" w:hAnsi="Times New Roman" w:cs="Times New Roman"/>
          <w:b/>
          <w:kern w:val="1"/>
          <w:lang w:eastAsia="ar-SA"/>
          <w14:ligatures w14:val="none"/>
        </w:rPr>
        <w:t>Termin otwarcia ofert.</w:t>
      </w:r>
    </w:p>
    <w:p w14:paraId="4EE9E560" w14:textId="37EA84B4" w:rsidR="003A3D70" w:rsidRPr="00825802" w:rsidRDefault="003A3D70" w:rsidP="009D5DB2">
      <w:pPr>
        <w:numPr>
          <w:ilvl w:val="0"/>
          <w:numId w:val="34"/>
        </w:numPr>
        <w:spacing w:after="200" w:line="240" w:lineRule="auto"/>
        <w:ind w:left="800" w:hanging="600"/>
        <w:contextualSpacing/>
        <w:jc w:val="both"/>
        <w:rPr>
          <w:rFonts w:ascii="Times New Roman" w:hAnsi="Times New Roman" w:cs="Times New Roman"/>
        </w:rPr>
      </w:pPr>
      <w:r w:rsidRPr="00825802">
        <w:rPr>
          <w:rFonts w:ascii="Times New Roman" w:hAnsi="Times New Roman" w:cs="Times New Roman"/>
        </w:rPr>
        <w:t xml:space="preserve">Otwarcie ofert nastąpi w dniu </w:t>
      </w:r>
      <w:r w:rsidR="00775527">
        <w:rPr>
          <w:rFonts w:ascii="Times New Roman" w:hAnsi="Times New Roman" w:cs="Times New Roman"/>
          <w:b/>
          <w:bCs/>
        </w:rPr>
        <w:t>2</w:t>
      </w:r>
      <w:r w:rsidR="005A4073" w:rsidRPr="00825802">
        <w:rPr>
          <w:rFonts w:ascii="Times New Roman" w:hAnsi="Times New Roman" w:cs="Times New Roman"/>
          <w:b/>
          <w:bCs/>
        </w:rPr>
        <w:t>5.11.</w:t>
      </w:r>
      <w:r w:rsidRPr="00825802">
        <w:rPr>
          <w:rFonts w:ascii="Times New Roman" w:hAnsi="Times New Roman" w:cs="Times New Roman"/>
          <w:b/>
          <w:bCs/>
        </w:rPr>
        <w:t>2024 r. o godzinie</w:t>
      </w:r>
      <w:r w:rsidR="00775527">
        <w:rPr>
          <w:rFonts w:ascii="Times New Roman" w:hAnsi="Times New Roman" w:cs="Times New Roman"/>
          <w:b/>
          <w:bCs/>
        </w:rPr>
        <w:t xml:space="preserve"> 09</w:t>
      </w:r>
      <w:r w:rsidRPr="00825802">
        <w:rPr>
          <w:rFonts w:ascii="Times New Roman" w:hAnsi="Times New Roman" w:cs="Times New Roman"/>
          <w:b/>
          <w:bCs/>
        </w:rPr>
        <w:t>:15</w:t>
      </w:r>
      <w:r w:rsidRPr="00825802">
        <w:rPr>
          <w:rFonts w:ascii="Times New Roman" w:hAnsi="Times New Roman" w:cs="Times New Roman"/>
        </w:rPr>
        <w:t xml:space="preserve"> na komputerze Zamawiającego poprzez odszyfrowanie i pobranie z Platformy przetargowej złożonych ofert.</w:t>
      </w:r>
    </w:p>
    <w:p w14:paraId="7E116060" w14:textId="77777777" w:rsidR="003A3D70" w:rsidRPr="00825802" w:rsidRDefault="003A3D70" w:rsidP="009D5DB2">
      <w:pPr>
        <w:numPr>
          <w:ilvl w:val="0"/>
          <w:numId w:val="34"/>
        </w:numPr>
        <w:spacing w:after="200" w:line="240" w:lineRule="auto"/>
        <w:ind w:left="800" w:hanging="600"/>
        <w:contextualSpacing/>
        <w:jc w:val="both"/>
        <w:rPr>
          <w:rFonts w:ascii="Times New Roman" w:hAnsi="Times New Roman" w:cs="Times New Roman"/>
        </w:rPr>
      </w:pPr>
      <w:r w:rsidRPr="00825802">
        <w:rPr>
          <w:rFonts w:ascii="Times New Roman" w:hAnsi="Times New Roman" w:cs="Times New Roman"/>
        </w:rPr>
        <w:t>Zamawiający najpóźniej przed otwarciem ofert, udostępni na stronie internetowej prowadzonego postępowania informację o kwocie, jaką zamierza przeznaczyć na sfinansowanie zamówienia.</w:t>
      </w:r>
    </w:p>
    <w:p w14:paraId="7BAB2E2B" w14:textId="77777777" w:rsidR="003A3D70" w:rsidRPr="00825802" w:rsidRDefault="003A3D70" w:rsidP="009D5DB2">
      <w:pPr>
        <w:numPr>
          <w:ilvl w:val="0"/>
          <w:numId w:val="34"/>
        </w:numPr>
        <w:spacing w:after="0" w:line="240" w:lineRule="auto"/>
        <w:ind w:left="800" w:hanging="600"/>
        <w:contextualSpacing/>
        <w:jc w:val="both"/>
        <w:rPr>
          <w:rFonts w:ascii="Times New Roman" w:hAnsi="Times New Roman" w:cs="Times New Roman"/>
        </w:rPr>
      </w:pPr>
      <w:r w:rsidRPr="00825802">
        <w:rPr>
          <w:rFonts w:ascii="Times New Roman" w:eastAsia="Lucida Sans Unicode" w:hAnsi="Times New Roman" w:cs="Times New Roman"/>
          <w:kern w:val="3"/>
          <w:lang w:eastAsia="zh-CN"/>
        </w:rPr>
        <w:t>Niezwłocznie po otwarciu ofert, Zamawiający udostępni na stronie internetowej prowadzonego postępowania informację o:</w:t>
      </w:r>
    </w:p>
    <w:p w14:paraId="71172C04" w14:textId="77777777" w:rsidR="003A3D70" w:rsidRPr="00825802" w:rsidRDefault="003A3D70" w:rsidP="009D5DB2">
      <w:pPr>
        <w:widowControl w:val="0"/>
        <w:numPr>
          <w:ilvl w:val="0"/>
          <w:numId w:val="35"/>
        </w:numPr>
        <w:tabs>
          <w:tab w:val="left" w:pos="1200"/>
        </w:tabs>
        <w:autoSpaceDE w:val="0"/>
        <w:autoSpaceDN w:val="0"/>
        <w:adjustRightInd w:val="0"/>
        <w:spacing w:after="0" w:line="240" w:lineRule="auto"/>
        <w:ind w:left="1200" w:right="68" w:hanging="400"/>
        <w:jc w:val="both"/>
        <w:rPr>
          <w:rFonts w:ascii="Times New Roman" w:hAnsi="Times New Roman" w:cs="Times New Roman"/>
        </w:rPr>
      </w:pPr>
      <w:r w:rsidRPr="00825802">
        <w:rPr>
          <w:rFonts w:ascii="Times New Roman" w:hAnsi="Times New Roman" w:cs="Times New Roman"/>
        </w:rPr>
        <w:t>nazwach albo imionach i nazwiskach oraz siedzibach lub miejscach prowadzonej działalności gospodarczej bądź miejscach zamieszkania wykonawców, których oferty zostały otwarte;</w:t>
      </w:r>
    </w:p>
    <w:p w14:paraId="21009429" w14:textId="77777777" w:rsidR="003A3D70" w:rsidRPr="00825802" w:rsidRDefault="003A3D70" w:rsidP="009D5DB2">
      <w:pPr>
        <w:widowControl w:val="0"/>
        <w:numPr>
          <w:ilvl w:val="0"/>
          <w:numId w:val="35"/>
        </w:numPr>
        <w:tabs>
          <w:tab w:val="left" w:pos="1200"/>
        </w:tabs>
        <w:autoSpaceDE w:val="0"/>
        <w:autoSpaceDN w:val="0"/>
        <w:adjustRightInd w:val="0"/>
        <w:spacing w:after="120" w:line="240" w:lineRule="auto"/>
        <w:ind w:left="799" w:right="68"/>
        <w:jc w:val="both"/>
        <w:rPr>
          <w:rFonts w:ascii="Times New Roman" w:hAnsi="Times New Roman" w:cs="Times New Roman"/>
        </w:rPr>
      </w:pPr>
      <w:r w:rsidRPr="00825802">
        <w:rPr>
          <w:rFonts w:ascii="Times New Roman" w:hAnsi="Times New Roman" w:cs="Times New Roman"/>
        </w:rPr>
        <w:t>cenach zawartych w ofertach.</w:t>
      </w:r>
    </w:p>
    <w:p w14:paraId="2E40A25E" w14:textId="77777777" w:rsidR="003A3D70" w:rsidRPr="00825802" w:rsidRDefault="003A3D70" w:rsidP="003A3D70">
      <w:pPr>
        <w:widowControl w:val="0"/>
        <w:tabs>
          <w:tab w:val="left" w:pos="1200"/>
        </w:tabs>
        <w:autoSpaceDE w:val="0"/>
        <w:autoSpaceDN w:val="0"/>
        <w:adjustRightInd w:val="0"/>
        <w:spacing w:after="120" w:line="240" w:lineRule="auto"/>
        <w:ind w:left="799" w:right="68"/>
        <w:jc w:val="both"/>
        <w:rPr>
          <w:rFonts w:ascii="Times New Roman" w:hAnsi="Times New Roman" w:cs="Times New Roman"/>
        </w:rPr>
      </w:pPr>
    </w:p>
    <w:p w14:paraId="00A1AFD7" w14:textId="77777777" w:rsidR="003A3D70" w:rsidRPr="00825802" w:rsidRDefault="003A3D70" w:rsidP="003A3D70">
      <w:pPr>
        <w:numPr>
          <w:ilvl w:val="0"/>
          <w:numId w:val="1"/>
        </w:numPr>
        <w:pBdr>
          <w:bottom w:val="single" w:sz="6" w:space="1" w:color="auto"/>
        </w:pBdr>
        <w:tabs>
          <w:tab w:val="left" w:pos="600"/>
        </w:tabs>
        <w:suppressAutoHyphens/>
        <w:spacing w:after="120" w:line="240" w:lineRule="auto"/>
        <w:ind w:left="380" w:hanging="238"/>
        <w:outlineLvl w:val="0"/>
        <w:rPr>
          <w:rFonts w:ascii="Times New Roman" w:eastAsia="Times New Roman" w:hAnsi="Times New Roman" w:cs="Times New Roman"/>
          <w:b/>
          <w:kern w:val="1"/>
          <w:lang w:eastAsia="ar-SA"/>
          <w14:ligatures w14:val="none"/>
        </w:rPr>
      </w:pPr>
      <w:r w:rsidRPr="00825802">
        <w:rPr>
          <w:rFonts w:ascii="Times New Roman" w:eastAsia="Times New Roman" w:hAnsi="Times New Roman" w:cs="Times New Roman"/>
          <w:b/>
          <w:kern w:val="1"/>
          <w:lang w:eastAsia="ar-SA"/>
          <w14:ligatures w14:val="none"/>
        </w:rPr>
        <w:t>SPOSÓB OBLICZENIA CENY</w:t>
      </w:r>
    </w:p>
    <w:p w14:paraId="67010E79" w14:textId="77777777" w:rsidR="00020AB0" w:rsidRPr="00825802" w:rsidRDefault="00020AB0" w:rsidP="009D5DB2">
      <w:pPr>
        <w:widowControl w:val="0"/>
        <w:numPr>
          <w:ilvl w:val="0"/>
          <w:numId w:val="32"/>
        </w:numPr>
        <w:tabs>
          <w:tab w:val="left" w:pos="400"/>
        </w:tabs>
        <w:suppressAutoHyphens/>
        <w:spacing w:after="120" w:line="240" w:lineRule="auto"/>
        <w:ind w:left="403" w:hanging="403"/>
        <w:jc w:val="both"/>
        <w:rPr>
          <w:rFonts w:ascii="Times New Roman" w:eastAsia="Arial" w:hAnsi="Times New Roman" w:cs="Times New Roman"/>
        </w:rPr>
      </w:pPr>
      <w:r w:rsidRPr="00825802">
        <w:rPr>
          <w:rFonts w:ascii="Times New Roman" w:hAnsi="Times New Roman" w:cs="Times New Roman"/>
        </w:rPr>
        <w:t xml:space="preserve">Cenę za wykonanie przedmiotu zamówienia należy przedstawić w </w:t>
      </w:r>
      <w:r w:rsidRPr="00825802">
        <w:rPr>
          <w:rFonts w:ascii="Times New Roman" w:hAnsi="Times New Roman" w:cs="Times New Roman"/>
          <w:b/>
        </w:rPr>
        <w:t xml:space="preserve">formularzu ofertowym </w:t>
      </w:r>
      <w:r w:rsidRPr="00825802">
        <w:rPr>
          <w:rFonts w:ascii="Times New Roman" w:hAnsi="Times New Roman" w:cs="Times New Roman"/>
        </w:rPr>
        <w:t xml:space="preserve">stanowiącym </w:t>
      </w:r>
      <w:r w:rsidRPr="00825802">
        <w:rPr>
          <w:rFonts w:ascii="Times New Roman" w:hAnsi="Times New Roman" w:cs="Times New Roman"/>
          <w:b/>
          <w:bCs/>
        </w:rPr>
        <w:t xml:space="preserve">załącznik nr 2 do </w:t>
      </w:r>
      <w:proofErr w:type="spellStart"/>
      <w:r w:rsidRPr="00825802">
        <w:rPr>
          <w:rFonts w:ascii="Times New Roman" w:hAnsi="Times New Roman" w:cs="Times New Roman"/>
          <w:b/>
          <w:bCs/>
        </w:rPr>
        <w:t>swz</w:t>
      </w:r>
      <w:proofErr w:type="spellEnd"/>
      <w:r w:rsidRPr="00825802">
        <w:rPr>
          <w:rFonts w:ascii="Times New Roman" w:hAnsi="Times New Roman" w:cs="Times New Roman"/>
        </w:rPr>
        <w:t xml:space="preserve">, w wielkości wyrażonej w PLN cyfrowo i słownie z dokładnością do dwóch miejsc po przecinku, </w:t>
      </w:r>
      <w:r w:rsidRPr="00825802">
        <w:rPr>
          <w:rFonts w:ascii="Times New Roman" w:eastAsia="Arial" w:hAnsi="Times New Roman" w:cs="Times New Roman"/>
        </w:rPr>
        <w:t>zgodnie z zasadą, że kwoty podane w ofercie zaokrągla się do pełnych groszy, przy czym końcówki poniżej 0,5 grosza pomija się, a końcówki 0,5 grosza i wyższe zaokrągla się do 1 grosza. Cenę należy wypełnić dla tych części, na które składa się ofertę.</w:t>
      </w:r>
    </w:p>
    <w:p w14:paraId="2E9528A7" w14:textId="0F405A2C" w:rsidR="00020AB0" w:rsidRPr="00825802" w:rsidRDefault="00020AB0" w:rsidP="009D5DB2">
      <w:pPr>
        <w:widowControl w:val="0"/>
        <w:numPr>
          <w:ilvl w:val="0"/>
          <w:numId w:val="32"/>
        </w:numPr>
        <w:tabs>
          <w:tab w:val="left" w:pos="400"/>
        </w:tabs>
        <w:suppressAutoHyphens/>
        <w:spacing w:after="120" w:line="240" w:lineRule="auto"/>
        <w:ind w:left="403" w:hanging="403"/>
        <w:jc w:val="both"/>
        <w:rPr>
          <w:rFonts w:ascii="Times New Roman" w:eastAsia="Arial" w:hAnsi="Times New Roman" w:cs="Times New Roman"/>
        </w:rPr>
      </w:pPr>
      <w:r w:rsidRPr="00825802">
        <w:rPr>
          <w:rFonts w:ascii="Times New Roman" w:hAnsi="Times New Roman" w:cs="Times New Roman"/>
        </w:rPr>
        <w:t xml:space="preserve">Formą wynagrodzenia za wykonanie przedmiotu zamówienia jest wynagrodzenie </w:t>
      </w:r>
      <w:r w:rsidR="004E0B2A">
        <w:rPr>
          <w:rFonts w:ascii="Times New Roman" w:hAnsi="Times New Roman" w:cs="Times New Roman"/>
        </w:rPr>
        <w:t xml:space="preserve">ryczałtowe </w:t>
      </w:r>
      <w:r w:rsidRPr="00825802">
        <w:rPr>
          <w:rFonts w:ascii="Times New Roman" w:hAnsi="Times New Roman" w:cs="Times New Roman"/>
        </w:rPr>
        <w:t xml:space="preserve">podlegające rozliczeniu wg obmiaru wykonanych robót. </w:t>
      </w:r>
    </w:p>
    <w:p w14:paraId="1C1B4AB3" w14:textId="3A754674" w:rsidR="00020AB0" w:rsidRPr="00825802" w:rsidRDefault="00020AB0" w:rsidP="009D5DB2">
      <w:pPr>
        <w:pStyle w:val="Bezodstpw"/>
        <w:numPr>
          <w:ilvl w:val="0"/>
          <w:numId w:val="32"/>
        </w:numPr>
        <w:suppressAutoHyphens w:val="0"/>
        <w:spacing w:after="120"/>
        <w:ind w:left="403" w:hanging="403"/>
        <w:jc w:val="both"/>
        <w:rPr>
          <w:rFonts w:ascii="Times New Roman" w:hAnsi="Times New Roman"/>
          <w:lang w:val="pl-PL"/>
        </w:rPr>
      </w:pPr>
      <w:r w:rsidRPr="00825802">
        <w:rPr>
          <w:rFonts w:ascii="Times New Roman" w:hAnsi="Times New Roman"/>
          <w:lang w:val="pl-PL"/>
        </w:rPr>
        <w:t xml:space="preserve">W cenie oferty należy uwzględnić wszystkie koszty związane z realizacją przedmiotu zamówienia, którego zakres określony został w SWZ, projektach wykonawczych, przedmiarach oraz </w:t>
      </w:r>
      <w:proofErr w:type="spellStart"/>
      <w:r w:rsidRPr="00825802">
        <w:rPr>
          <w:rFonts w:ascii="Times New Roman" w:hAnsi="Times New Roman"/>
          <w:lang w:val="pl-PL"/>
        </w:rPr>
        <w:t>STWiOR</w:t>
      </w:r>
      <w:proofErr w:type="spellEnd"/>
      <w:r w:rsidRPr="00825802">
        <w:rPr>
          <w:rFonts w:ascii="Times New Roman" w:hAnsi="Times New Roman"/>
          <w:lang w:val="pl-PL"/>
        </w:rPr>
        <w:t xml:space="preserve">. </w:t>
      </w:r>
      <w:r w:rsidRPr="00825802">
        <w:rPr>
          <w:rFonts w:ascii="Times New Roman" w:hAnsi="Times New Roman"/>
          <w:lang w:val="pl-PL"/>
        </w:rPr>
        <w:br/>
      </w:r>
      <w:r w:rsidRPr="00825802">
        <w:rPr>
          <w:rFonts w:ascii="Times New Roman" w:hAnsi="Times New Roman"/>
          <w:b/>
          <w:lang w:val="pl-PL"/>
        </w:rPr>
        <w:t xml:space="preserve">W cenie oferty należy uwzględnić wszelkie koszty, jakie poniesie Wykonawca z tytułu należytego, zgodnego z umową, obowiązującymi przepisami i zasadami wiedzy technicznej wykonania zamówienia - </w:t>
      </w:r>
      <w:r w:rsidRPr="00825802">
        <w:rPr>
          <w:rFonts w:ascii="Times New Roman" w:hAnsi="Times New Roman"/>
          <w:lang w:val="pl-PL"/>
        </w:rPr>
        <w:t xml:space="preserve"> m.in. wszelkie koszty związane z wykonaniem przedmiotu zamówienia takie jak w szczególności: wykonania robót budowlanych, oraz inne koszty konieczne do poniesienia celem terminowej i prawidłowej realizacji przedmiotu zamówienia, koszty składowania materiałów, koszty doprowadzenia do stanu poprzedniego terenu budowy i zaplecza, organizacji i likwidacji zaplecza budowy, a także koszty opracowania dokumentacji czasowej</w:t>
      </w:r>
      <w:r w:rsidR="00D839E8" w:rsidRPr="00825802">
        <w:rPr>
          <w:rFonts w:ascii="Times New Roman" w:hAnsi="Times New Roman"/>
          <w:lang w:val="pl-PL"/>
        </w:rPr>
        <w:t xml:space="preserve"> i stałej organizacji ruchu</w:t>
      </w:r>
      <w:r w:rsidR="00E4594A" w:rsidRPr="00825802">
        <w:rPr>
          <w:rFonts w:ascii="Times New Roman" w:hAnsi="Times New Roman"/>
          <w:lang w:val="pl-PL"/>
        </w:rPr>
        <w:t xml:space="preserve"> oraz </w:t>
      </w:r>
      <w:r w:rsidR="00D839E8" w:rsidRPr="00825802">
        <w:rPr>
          <w:rFonts w:ascii="Times New Roman" w:hAnsi="Times New Roman"/>
          <w:lang w:val="pl-PL"/>
        </w:rPr>
        <w:t>koszt obsługi geodezyjnej.</w:t>
      </w:r>
    </w:p>
    <w:p w14:paraId="5E0D826D" w14:textId="77777777" w:rsidR="00020AB0" w:rsidRPr="00825802" w:rsidRDefault="00020AB0" w:rsidP="009D5DB2">
      <w:pPr>
        <w:pStyle w:val="Bezodstpw"/>
        <w:numPr>
          <w:ilvl w:val="0"/>
          <w:numId w:val="32"/>
        </w:numPr>
        <w:suppressAutoHyphens w:val="0"/>
        <w:spacing w:after="120"/>
        <w:ind w:left="403" w:hanging="403"/>
        <w:jc w:val="both"/>
        <w:rPr>
          <w:rFonts w:ascii="Times New Roman" w:hAnsi="Times New Roman"/>
          <w:lang w:val="pl-PL"/>
        </w:rPr>
      </w:pPr>
      <w:r w:rsidRPr="00825802">
        <w:rPr>
          <w:rFonts w:ascii="Times New Roman" w:hAnsi="Times New Roman"/>
          <w:lang w:val="pl-PL"/>
        </w:rPr>
        <w:t xml:space="preserve">Wykonawca sporządzając ofertę nie może samodzielnie dokonywać zmian w stosunku do zamieszczonego w </w:t>
      </w:r>
      <w:proofErr w:type="spellStart"/>
      <w:r w:rsidRPr="00825802">
        <w:rPr>
          <w:rFonts w:ascii="Times New Roman" w:hAnsi="Times New Roman"/>
          <w:lang w:val="pl-PL"/>
        </w:rPr>
        <w:t>swz</w:t>
      </w:r>
      <w:proofErr w:type="spellEnd"/>
      <w:r w:rsidRPr="00825802">
        <w:rPr>
          <w:rFonts w:ascii="Times New Roman" w:hAnsi="Times New Roman"/>
          <w:lang w:val="pl-PL"/>
        </w:rPr>
        <w:t xml:space="preserve"> przedmiaru robót. Wszelkie niezgodności czy też sprzeczności pomiędzy przedmiarem robót, a pozostałymi dokumentami składającymi się na opis przedmiotu zamówienia, tj. projekt wykonawczy, </w:t>
      </w:r>
      <w:proofErr w:type="spellStart"/>
      <w:r w:rsidRPr="00825802">
        <w:rPr>
          <w:rFonts w:ascii="Times New Roman" w:hAnsi="Times New Roman"/>
          <w:lang w:val="pl-PL"/>
        </w:rPr>
        <w:t>STWiORB</w:t>
      </w:r>
      <w:proofErr w:type="spellEnd"/>
      <w:r w:rsidRPr="00825802">
        <w:rPr>
          <w:rFonts w:ascii="Times New Roman" w:hAnsi="Times New Roman"/>
          <w:lang w:val="pl-PL"/>
        </w:rPr>
        <w:t xml:space="preserve"> powinny być korygowane przez Zamawiającego w trybie udzielania wyjaśnień do zapytania Wykonawców do treści </w:t>
      </w:r>
      <w:proofErr w:type="spellStart"/>
      <w:r w:rsidRPr="00825802">
        <w:rPr>
          <w:rFonts w:ascii="Times New Roman" w:hAnsi="Times New Roman"/>
          <w:lang w:val="pl-PL"/>
        </w:rPr>
        <w:t>swz</w:t>
      </w:r>
      <w:proofErr w:type="spellEnd"/>
      <w:r w:rsidRPr="00825802">
        <w:rPr>
          <w:rFonts w:ascii="Times New Roman" w:hAnsi="Times New Roman"/>
          <w:lang w:val="pl-PL"/>
        </w:rPr>
        <w:t>. W takim przypadku modyfikacje Zamawiającego uwzględnić w cenie jednostkowej, jak i w opisach pozycji przedmiarowych.</w:t>
      </w:r>
    </w:p>
    <w:p w14:paraId="475181CA" w14:textId="77777777" w:rsidR="00020AB0" w:rsidRPr="00825802" w:rsidRDefault="00020AB0" w:rsidP="009D5DB2">
      <w:pPr>
        <w:numPr>
          <w:ilvl w:val="0"/>
          <w:numId w:val="32"/>
        </w:numPr>
        <w:spacing w:after="120" w:line="240" w:lineRule="auto"/>
        <w:ind w:left="403" w:hanging="403"/>
        <w:jc w:val="both"/>
        <w:rPr>
          <w:rFonts w:ascii="Times New Roman" w:hAnsi="Times New Roman" w:cs="Times New Roman"/>
          <w:kern w:val="0"/>
          <w:lang w:eastAsia="pl-PL"/>
        </w:rPr>
      </w:pPr>
      <w:r w:rsidRPr="00825802">
        <w:rPr>
          <w:rFonts w:ascii="Times New Roman" w:hAnsi="Times New Roman" w:cs="Times New Roman"/>
          <w:kern w:val="0"/>
          <w:lang w:eastAsia="pl-PL"/>
        </w:rPr>
        <w:t xml:space="preserve">Podane w przedmiarach robót katalogi norm wskazują jedynie podstawy ustalające szczegółowy opis danej roboty. Podstawa wyceny nie jest wiążąca, a Wykonawca może dokonać zmian </w:t>
      </w:r>
      <w:r w:rsidRPr="00825802">
        <w:rPr>
          <w:rFonts w:ascii="Times New Roman" w:hAnsi="Times New Roman" w:cs="Times New Roman"/>
          <w:kern w:val="0"/>
          <w:lang w:eastAsia="pl-PL"/>
        </w:rPr>
        <w:br/>
      </w:r>
      <w:r w:rsidRPr="00825802">
        <w:rPr>
          <w:rFonts w:ascii="Times New Roman" w:hAnsi="Times New Roman" w:cs="Times New Roman"/>
          <w:kern w:val="0"/>
          <w:lang w:eastAsia="pl-PL"/>
        </w:rPr>
        <w:lastRenderedPageBreak/>
        <w:t xml:space="preserve">i modyfikacji nakładów robocizny, materiałów i sprzętu w pozycjach kosztorysowych celem właściwego zgodnego z dokumentacją i sztuką budowlaną wykonania robót.  </w:t>
      </w:r>
    </w:p>
    <w:p w14:paraId="1CECF555" w14:textId="77777777" w:rsidR="00020AB0" w:rsidRPr="00825802" w:rsidRDefault="00020AB0" w:rsidP="009D5DB2">
      <w:pPr>
        <w:numPr>
          <w:ilvl w:val="0"/>
          <w:numId w:val="32"/>
        </w:numPr>
        <w:spacing w:after="120" w:line="240" w:lineRule="auto"/>
        <w:ind w:left="403" w:hanging="403"/>
        <w:jc w:val="both"/>
        <w:rPr>
          <w:rFonts w:ascii="Times New Roman" w:hAnsi="Times New Roman" w:cs="Times New Roman"/>
          <w:kern w:val="0"/>
          <w:lang w:eastAsia="pl-PL"/>
        </w:rPr>
      </w:pPr>
      <w:r w:rsidRPr="00825802">
        <w:rPr>
          <w:rFonts w:ascii="Times New Roman" w:hAnsi="Times New Roman" w:cs="Times New Roman"/>
          <w:kern w:val="0"/>
          <w:lang w:eastAsia="pl-PL"/>
        </w:rPr>
        <w:t xml:space="preserve">W cenie ofertowej Wykonawca określi ceny jednostkowe (ceny netto wraz z narzutami) na wszystkie roboty wymienione w przedmiarach robót załączonych do </w:t>
      </w:r>
      <w:proofErr w:type="spellStart"/>
      <w:r w:rsidRPr="00825802">
        <w:rPr>
          <w:rFonts w:ascii="Times New Roman" w:hAnsi="Times New Roman" w:cs="Times New Roman"/>
          <w:kern w:val="0"/>
          <w:lang w:eastAsia="pl-PL"/>
        </w:rPr>
        <w:t>swz</w:t>
      </w:r>
      <w:proofErr w:type="spellEnd"/>
      <w:r w:rsidRPr="00825802">
        <w:rPr>
          <w:rFonts w:ascii="Times New Roman" w:hAnsi="Times New Roman" w:cs="Times New Roman"/>
          <w:kern w:val="0"/>
          <w:lang w:eastAsia="pl-PL"/>
        </w:rPr>
        <w:t>. Wartość poszczególnych pozycji dokona przez przemnożenie ceny jednostkowej dla danej pozycji przez ilość jednostek przedmiarowych. Suma wartości pozycji kosztorysowych netto + należy podatek VAT będzie stanowić cenę oferty.</w:t>
      </w:r>
    </w:p>
    <w:p w14:paraId="498C7447" w14:textId="77777777" w:rsidR="00020AB0" w:rsidRPr="00825802" w:rsidRDefault="00020AB0" w:rsidP="009D5DB2">
      <w:pPr>
        <w:pStyle w:val="Bezodstpw"/>
        <w:numPr>
          <w:ilvl w:val="0"/>
          <w:numId w:val="32"/>
        </w:numPr>
        <w:suppressAutoHyphens w:val="0"/>
        <w:spacing w:after="120"/>
        <w:ind w:left="403" w:hanging="403"/>
        <w:jc w:val="both"/>
        <w:rPr>
          <w:rFonts w:ascii="Times New Roman" w:hAnsi="Times New Roman"/>
          <w:lang w:val="pl-PL"/>
        </w:rPr>
      </w:pPr>
      <w:r w:rsidRPr="00825802">
        <w:rPr>
          <w:rFonts w:ascii="Times New Roman" w:hAnsi="Times New Roman"/>
          <w:lang w:val="pl-PL"/>
        </w:rPr>
        <w:t xml:space="preserve">Nie dopuszcza się wariantowości cen. Wszelkie upusty, rabaty winny być od razu ujęte w obliczeniu ceny, tak by wyliczona cena za realizację przedmiotu zamówienia była ceną ostateczną, bez konieczności dokonywania przez Zamawiającego przeliczeń itp. działań w celu jej określenia. </w:t>
      </w:r>
    </w:p>
    <w:p w14:paraId="2C559CB0" w14:textId="77777777" w:rsidR="00020AB0" w:rsidRPr="00825802" w:rsidRDefault="00020AB0" w:rsidP="009D5DB2">
      <w:pPr>
        <w:pStyle w:val="Bezodstpw"/>
        <w:numPr>
          <w:ilvl w:val="0"/>
          <w:numId w:val="32"/>
        </w:numPr>
        <w:suppressAutoHyphens w:val="0"/>
        <w:ind w:left="400" w:hanging="400"/>
        <w:jc w:val="both"/>
        <w:rPr>
          <w:rFonts w:ascii="Times New Roman" w:hAnsi="Times New Roman"/>
          <w:lang w:val="pl-PL"/>
        </w:rPr>
      </w:pPr>
      <w:r w:rsidRPr="00825802">
        <w:rPr>
          <w:rFonts w:ascii="Times New Roman" w:hAnsi="Times New Roman"/>
          <w:lang w:val="pl-PL"/>
        </w:rPr>
        <w:t>Jeżeli złożono ofertę, której wybór prowadziłby do powstania u Zamawiającego obowiązku podatkowego zgodnie z ustawą z dnia 11.03.2004r. o podatku od towarów i usług, dla celów zastosowania kryterium ceny lub kosztu zamawiający dolicza do przedstawionej w tej ofercie ceny kwotę podatku od towarów i usług, którą miałby obowiązek rozliczyć.  W takiej sytuacji Wykonawca, składając ofertę ma obowiązek:</w:t>
      </w:r>
    </w:p>
    <w:p w14:paraId="6B68DE0E" w14:textId="743C8472" w:rsidR="00020AB0" w:rsidRPr="00825802" w:rsidRDefault="00020AB0" w:rsidP="009D5DB2">
      <w:pPr>
        <w:pStyle w:val="NormalnyWeb"/>
        <w:numPr>
          <w:ilvl w:val="1"/>
          <w:numId w:val="32"/>
        </w:numPr>
        <w:suppressAutoHyphens/>
        <w:spacing w:after="0" w:line="240" w:lineRule="auto"/>
        <w:jc w:val="both"/>
        <w:rPr>
          <w:sz w:val="22"/>
          <w:szCs w:val="22"/>
        </w:rPr>
      </w:pPr>
      <w:r w:rsidRPr="00825802">
        <w:rPr>
          <w:sz w:val="22"/>
          <w:szCs w:val="22"/>
        </w:rPr>
        <w:t xml:space="preserve">poinformowania zamawiającego, że wybór jego oferty będzie prowadził do powstania </w:t>
      </w:r>
      <w:r w:rsidRPr="00825802">
        <w:rPr>
          <w:sz w:val="22"/>
          <w:szCs w:val="22"/>
        </w:rPr>
        <w:br/>
        <w:t>u zamawiającego obowiązku podatkowego;</w:t>
      </w:r>
    </w:p>
    <w:p w14:paraId="311BC249" w14:textId="3F1055DF" w:rsidR="00020AB0" w:rsidRPr="00825802" w:rsidRDefault="00020AB0" w:rsidP="009D5DB2">
      <w:pPr>
        <w:pStyle w:val="NormalnyWeb"/>
        <w:numPr>
          <w:ilvl w:val="1"/>
          <w:numId w:val="32"/>
        </w:numPr>
        <w:suppressAutoHyphens/>
        <w:spacing w:after="0" w:line="240" w:lineRule="auto"/>
        <w:jc w:val="both"/>
        <w:rPr>
          <w:sz w:val="22"/>
          <w:szCs w:val="22"/>
        </w:rPr>
      </w:pPr>
      <w:r w:rsidRPr="00825802">
        <w:rPr>
          <w:sz w:val="22"/>
          <w:szCs w:val="22"/>
        </w:rPr>
        <w:t>wskazania nazwy (rodzaju) towaru lub usługi, których dostawa lub świadczenie będą prowadziły do powstania obowiązku podatkowego;</w:t>
      </w:r>
    </w:p>
    <w:p w14:paraId="10F94676" w14:textId="2FE52B0E" w:rsidR="00020AB0" w:rsidRPr="00825802" w:rsidRDefault="00020AB0" w:rsidP="009D5DB2">
      <w:pPr>
        <w:pStyle w:val="NormalnyWeb"/>
        <w:numPr>
          <w:ilvl w:val="1"/>
          <w:numId w:val="32"/>
        </w:numPr>
        <w:suppressAutoHyphens/>
        <w:spacing w:after="0" w:line="240" w:lineRule="auto"/>
        <w:jc w:val="both"/>
        <w:rPr>
          <w:sz w:val="22"/>
          <w:szCs w:val="22"/>
        </w:rPr>
      </w:pPr>
      <w:r w:rsidRPr="00825802">
        <w:rPr>
          <w:sz w:val="22"/>
          <w:szCs w:val="22"/>
        </w:rPr>
        <w:t>wskazania wartości towaru lub usługi objętego obowiązkiem podatkowym zamawiającego, bez kwoty podatku;</w:t>
      </w:r>
    </w:p>
    <w:p w14:paraId="4610CB79" w14:textId="52173575" w:rsidR="00020AB0" w:rsidRPr="00825802" w:rsidRDefault="00020AB0" w:rsidP="009D5DB2">
      <w:pPr>
        <w:pStyle w:val="NormalnyWeb"/>
        <w:numPr>
          <w:ilvl w:val="1"/>
          <w:numId w:val="32"/>
        </w:numPr>
        <w:suppressAutoHyphens/>
        <w:spacing w:after="120" w:line="240" w:lineRule="auto"/>
        <w:jc w:val="both"/>
        <w:rPr>
          <w:sz w:val="22"/>
          <w:szCs w:val="22"/>
        </w:rPr>
      </w:pPr>
      <w:r w:rsidRPr="00825802">
        <w:rPr>
          <w:sz w:val="22"/>
          <w:szCs w:val="22"/>
        </w:rPr>
        <w:t>wskazania stawki podatku od towarów i usług, która zgodnie z wiedzą wykonawcy, będzie miała zastosowanie.</w:t>
      </w:r>
    </w:p>
    <w:p w14:paraId="0D5ABA0D" w14:textId="77777777" w:rsidR="00020AB0" w:rsidRPr="00825802" w:rsidRDefault="00020AB0" w:rsidP="009D5DB2">
      <w:pPr>
        <w:pStyle w:val="Bezodstpw"/>
        <w:numPr>
          <w:ilvl w:val="0"/>
          <w:numId w:val="32"/>
        </w:numPr>
        <w:suppressAutoHyphens w:val="0"/>
        <w:spacing w:after="240"/>
        <w:ind w:left="403" w:hanging="403"/>
        <w:jc w:val="both"/>
        <w:rPr>
          <w:rFonts w:ascii="Times New Roman" w:hAnsi="Times New Roman"/>
          <w:lang w:val="pl-PL"/>
        </w:rPr>
      </w:pPr>
      <w:r w:rsidRPr="00825802">
        <w:rPr>
          <w:rFonts w:ascii="Times New Roman" w:hAnsi="Times New Roman"/>
          <w:lang w:val="pl-PL"/>
        </w:rPr>
        <w:t>Rozliczenia między wykonawcą a Zamawiającym prowadzone będą w polskich złotych (PLN).</w:t>
      </w:r>
    </w:p>
    <w:p w14:paraId="15412FBE" w14:textId="2E96C4AE" w:rsidR="00B472DF" w:rsidRPr="00825802" w:rsidRDefault="00B472DF" w:rsidP="00B472DF">
      <w:pPr>
        <w:pStyle w:val="Bezodstpw"/>
        <w:suppressAutoHyphens w:val="0"/>
        <w:spacing w:after="240"/>
        <w:jc w:val="both"/>
        <w:rPr>
          <w:rFonts w:ascii="Times New Roman" w:hAnsi="Times New Roman"/>
          <w:lang w:val="pl-PL"/>
        </w:rPr>
      </w:pPr>
    </w:p>
    <w:p w14:paraId="42121258" w14:textId="77777777" w:rsidR="00B472DF" w:rsidRPr="00825802" w:rsidRDefault="00B472DF" w:rsidP="00B472DF">
      <w:pPr>
        <w:pStyle w:val="Akapitzlist"/>
        <w:numPr>
          <w:ilvl w:val="0"/>
          <w:numId w:val="1"/>
        </w:numPr>
        <w:pBdr>
          <w:bottom w:val="single" w:sz="6" w:space="1" w:color="auto"/>
        </w:pBdr>
        <w:tabs>
          <w:tab w:val="left" w:pos="600"/>
        </w:tabs>
        <w:suppressAutoHyphens/>
        <w:spacing w:after="240" w:line="240" w:lineRule="auto"/>
        <w:outlineLvl w:val="0"/>
        <w:rPr>
          <w:rFonts w:ascii="Times New Roman" w:eastAsia="Times New Roman" w:hAnsi="Times New Roman" w:cs="Times New Roman"/>
          <w:b/>
          <w:kern w:val="1"/>
          <w:lang w:eastAsia="ar-SA"/>
          <w14:ligatures w14:val="none"/>
        </w:rPr>
      </w:pPr>
      <w:r w:rsidRPr="00825802">
        <w:rPr>
          <w:rFonts w:ascii="Times New Roman" w:eastAsia="Times New Roman" w:hAnsi="Times New Roman" w:cs="Times New Roman"/>
          <w:b/>
          <w:kern w:val="1"/>
          <w:lang w:eastAsia="ar-SA"/>
          <w14:ligatures w14:val="none"/>
        </w:rPr>
        <w:t>OPIS KRYTERIÓW, KTÓRYMI ZAMAWIAJĄCY BĘDZIE SIĘ KIEROWAŁ PRZY WYBORZE   OFERTY, WRAZ Z PODANIEM WAG TYCH KRYTERIÓW I SPOSOBU OCENY OFERT</w:t>
      </w:r>
    </w:p>
    <w:p w14:paraId="2F7EFBA0" w14:textId="2339B4FB" w:rsidR="00AA44E9" w:rsidRPr="00825802" w:rsidRDefault="00AA44E9" w:rsidP="009D5DB2">
      <w:pPr>
        <w:pStyle w:val="Akapitzlist"/>
        <w:numPr>
          <w:ilvl w:val="0"/>
          <w:numId w:val="54"/>
        </w:numPr>
        <w:suppressAutoHyphens/>
        <w:overflowPunct w:val="0"/>
        <w:autoSpaceDE w:val="0"/>
        <w:spacing w:after="120" w:line="240" w:lineRule="auto"/>
        <w:jc w:val="both"/>
        <w:textAlignment w:val="baseline"/>
        <w:rPr>
          <w:rFonts w:ascii="Times New Roman" w:eastAsia="Times New Roman" w:hAnsi="Times New Roman" w:cs="Times New Roman"/>
          <w:kern w:val="1"/>
          <w:lang w:eastAsia="ar-SA"/>
          <w14:ligatures w14:val="none"/>
        </w:rPr>
      </w:pPr>
      <w:r w:rsidRPr="00825802">
        <w:rPr>
          <w:rFonts w:ascii="Times New Roman" w:eastAsia="Lucida Sans Unicode" w:hAnsi="Times New Roman" w:cs="Times New Roman"/>
          <w:kern w:val="3"/>
          <w:lang w:eastAsia="zh-CN"/>
          <w14:ligatures w14:val="none"/>
        </w:rPr>
        <w:t>Najwyżej ocenioną ofertą będzie oferta spośród nieodrzuconych, która przedstawi najwyższy bilans ceny i innych kryteriów odnoszących się do przedmiotu zamówienia. Oferta ta zostanie uznana za najkorzystniejszą.</w:t>
      </w:r>
    </w:p>
    <w:p w14:paraId="3587FD92" w14:textId="1D812327" w:rsidR="00AA44E9" w:rsidRPr="00825802" w:rsidRDefault="00AA44E9" w:rsidP="009D5DB2">
      <w:pPr>
        <w:pStyle w:val="Akapitzlist"/>
        <w:numPr>
          <w:ilvl w:val="0"/>
          <w:numId w:val="54"/>
        </w:numPr>
        <w:suppressAutoHyphens/>
        <w:overflowPunct w:val="0"/>
        <w:autoSpaceDE w:val="0"/>
        <w:spacing w:after="0" w:line="240" w:lineRule="auto"/>
        <w:jc w:val="both"/>
        <w:textAlignment w:val="baseline"/>
        <w:rPr>
          <w:rFonts w:ascii="Times New Roman" w:eastAsia="Times New Roman" w:hAnsi="Times New Roman" w:cs="Times New Roman"/>
          <w:kern w:val="1"/>
          <w:lang w:eastAsia="ar-SA"/>
          <w14:ligatures w14:val="none"/>
        </w:rPr>
      </w:pPr>
      <w:r w:rsidRPr="00825802">
        <w:rPr>
          <w:rFonts w:ascii="Times New Roman" w:eastAsia="Times New Roman" w:hAnsi="Times New Roman" w:cs="Times New Roman"/>
          <w:kern w:val="1"/>
          <w:lang w:eastAsia="ar-SA"/>
          <w14:ligatures w14:val="none"/>
        </w:rPr>
        <w:t>Zamawiający dokona wyboru najkorzystniejszej oferty w oparciu o następujące kryteria oceny ofert (dla wszystkich części kryteria oceny ofert są takie same):</w:t>
      </w:r>
    </w:p>
    <w:p w14:paraId="3D1798B7" w14:textId="77777777" w:rsidR="00AA44E9" w:rsidRPr="00825802" w:rsidRDefault="00AA44E9" w:rsidP="00AA44E9">
      <w:pPr>
        <w:tabs>
          <w:tab w:val="left" w:pos="1843"/>
          <w:tab w:val="left" w:pos="2268"/>
          <w:tab w:val="left" w:pos="3261"/>
        </w:tabs>
        <w:spacing w:after="0" w:line="240" w:lineRule="auto"/>
        <w:ind w:left="1701" w:hanging="1301"/>
        <w:jc w:val="both"/>
        <w:rPr>
          <w:rFonts w:ascii="Times New Roman" w:eastAsia="Times New Roman" w:hAnsi="Times New Roman" w:cs="Times New Roman"/>
          <w:b/>
          <w:kern w:val="1"/>
          <w:lang w:eastAsia="ar-SA"/>
          <w14:ligatures w14:val="none"/>
        </w:rPr>
      </w:pPr>
      <w:r w:rsidRPr="00825802">
        <w:rPr>
          <w:rFonts w:ascii="Times New Roman" w:eastAsia="Times New Roman" w:hAnsi="Times New Roman" w:cs="Times New Roman"/>
          <w:b/>
          <w:kern w:val="1"/>
          <w:lang w:eastAsia="ar-SA"/>
          <w14:ligatures w14:val="none"/>
        </w:rPr>
        <w:t>cena - 60 %</w:t>
      </w:r>
    </w:p>
    <w:p w14:paraId="4D4A73AE" w14:textId="77777777" w:rsidR="00AA44E9" w:rsidRPr="00825802" w:rsidRDefault="00AA44E9" w:rsidP="00AA44E9">
      <w:pPr>
        <w:spacing w:after="120" w:line="240" w:lineRule="auto"/>
        <w:ind w:left="601" w:hanging="198"/>
        <w:jc w:val="both"/>
        <w:rPr>
          <w:rFonts w:ascii="Times New Roman" w:eastAsia="Times New Roman" w:hAnsi="Times New Roman" w:cs="Times New Roman"/>
          <w:b/>
          <w:kern w:val="1"/>
          <w:lang w:eastAsia="ar-SA"/>
          <w14:ligatures w14:val="none"/>
        </w:rPr>
      </w:pPr>
      <w:r w:rsidRPr="00825802">
        <w:rPr>
          <w:rFonts w:ascii="Times New Roman" w:eastAsia="Times New Roman" w:hAnsi="Times New Roman" w:cs="Times New Roman"/>
          <w:b/>
          <w:kern w:val="1"/>
          <w:lang w:eastAsia="ar-SA"/>
          <w14:ligatures w14:val="none"/>
        </w:rPr>
        <w:t>termin gwarancji - 40 %</w:t>
      </w:r>
    </w:p>
    <w:p w14:paraId="3C44B3D3" w14:textId="77777777" w:rsidR="00AA44E9" w:rsidRPr="00825802" w:rsidRDefault="00AA44E9" w:rsidP="009D5DB2">
      <w:pPr>
        <w:numPr>
          <w:ilvl w:val="1"/>
          <w:numId w:val="55"/>
        </w:numPr>
        <w:suppressAutoHyphens/>
        <w:overflowPunct w:val="0"/>
        <w:autoSpaceDE w:val="0"/>
        <w:spacing w:after="240" w:line="240" w:lineRule="auto"/>
        <w:ind w:left="800" w:hanging="600"/>
        <w:jc w:val="both"/>
        <w:textAlignment w:val="baseline"/>
        <w:rPr>
          <w:rFonts w:ascii="Times New Roman" w:eastAsia="Arial" w:hAnsi="Times New Roman" w:cs="Times New Roman"/>
          <w:kern w:val="0"/>
          <w:lang w:bidi="en-US"/>
          <w14:ligatures w14:val="none"/>
        </w:rPr>
      </w:pPr>
      <w:r w:rsidRPr="00825802">
        <w:rPr>
          <w:rFonts w:ascii="Times New Roman" w:eastAsia="Arial" w:hAnsi="Times New Roman" w:cs="Times New Roman"/>
          <w:b/>
          <w:kern w:val="0"/>
          <w:lang w:bidi="en-US"/>
          <w14:ligatures w14:val="none"/>
        </w:rPr>
        <w:t>Kryterium cena</w:t>
      </w:r>
      <w:r w:rsidRPr="00825802">
        <w:rPr>
          <w:rFonts w:ascii="Times New Roman" w:eastAsia="Arial" w:hAnsi="Times New Roman" w:cs="Times New Roman"/>
          <w:kern w:val="0"/>
          <w:lang w:bidi="en-US"/>
          <w14:ligatures w14:val="none"/>
        </w:rPr>
        <w:t xml:space="preserve"> oznacza ofertę dla której Zamawiający przyzna stosowną ilość w trakcie badania ofert wg wzoru określonego poniżej.</w:t>
      </w:r>
    </w:p>
    <w:p w14:paraId="32B388C9" w14:textId="77777777" w:rsidR="00AA44E9" w:rsidRPr="00825802" w:rsidRDefault="00AA44E9" w:rsidP="00AA44E9">
      <w:pPr>
        <w:spacing w:after="120" w:line="240" w:lineRule="auto"/>
        <w:ind w:left="601"/>
        <w:jc w:val="both"/>
        <w:rPr>
          <w:rFonts w:ascii="Times New Roman" w:eastAsia="Arial" w:hAnsi="Times New Roman" w:cs="Times New Roman"/>
          <w:b/>
          <w:kern w:val="0"/>
          <w:lang w:bidi="en-US"/>
          <w14:ligatures w14:val="none"/>
        </w:rPr>
      </w:pPr>
      <m:oMathPara>
        <m:oMath>
          <m:r>
            <m:rPr>
              <m:sty m:val="b"/>
            </m:rPr>
            <w:rPr>
              <w:rFonts w:ascii="Cambria Math" w:eastAsia="Arial" w:hAnsi="Cambria Math" w:cs="Times New Roman"/>
              <w:kern w:val="0"/>
              <w:lang w:bidi="en-US"/>
              <w14:ligatures w14:val="none"/>
            </w:rPr>
            <m:t>Kc=</m:t>
          </m:r>
          <m:f>
            <m:fPr>
              <m:ctrlPr>
                <w:rPr>
                  <w:rFonts w:ascii="Cambria Math" w:eastAsia="Arial" w:hAnsi="Cambria Math" w:cs="Times New Roman"/>
                  <w:b/>
                  <w:kern w:val="0"/>
                  <w:lang w:bidi="en-US"/>
                  <w14:ligatures w14:val="none"/>
                </w:rPr>
              </m:ctrlPr>
            </m:fPr>
            <m:num>
              <m:r>
                <m:rPr>
                  <m:sty m:val="b"/>
                </m:rPr>
                <w:rPr>
                  <w:rFonts w:ascii="Cambria Math" w:eastAsia="Arial" w:hAnsi="Cambria Math" w:cs="Times New Roman"/>
                  <w:kern w:val="0"/>
                  <w:lang w:bidi="en-US"/>
                  <w14:ligatures w14:val="none"/>
                </w:rPr>
                <m:t>Cmin</m:t>
              </m:r>
            </m:num>
            <m:den>
              <m:r>
                <m:rPr>
                  <m:sty m:val="b"/>
                </m:rPr>
                <w:rPr>
                  <w:rFonts w:ascii="Cambria Math" w:eastAsia="Arial" w:hAnsi="Cambria Math" w:cs="Times New Roman"/>
                  <w:kern w:val="0"/>
                  <w:lang w:bidi="en-US"/>
                  <w14:ligatures w14:val="none"/>
                </w:rPr>
                <m:t>Cbad</m:t>
              </m:r>
            </m:den>
          </m:f>
          <m:r>
            <m:rPr>
              <m:sty m:val="b"/>
            </m:rPr>
            <w:rPr>
              <w:rFonts w:ascii="Cambria Math" w:eastAsia="Arial" w:hAnsi="Cambria Math" w:cs="Times New Roman"/>
              <w:kern w:val="0"/>
              <w:lang w:bidi="en-US"/>
              <w14:ligatures w14:val="none"/>
            </w:rPr>
            <m:t>×100×60%</m:t>
          </m:r>
        </m:oMath>
      </m:oMathPara>
    </w:p>
    <w:p w14:paraId="2C934669" w14:textId="77777777" w:rsidR="00AA44E9" w:rsidRPr="00825802" w:rsidRDefault="00AA44E9" w:rsidP="00AA44E9">
      <w:pPr>
        <w:suppressAutoHyphens/>
        <w:spacing w:after="0" w:line="240" w:lineRule="auto"/>
        <w:ind w:left="1431" w:hanging="631"/>
        <w:rPr>
          <w:rFonts w:ascii="Times New Roman" w:eastAsia="Arial" w:hAnsi="Times New Roman" w:cs="Times New Roman"/>
          <w:b/>
          <w:kern w:val="0"/>
          <w:lang w:bidi="en-US"/>
          <w14:ligatures w14:val="none"/>
        </w:rPr>
      </w:pPr>
      <w:r w:rsidRPr="00825802">
        <w:rPr>
          <w:rFonts w:ascii="Times New Roman" w:eastAsia="Arial" w:hAnsi="Times New Roman" w:cs="Times New Roman"/>
          <w:b/>
          <w:kern w:val="0"/>
          <w:lang w:bidi="en-US"/>
          <w14:ligatures w14:val="none"/>
        </w:rPr>
        <w:t>przy czym 1% = 1pkt</w:t>
      </w:r>
    </w:p>
    <w:p w14:paraId="2900F73F" w14:textId="77777777" w:rsidR="00AA44E9" w:rsidRPr="00825802" w:rsidRDefault="00AA44E9" w:rsidP="00AA44E9">
      <w:pPr>
        <w:widowControl w:val="0"/>
        <w:suppressAutoHyphens/>
        <w:overflowPunct w:val="0"/>
        <w:autoSpaceDE w:val="0"/>
        <w:autoSpaceDN w:val="0"/>
        <w:spacing w:after="0" w:line="240" w:lineRule="auto"/>
        <w:ind w:left="360"/>
        <w:jc w:val="both"/>
        <w:textAlignment w:val="baseline"/>
        <w:rPr>
          <w:rFonts w:ascii="Times New Roman" w:eastAsia="Times New Roman" w:hAnsi="Times New Roman" w:cs="Times New Roman"/>
          <w:b/>
          <w:kern w:val="1"/>
          <w:lang w:eastAsia="ar-SA"/>
          <w14:ligatures w14:val="none"/>
        </w:rPr>
      </w:pPr>
    </w:p>
    <w:p w14:paraId="251A0235" w14:textId="77777777" w:rsidR="00AA44E9" w:rsidRPr="00825802" w:rsidRDefault="00AA44E9" w:rsidP="00AA44E9">
      <w:pPr>
        <w:tabs>
          <w:tab w:val="left" w:pos="700"/>
        </w:tabs>
        <w:suppressAutoHyphens/>
        <w:spacing w:after="0" w:line="240" w:lineRule="auto"/>
        <w:ind w:left="891" w:hanging="91"/>
        <w:rPr>
          <w:rFonts w:ascii="Times New Roman" w:eastAsia="Arial" w:hAnsi="Times New Roman" w:cs="Times New Roman"/>
          <w:kern w:val="0"/>
          <w:lang w:bidi="en-US"/>
          <w14:ligatures w14:val="none"/>
        </w:rPr>
      </w:pPr>
      <w:r w:rsidRPr="00825802">
        <w:rPr>
          <w:rFonts w:ascii="Times New Roman" w:eastAsia="Arial" w:hAnsi="Times New Roman" w:cs="Times New Roman"/>
          <w:kern w:val="0"/>
          <w:lang w:bidi="en-US"/>
          <w14:ligatures w14:val="none"/>
        </w:rPr>
        <w:t>gdzie:</w:t>
      </w:r>
    </w:p>
    <w:p w14:paraId="71D36851" w14:textId="77777777" w:rsidR="00AA44E9" w:rsidRPr="00825802" w:rsidRDefault="00AA44E9" w:rsidP="00AA44E9">
      <w:pPr>
        <w:tabs>
          <w:tab w:val="left" w:pos="700"/>
        </w:tabs>
        <w:suppressAutoHyphens/>
        <w:spacing w:after="0" w:line="240" w:lineRule="auto"/>
        <w:ind w:left="900" w:hanging="91"/>
        <w:rPr>
          <w:rFonts w:ascii="Times New Roman" w:eastAsia="Arial" w:hAnsi="Times New Roman" w:cs="Times New Roman"/>
          <w:kern w:val="0"/>
          <w:lang w:bidi="en-US"/>
          <w14:ligatures w14:val="none"/>
        </w:rPr>
      </w:pPr>
      <w:proofErr w:type="spellStart"/>
      <w:r w:rsidRPr="00825802">
        <w:rPr>
          <w:rFonts w:ascii="Times New Roman" w:eastAsia="Arial" w:hAnsi="Times New Roman" w:cs="Times New Roman"/>
          <w:kern w:val="0"/>
          <w:lang w:bidi="en-US"/>
          <w14:ligatures w14:val="none"/>
        </w:rPr>
        <w:t>Kc</w:t>
      </w:r>
      <w:proofErr w:type="spellEnd"/>
      <w:r w:rsidRPr="00825802">
        <w:rPr>
          <w:rFonts w:ascii="Times New Roman" w:eastAsia="Arial" w:hAnsi="Times New Roman" w:cs="Times New Roman"/>
          <w:kern w:val="0"/>
          <w:lang w:bidi="en-US"/>
          <w14:ligatures w14:val="none"/>
        </w:rPr>
        <w:t xml:space="preserve"> </w:t>
      </w:r>
      <w:r w:rsidRPr="00825802">
        <w:rPr>
          <w:rFonts w:ascii="Times New Roman" w:eastAsia="Arial" w:hAnsi="Times New Roman" w:cs="Times New Roman"/>
          <w:kern w:val="0"/>
          <w:lang w:bidi="en-US"/>
          <w14:ligatures w14:val="none"/>
        </w:rPr>
        <w:tab/>
        <w:t xml:space="preserve">- </w:t>
      </w:r>
      <w:r w:rsidRPr="00825802">
        <w:rPr>
          <w:rFonts w:ascii="Times New Roman" w:eastAsia="Arial" w:hAnsi="Times New Roman" w:cs="Times New Roman"/>
          <w:kern w:val="0"/>
          <w:lang w:bidi="en-US"/>
          <w14:ligatures w14:val="none"/>
        </w:rPr>
        <w:tab/>
        <w:t>ilość punktów przyznanych ofercie w kryterium ceny</w:t>
      </w:r>
    </w:p>
    <w:p w14:paraId="5655ED0D" w14:textId="77777777" w:rsidR="00AA44E9" w:rsidRPr="00825802" w:rsidRDefault="00AA44E9" w:rsidP="00AA44E9">
      <w:pPr>
        <w:tabs>
          <w:tab w:val="left" w:pos="700"/>
        </w:tabs>
        <w:suppressAutoHyphens/>
        <w:spacing w:after="0" w:line="240" w:lineRule="auto"/>
        <w:ind w:firstLine="800"/>
        <w:rPr>
          <w:rFonts w:ascii="Times New Roman" w:eastAsia="Arial" w:hAnsi="Times New Roman" w:cs="Times New Roman"/>
          <w:kern w:val="0"/>
          <w:lang w:bidi="en-US"/>
          <w14:ligatures w14:val="none"/>
        </w:rPr>
      </w:pPr>
      <w:proofErr w:type="spellStart"/>
      <w:r w:rsidRPr="00825802">
        <w:rPr>
          <w:rFonts w:ascii="Times New Roman" w:eastAsia="Arial" w:hAnsi="Times New Roman" w:cs="Times New Roman"/>
          <w:kern w:val="0"/>
          <w:lang w:bidi="en-US"/>
          <w14:ligatures w14:val="none"/>
        </w:rPr>
        <w:t>C</w:t>
      </w:r>
      <w:r w:rsidRPr="00825802">
        <w:rPr>
          <w:rFonts w:ascii="Times New Roman" w:eastAsia="Arial" w:hAnsi="Times New Roman" w:cs="Times New Roman"/>
          <w:kern w:val="0"/>
          <w:vertAlign w:val="subscript"/>
          <w:lang w:bidi="en-US"/>
          <w14:ligatures w14:val="none"/>
        </w:rPr>
        <w:t>min</w:t>
      </w:r>
      <w:proofErr w:type="spellEnd"/>
      <w:r w:rsidRPr="00825802">
        <w:rPr>
          <w:rFonts w:ascii="Times New Roman" w:eastAsia="Arial" w:hAnsi="Times New Roman" w:cs="Times New Roman"/>
          <w:kern w:val="0"/>
          <w:lang w:bidi="en-US"/>
          <w14:ligatures w14:val="none"/>
        </w:rPr>
        <w:t xml:space="preserve"> </w:t>
      </w:r>
      <w:r w:rsidRPr="00825802">
        <w:rPr>
          <w:rFonts w:ascii="Times New Roman" w:eastAsia="Arial" w:hAnsi="Times New Roman" w:cs="Times New Roman"/>
          <w:kern w:val="0"/>
          <w:lang w:bidi="en-US"/>
          <w14:ligatures w14:val="none"/>
        </w:rPr>
        <w:tab/>
        <w:t xml:space="preserve">- </w:t>
      </w:r>
      <w:r w:rsidRPr="00825802">
        <w:rPr>
          <w:rFonts w:ascii="Times New Roman" w:eastAsia="Arial" w:hAnsi="Times New Roman" w:cs="Times New Roman"/>
          <w:kern w:val="0"/>
          <w:lang w:bidi="en-US"/>
          <w14:ligatures w14:val="none"/>
        </w:rPr>
        <w:tab/>
        <w:t xml:space="preserve">najniższa cena brutto spośród złożonych ofert niepodlegających odrzuceniu </w:t>
      </w:r>
    </w:p>
    <w:p w14:paraId="3973EEDA" w14:textId="77777777" w:rsidR="00AA44E9" w:rsidRPr="00825802" w:rsidRDefault="00AA44E9" w:rsidP="00AA44E9">
      <w:pPr>
        <w:tabs>
          <w:tab w:val="left" w:pos="700"/>
        </w:tabs>
        <w:spacing w:after="0" w:line="240" w:lineRule="auto"/>
        <w:ind w:firstLine="800"/>
        <w:rPr>
          <w:rFonts w:ascii="Times New Roman" w:eastAsia="Arial" w:hAnsi="Times New Roman" w:cs="Times New Roman"/>
          <w:kern w:val="0"/>
          <w:lang w:bidi="en-US"/>
          <w14:ligatures w14:val="none"/>
        </w:rPr>
      </w:pPr>
      <w:proofErr w:type="spellStart"/>
      <w:r w:rsidRPr="00825802">
        <w:rPr>
          <w:rFonts w:ascii="Times New Roman" w:eastAsia="Arial" w:hAnsi="Times New Roman" w:cs="Times New Roman"/>
          <w:kern w:val="0"/>
          <w:lang w:bidi="en-US"/>
          <w14:ligatures w14:val="none"/>
        </w:rPr>
        <w:t>C</w:t>
      </w:r>
      <w:r w:rsidRPr="00825802">
        <w:rPr>
          <w:rFonts w:ascii="Times New Roman" w:eastAsia="Arial" w:hAnsi="Times New Roman" w:cs="Times New Roman"/>
          <w:kern w:val="0"/>
          <w:vertAlign w:val="subscript"/>
          <w:lang w:bidi="en-US"/>
          <w14:ligatures w14:val="none"/>
        </w:rPr>
        <w:t>bad</w:t>
      </w:r>
      <w:proofErr w:type="spellEnd"/>
      <w:r w:rsidRPr="00825802">
        <w:rPr>
          <w:rFonts w:ascii="Times New Roman" w:eastAsia="Arial" w:hAnsi="Times New Roman" w:cs="Times New Roman"/>
          <w:kern w:val="0"/>
          <w:lang w:bidi="en-US"/>
          <w14:ligatures w14:val="none"/>
        </w:rPr>
        <w:t xml:space="preserve"> </w:t>
      </w:r>
      <w:r w:rsidRPr="00825802">
        <w:rPr>
          <w:rFonts w:ascii="Times New Roman" w:eastAsia="Arial" w:hAnsi="Times New Roman" w:cs="Times New Roman"/>
          <w:kern w:val="0"/>
          <w:lang w:bidi="en-US"/>
          <w14:ligatures w14:val="none"/>
        </w:rPr>
        <w:tab/>
        <w:t xml:space="preserve">- </w:t>
      </w:r>
      <w:r w:rsidRPr="00825802">
        <w:rPr>
          <w:rFonts w:ascii="Times New Roman" w:eastAsia="Arial" w:hAnsi="Times New Roman" w:cs="Times New Roman"/>
          <w:kern w:val="0"/>
          <w:lang w:bidi="en-US"/>
          <w14:ligatures w14:val="none"/>
        </w:rPr>
        <w:tab/>
        <w:t>cena brutto oferty badanej</w:t>
      </w:r>
    </w:p>
    <w:p w14:paraId="2F9F06F3" w14:textId="77777777" w:rsidR="00AA44E9" w:rsidRPr="00825802" w:rsidRDefault="00AA44E9" w:rsidP="00AA44E9">
      <w:pPr>
        <w:spacing w:after="0" w:line="240" w:lineRule="auto"/>
        <w:ind w:left="1600" w:hanging="831"/>
        <w:rPr>
          <w:rFonts w:ascii="Times New Roman" w:eastAsia="Arial" w:hAnsi="Times New Roman" w:cs="Times New Roman"/>
          <w:kern w:val="0"/>
          <w:lang w:bidi="en-US"/>
          <w14:ligatures w14:val="none"/>
        </w:rPr>
      </w:pPr>
    </w:p>
    <w:p w14:paraId="02DA6562" w14:textId="77777777" w:rsidR="00AA44E9" w:rsidRPr="00825802" w:rsidRDefault="00AA44E9" w:rsidP="00AA44E9">
      <w:pPr>
        <w:widowControl w:val="0"/>
        <w:suppressAutoHyphens/>
        <w:overflowPunct w:val="0"/>
        <w:autoSpaceDE w:val="0"/>
        <w:autoSpaceDN w:val="0"/>
        <w:spacing w:after="0" w:line="240" w:lineRule="auto"/>
        <w:ind w:left="500" w:firstLine="300"/>
        <w:jc w:val="both"/>
        <w:textAlignment w:val="baseline"/>
        <w:rPr>
          <w:rFonts w:ascii="Times New Roman" w:eastAsia="Lucida Sans Unicode" w:hAnsi="Times New Roman" w:cs="Times New Roman"/>
          <w:kern w:val="3"/>
          <w:lang w:eastAsia="zh-CN"/>
          <w14:ligatures w14:val="none"/>
        </w:rPr>
      </w:pPr>
      <w:r w:rsidRPr="00825802">
        <w:rPr>
          <w:rFonts w:ascii="Times New Roman" w:eastAsia="Lucida Sans Unicode" w:hAnsi="Times New Roman" w:cs="Times New Roman"/>
          <w:kern w:val="3"/>
          <w:lang w:eastAsia="zh-CN"/>
          <w14:ligatures w14:val="none"/>
        </w:rPr>
        <w:t xml:space="preserve">W zakresie tego kryterium oferta może otrzymać </w:t>
      </w:r>
      <w:r w:rsidRPr="00825802">
        <w:rPr>
          <w:rFonts w:ascii="Times New Roman" w:eastAsia="Lucida Sans Unicode" w:hAnsi="Times New Roman" w:cs="Times New Roman"/>
          <w:b/>
          <w:kern w:val="3"/>
          <w:lang w:eastAsia="zh-CN"/>
          <w14:ligatures w14:val="none"/>
        </w:rPr>
        <w:t>max. 60 pkt.</w:t>
      </w:r>
    </w:p>
    <w:p w14:paraId="0F70108F" w14:textId="77777777" w:rsidR="00AA44E9" w:rsidRPr="00825802" w:rsidRDefault="00AA44E9" w:rsidP="00AA44E9">
      <w:pPr>
        <w:widowControl w:val="0"/>
        <w:suppressAutoHyphens/>
        <w:overflowPunct w:val="0"/>
        <w:autoSpaceDE w:val="0"/>
        <w:autoSpaceDN w:val="0"/>
        <w:spacing w:after="0" w:line="240" w:lineRule="auto"/>
        <w:ind w:left="600" w:firstLine="300"/>
        <w:jc w:val="both"/>
        <w:textAlignment w:val="baseline"/>
        <w:rPr>
          <w:rFonts w:ascii="Times New Roman" w:eastAsia="Lucida Sans Unicode" w:hAnsi="Times New Roman" w:cs="Times New Roman"/>
          <w:b/>
          <w:kern w:val="3"/>
          <w:lang w:eastAsia="zh-CN"/>
          <w14:ligatures w14:val="none"/>
        </w:rPr>
      </w:pPr>
    </w:p>
    <w:p w14:paraId="5937FB04" w14:textId="77777777" w:rsidR="00AA44E9" w:rsidRPr="00825802" w:rsidRDefault="00AA44E9" w:rsidP="00AA44E9">
      <w:pPr>
        <w:widowControl w:val="0"/>
        <w:suppressAutoHyphens/>
        <w:overflowPunct w:val="0"/>
        <w:autoSpaceDE w:val="0"/>
        <w:autoSpaceDN w:val="0"/>
        <w:spacing w:after="0" w:line="240" w:lineRule="auto"/>
        <w:ind w:left="800"/>
        <w:jc w:val="both"/>
        <w:textAlignment w:val="baseline"/>
        <w:rPr>
          <w:rFonts w:ascii="Times New Roman" w:eastAsia="Lucida Sans Unicode" w:hAnsi="Times New Roman" w:cs="Times New Roman"/>
          <w:kern w:val="3"/>
          <w:lang w:eastAsia="zh-CN"/>
          <w14:ligatures w14:val="none"/>
        </w:rPr>
      </w:pPr>
      <w:r w:rsidRPr="00825802">
        <w:rPr>
          <w:rFonts w:ascii="Times New Roman" w:eastAsia="Lucida Sans Unicode" w:hAnsi="Times New Roman" w:cs="Times New Roman"/>
          <w:b/>
          <w:kern w:val="3"/>
          <w:lang w:eastAsia="zh-CN"/>
          <w14:ligatures w14:val="none"/>
        </w:rPr>
        <w:lastRenderedPageBreak/>
        <w:t>Uwaga!</w:t>
      </w:r>
      <w:r w:rsidRPr="00825802">
        <w:rPr>
          <w:rFonts w:ascii="Times New Roman" w:eastAsia="Lucida Sans Unicode" w:hAnsi="Times New Roman" w:cs="Times New Roman"/>
          <w:kern w:val="3"/>
          <w:lang w:eastAsia="zh-CN"/>
          <w14:ligatures w14:val="none"/>
        </w:rPr>
        <w:t xml:space="preserve"> Przy obliczaniu punktów w tym kryterium, Zamawiający zastosuje zaokrąglenie do dwóch miejsc po przecinku.</w:t>
      </w:r>
    </w:p>
    <w:p w14:paraId="53A5BAB8" w14:textId="77777777" w:rsidR="00AA44E9" w:rsidRPr="00825802" w:rsidRDefault="00AA44E9" w:rsidP="009D5DB2">
      <w:pPr>
        <w:numPr>
          <w:ilvl w:val="1"/>
          <w:numId w:val="55"/>
        </w:numPr>
        <w:suppressAutoHyphens/>
        <w:overflowPunct w:val="0"/>
        <w:autoSpaceDE w:val="0"/>
        <w:spacing w:after="0" w:line="240" w:lineRule="auto"/>
        <w:ind w:left="800" w:hanging="600"/>
        <w:jc w:val="both"/>
        <w:textAlignment w:val="baseline"/>
        <w:rPr>
          <w:rFonts w:ascii="Times New Roman" w:eastAsia="Arial" w:hAnsi="Times New Roman" w:cs="Times New Roman"/>
          <w:kern w:val="0"/>
          <w:lang w:bidi="en-US"/>
          <w14:ligatures w14:val="none"/>
        </w:rPr>
      </w:pPr>
      <w:r w:rsidRPr="00825802">
        <w:rPr>
          <w:rFonts w:ascii="Times New Roman" w:eastAsia="Arial" w:hAnsi="Times New Roman" w:cs="Times New Roman"/>
          <w:b/>
          <w:kern w:val="0"/>
          <w:lang w:bidi="en-US"/>
          <w14:ligatures w14:val="none"/>
        </w:rPr>
        <w:t xml:space="preserve">Kryterium termin gwarancji </w:t>
      </w:r>
      <w:r w:rsidRPr="00825802">
        <w:rPr>
          <w:rFonts w:ascii="Times New Roman" w:eastAsia="Arial" w:hAnsi="Times New Roman" w:cs="Times New Roman"/>
          <w:kern w:val="0"/>
          <w:lang w:bidi="en-US"/>
          <w14:ligatures w14:val="none"/>
        </w:rPr>
        <w:t xml:space="preserve">– Wykonawcy będą oceniani w powyższym zakresie w następujący sposób. </w:t>
      </w:r>
    </w:p>
    <w:p w14:paraId="17F8FEC3" w14:textId="7E8313D8" w:rsidR="00AA44E9" w:rsidRPr="00825802" w:rsidRDefault="00AA44E9" w:rsidP="00AA44E9">
      <w:pPr>
        <w:suppressAutoHyphens/>
        <w:spacing w:after="0" w:line="240" w:lineRule="auto"/>
        <w:ind w:left="800"/>
        <w:jc w:val="both"/>
        <w:rPr>
          <w:rFonts w:ascii="Times New Roman" w:eastAsia="Arial" w:hAnsi="Times New Roman" w:cs="Times New Roman"/>
          <w:kern w:val="0"/>
          <w:lang w:bidi="en-US"/>
          <w14:ligatures w14:val="none"/>
        </w:rPr>
      </w:pPr>
      <w:r w:rsidRPr="00825802">
        <w:rPr>
          <w:rFonts w:ascii="Times New Roman" w:eastAsia="Arial" w:hAnsi="Times New Roman" w:cs="Times New Roman"/>
          <w:kern w:val="0"/>
          <w:lang w:bidi="en-US"/>
          <w14:ligatures w14:val="none"/>
        </w:rPr>
        <w:t xml:space="preserve">Podstawowy okres gwarancji wynosi minimum </w:t>
      </w:r>
      <w:r w:rsidR="00950CD5" w:rsidRPr="00825802">
        <w:rPr>
          <w:rFonts w:ascii="Times New Roman" w:eastAsia="Arial" w:hAnsi="Times New Roman" w:cs="Times New Roman"/>
          <w:kern w:val="0"/>
          <w:lang w:bidi="en-US"/>
          <w14:ligatures w14:val="none"/>
        </w:rPr>
        <w:t>60</w:t>
      </w:r>
      <w:r w:rsidRPr="00825802">
        <w:rPr>
          <w:rFonts w:ascii="Times New Roman" w:eastAsia="Arial" w:hAnsi="Times New Roman" w:cs="Times New Roman"/>
          <w:kern w:val="0"/>
          <w:lang w:bidi="en-US"/>
          <w14:ligatures w14:val="none"/>
        </w:rPr>
        <w:t xml:space="preserve"> miesi</w:t>
      </w:r>
      <w:r w:rsidR="00E4594A" w:rsidRPr="00825802">
        <w:rPr>
          <w:rFonts w:ascii="Times New Roman" w:eastAsia="Arial" w:hAnsi="Times New Roman" w:cs="Times New Roman"/>
          <w:kern w:val="0"/>
          <w:lang w:bidi="en-US"/>
          <w14:ligatures w14:val="none"/>
        </w:rPr>
        <w:t>ę</w:t>
      </w:r>
      <w:r w:rsidRPr="00825802">
        <w:rPr>
          <w:rFonts w:ascii="Times New Roman" w:eastAsia="Arial" w:hAnsi="Times New Roman" w:cs="Times New Roman"/>
          <w:kern w:val="0"/>
          <w:lang w:bidi="en-US"/>
          <w14:ligatures w14:val="none"/>
        </w:rPr>
        <w:t>c</w:t>
      </w:r>
      <w:r w:rsidR="00E4594A" w:rsidRPr="00825802">
        <w:rPr>
          <w:rFonts w:ascii="Times New Roman" w:eastAsia="Arial" w:hAnsi="Times New Roman" w:cs="Times New Roman"/>
          <w:kern w:val="0"/>
          <w:lang w:bidi="en-US"/>
          <w14:ligatures w14:val="none"/>
        </w:rPr>
        <w:t xml:space="preserve">y, </w:t>
      </w:r>
      <w:r w:rsidRPr="00825802">
        <w:rPr>
          <w:rFonts w:ascii="Times New Roman" w:eastAsia="Arial" w:hAnsi="Times New Roman" w:cs="Times New Roman"/>
          <w:kern w:val="0"/>
          <w:lang w:bidi="en-US"/>
          <w14:ligatures w14:val="none"/>
        </w:rPr>
        <w:t xml:space="preserve">liczony od dnia odbioru końcowego przedmiotu zamówienia. Wykonawca może w formularzu ofertowym zadeklarować przedłużony okres gwarancji. Najdłuższy okres gwarancji to </w:t>
      </w:r>
      <w:r w:rsidR="00950CD5" w:rsidRPr="00825802">
        <w:rPr>
          <w:rFonts w:ascii="Times New Roman" w:eastAsia="Arial" w:hAnsi="Times New Roman" w:cs="Times New Roman"/>
          <w:kern w:val="0"/>
          <w:lang w:bidi="en-US"/>
          <w14:ligatures w14:val="none"/>
        </w:rPr>
        <w:t>84</w:t>
      </w:r>
      <w:r w:rsidRPr="00825802">
        <w:rPr>
          <w:rFonts w:ascii="Times New Roman" w:eastAsia="Arial" w:hAnsi="Times New Roman" w:cs="Times New Roman"/>
          <w:kern w:val="0"/>
          <w:lang w:bidi="en-US"/>
          <w14:ligatures w14:val="none"/>
        </w:rPr>
        <w:t xml:space="preserve"> miesi</w:t>
      </w:r>
      <w:r w:rsidR="00E4594A" w:rsidRPr="00825802">
        <w:rPr>
          <w:rFonts w:ascii="Times New Roman" w:eastAsia="Arial" w:hAnsi="Times New Roman" w:cs="Times New Roman"/>
          <w:kern w:val="0"/>
          <w:lang w:bidi="en-US"/>
          <w14:ligatures w14:val="none"/>
        </w:rPr>
        <w:t>ą</w:t>
      </w:r>
      <w:r w:rsidRPr="00825802">
        <w:rPr>
          <w:rFonts w:ascii="Times New Roman" w:eastAsia="Arial" w:hAnsi="Times New Roman" w:cs="Times New Roman"/>
          <w:kern w:val="0"/>
          <w:lang w:bidi="en-US"/>
          <w14:ligatures w14:val="none"/>
        </w:rPr>
        <w:t>c</w:t>
      </w:r>
      <w:r w:rsidR="00E4594A" w:rsidRPr="00825802">
        <w:rPr>
          <w:rFonts w:ascii="Times New Roman" w:eastAsia="Arial" w:hAnsi="Times New Roman" w:cs="Times New Roman"/>
          <w:kern w:val="0"/>
          <w:lang w:bidi="en-US"/>
          <w14:ligatures w14:val="none"/>
        </w:rPr>
        <w:t>e</w:t>
      </w:r>
      <w:r w:rsidRPr="00825802">
        <w:rPr>
          <w:rFonts w:ascii="Times New Roman" w:eastAsia="Arial" w:hAnsi="Times New Roman" w:cs="Times New Roman"/>
          <w:kern w:val="0"/>
          <w:lang w:bidi="en-US"/>
          <w14:ligatures w14:val="none"/>
        </w:rPr>
        <w:t>. Ocena punktowa będzie dokonana wg wzoru:</w:t>
      </w:r>
    </w:p>
    <w:p w14:paraId="4652311E" w14:textId="0E3A6223" w:rsidR="00AA44E9" w:rsidRPr="00825802" w:rsidRDefault="00AA44E9" w:rsidP="00AA44E9">
      <w:pPr>
        <w:spacing w:after="240" w:line="240" w:lineRule="auto"/>
        <w:ind w:left="600"/>
        <w:jc w:val="both"/>
        <w:rPr>
          <w:rFonts w:ascii="Times New Roman" w:eastAsia="Arial" w:hAnsi="Times New Roman" w:cs="Times New Roman"/>
          <w:b/>
          <w:kern w:val="0"/>
          <w:lang w:bidi="en-US"/>
          <w14:ligatures w14:val="none"/>
        </w:rPr>
      </w:pPr>
      <m:oMathPara>
        <m:oMath>
          <m:r>
            <m:rPr>
              <m:sty m:val="b"/>
            </m:rPr>
            <w:rPr>
              <w:rFonts w:ascii="Cambria Math" w:eastAsia="Arial" w:hAnsi="Cambria Math" w:cs="Times New Roman"/>
              <w:kern w:val="0"/>
              <w:lang w:bidi="en-US"/>
              <w14:ligatures w14:val="none"/>
            </w:rPr>
            <m:t>Ktg=</m:t>
          </m:r>
          <m:f>
            <m:fPr>
              <m:ctrlPr>
                <w:rPr>
                  <w:rFonts w:ascii="Cambria Math" w:eastAsia="Arial" w:hAnsi="Cambria Math" w:cs="Times New Roman"/>
                  <w:b/>
                  <w:kern w:val="0"/>
                  <w:lang w:bidi="en-US"/>
                  <w14:ligatures w14:val="none"/>
                </w:rPr>
              </m:ctrlPr>
            </m:fPr>
            <m:num>
              <m:r>
                <m:rPr>
                  <m:sty m:val="b"/>
                </m:rPr>
                <w:rPr>
                  <w:rFonts w:ascii="Cambria Math" w:eastAsia="Arial" w:hAnsi="Cambria Math" w:cs="Times New Roman"/>
                  <w:kern w:val="0"/>
                  <w:lang w:bidi="en-US"/>
                  <w14:ligatures w14:val="none"/>
                </w:rPr>
                <m:t>okres gwarancji w ofercie badanej (w miesiącach)</m:t>
              </m:r>
            </m:num>
            <m:den>
              <m:r>
                <m:rPr>
                  <m:sty m:val="b"/>
                </m:rPr>
                <w:rPr>
                  <w:rFonts w:ascii="Cambria Math" w:eastAsia="Arial" w:hAnsi="Cambria Math" w:cs="Times New Roman"/>
                  <w:kern w:val="0"/>
                  <w:lang w:bidi="en-US"/>
                  <w14:ligatures w14:val="none"/>
                </w:rPr>
                <m:t>najdłuższy okres gwarancji (84 miesiące)</m:t>
              </m:r>
            </m:den>
          </m:f>
          <m:r>
            <m:rPr>
              <m:sty m:val="b"/>
            </m:rPr>
            <w:rPr>
              <w:rFonts w:ascii="Cambria Math" w:eastAsia="Arial" w:hAnsi="Cambria Math" w:cs="Times New Roman"/>
              <w:kern w:val="0"/>
              <w:lang w:bidi="en-US"/>
              <w14:ligatures w14:val="none"/>
            </w:rPr>
            <m:t>×100×40%</m:t>
          </m:r>
        </m:oMath>
      </m:oMathPara>
    </w:p>
    <w:p w14:paraId="5A33212A" w14:textId="77777777" w:rsidR="00AA44E9" w:rsidRPr="00825802" w:rsidRDefault="00AA44E9" w:rsidP="00AA44E9">
      <w:pPr>
        <w:spacing w:after="120" w:line="276" w:lineRule="auto"/>
        <w:ind w:left="357" w:firstLine="442"/>
        <w:jc w:val="both"/>
        <w:rPr>
          <w:rFonts w:ascii="Times New Roman" w:eastAsia="Calibri" w:hAnsi="Times New Roman" w:cs="Times New Roman"/>
          <w:kern w:val="0"/>
          <w14:ligatures w14:val="none"/>
        </w:rPr>
      </w:pPr>
      <w:r w:rsidRPr="00825802">
        <w:rPr>
          <w:rFonts w:ascii="Times New Roman" w:eastAsia="Calibri" w:hAnsi="Times New Roman" w:cs="Times New Roman"/>
          <w:kern w:val="0"/>
          <w14:ligatures w14:val="none"/>
        </w:rPr>
        <w:t>przy czym 1% = 1 pkt</w:t>
      </w:r>
    </w:p>
    <w:p w14:paraId="768C3D38" w14:textId="19DA8191" w:rsidR="00AA44E9" w:rsidRPr="00825802" w:rsidRDefault="00AA44E9" w:rsidP="00AA44E9">
      <w:pPr>
        <w:tabs>
          <w:tab w:val="left" w:pos="800"/>
        </w:tabs>
        <w:spacing w:after="120" w:line="240" w:lineRule="auto"/>
        <w:ind w:left="799"/>
        <w:jc w:val="both"/>
        <w:rPr>
          <w:rFonts w:ascii="Times New Roman" w:eastAsia="Calibri" w:hAnsi="Times New Roman" w:cs="Times New Roman"/>
          <w:b/>
          <w:kern w:val="0"/>
          <w14:ligatures w14:val="none"/>
        </w:rPr>
      </w:pPr>
      <w:r w:rsidRPr="00825802">
        <w:rPr>
          <w:rFonts w:ascii="Times New Roman" w:eastAsia="Calibri" w:hAnsi="Times New Roman" w:cs="Times New Roman"/>
          <w:kern w:val="0"/>
          <w14:ligatures w14:val="none"/>
        </w:rPr>
        <w:t>Brak deklaracji okresu gwarancji w formularzu ofertowym, bądź jego określenie poniżej wymaganego minimum (</w:t>
      </w:r>
      <w:r w:rsidR="00950CD5" w:rsidRPr="00825802">
        <w:rPr>
          <w:rFonts w:ascii="Times New Roman" w:eastAsia="Calibri" w:hAnsi="Times New Roman" w:cs="Times New Roman"/>
          <w:kern w:val="0"/>
          <w14:ligatures w14:val="none"/>
        </w:rPr>
        <w:t>60</w:t>
      </w:r>
      <w:r w:rsidRPr="00825802">
        <w:rPr>
          <w:rFonts w:ascii="Times New Roman" w:eastAsia="Calibri" w:hAnsi="Times New Roman" w:cs="Times New Roman"/>
          <w:kern w:val="0"/>
          <w14:ligatures w14:val="none"/>
        </w:rPr>
        <w:t xml:space="preserve"> miesi</w:t>
      </w:r>
      <w:r w:rsidR="00E4594A" w:rsidRPr="00825802">
        <w:rPr>
          <w:rFonts w:ascii="Times New Roman" w:eastAsia="Calibri" w:hAnsi="Times New Roman" w:cs="Times New Roman"/>
          <w:kern w:val="0"/>
          <w14:ligatures w14:val="none"/>
        </w:rPr>
        <w:t>ęcy</w:t>
      </w:r>
      <w:r w:rsidRPr="00825802">
        <w:rPr>
          <w:rFonts w:ascii="Times New Roman" w:eastAsia="Calibri" w:hAnsi="Times New Roman" w:cs="Times New Roman"/>
          <w:kern w:val="0"/>
          <w14:ligatures w14:val="none"/>
        </w:rPr>
        <w:t xml:space="preserve">) skutkować będzie odrzuceniem oferty w trybie art. 226 ust. 1 pkt. 5 ustawy </w:t>
      </w:r>
      <w:proofErr w:type="spellStart"/>
      <w:r w:rsidRPr="00825802">
        <w:rPr>
          <w:rFonts w:ascii="Times New Roman" w:eastAsia="Calibri" w:hAnsi="Times New Roman" w:cs="Times New Roman"/>
          <w:kern w:val="0"/>
          <w14:ligatures w14:val="none"/>
        </w:rPr>
        <w:t>Pzp</w:t>
      </w:r>
      <w:proofErr w:type="spellEnd"/>
      <w:r w:rsidRPr="00825802">
        <w:rPr>
          <w:rFonts w:ascii="Times New Roman" w:eastAsia="Calibri" w:hAnsi="Times New Roman" w:cs="Times New Roman"/>
          <w:kern w:val="0"/>
          <w14:ligatures w14:val="none"/>
        </w:rPr>
        <w:t xml:space="preserve">. Jeżeli wykonawca zadeklaruje okres gwarancji powyżej określonego maksimum (tj. </w:t>
      </w:r>
      <w:r w:rsidR="00950CD5" w:rsidRPr="00825802">
        <w:rPr>
          <w:rFonts w:ascii="Times New Roman" w:eastAsia="Calibri" w:hAnsi="Times New Roman" w:cs="Times New Roman"/>
          <w:kern w:val="0"/>
          <w14:ligatures w14:val="none"/>
        </w:rPr>
        <w:t>84</w:t>
      </w:r>
      <w:r w:rsidRPr="00825802">
        <w:rPr>
          <w:rFonts w:ascii="Times New Roman" w:eastAsia="Calibri" w:hAnsi="Times New Roman" w:cs="Times New Roman"/>
          <w:kern w:val="0"/>
          <w14:ligatures w14:val="none"/>
        </w:rPr>
        <w:t xml:space="preserve"> miesi</w:t>
      </w:r>
      <w:r w:rsidR="00E4594A" w:rsidRPr="00825802">
        <w:rPr>
          <w:rFonts w:ascii="Times New Roman" w:eastAsia="Calibri" w:hAnsi="Times New Roman" w:cs="Times New Roman"/>
          <w:kern w:val="0"/>
          <w14:ligatures w14:val="none"/>
        </w:rPr>
        <w:t>ące</w:t>
      </w:r>
      <w:r w:rsidRPr="00825802">
        <w:rPr>
          <w:rFonts w:ascii="Times New Roman" w:eastAsia="Calibri" w:hAnsi="Times New Roman" w:cs="Times New Roman"/>
          <w:kern w:val="0"/>
          <w14:ligatures w14:val="none"/>
        </w:rPr>
        <w:t xml:space="preserve">) dla celów porównania złożonych ofert, przyjęte zostanie </w:t>
      </w:r>
      <w:r w:rsidR="00950CD5" w:rsidRPr="00825802">
        <w:rPr>
          <w:rFonts w:ascii="Times New Roman" w:eastAsia="Calibri" w:hAnsi="Times New Roman" w:cs="Times New Roman"/>
          <w:kern w:val="0"/>
          <w14:ligatures w14:val="none"/>
        </w:rPr>
        <w:t>84</w:t>
      </w:r>
      <w:r w:rsidRPr="00825802">
        <w:rPr>
          <w:rFonts w:ascii="Times New Roman" w:eastAsia="Calibri" w:hAnsi="Times New Roman" w:cs="Times New Roman"/>
          <w:kern w:val="0"/>
          <w14:ligatures w14:val="none"/>
        </w:rPr>
        <w:t xml:space="preserve"> miesi</w:t>
      </w:r>
      <w:r w:rsidR="00E4594A" w:rsidRPr="00825802">
        <w:rPr>
          <w:rFonts w:ascii="Times New Roman" w:eastAsia="Calibri" w:hAnsi="Times New Roman" w:cs="Times New Roman"/>
          <w:kern w:val="0"/>
          <w14:ligatures w14:val="none"/>
        </w:rPr>
        <w:t>ące</w:t>
      </w:r>
      <w:r w:rsidRPr="00825802">
        <w:rPr>
          <w:rFonts w:ascii="Times New Roman" w:eastAsia="Calibri" w:hAnsi="Times New Roman" w:cs="Times New Roman"/>
          <w:kern w:val="0"/>
          <w14:ligatures w14:val="none"/>
        </w:rPr>
        <w:t>, natomiast w treści umowy w sprawie zamówienia publicznego – zgodnie z deklaracją zawartą w ofercie.</w:t>
      </w:r>
      <w:r w:rsidRPr="00825802">
        <w:rPr>
          <w:rFonts w:ascii="Times New Roman" w:eastAsia="Calibri" w:hAnsi="Times New Roman" w:cs="Times New Roman"/>
          <w:b/>
          <w:kern w:val="0"/>
          <w14:ligatures w14:val="none"/>
        </w:rPr>
        <w:t xml:space="preserve"> </w:t>
      </w:r>
    </w:p>
    <w:p w14:paraId="7D157BEF" w14:textId="77777777" w:rsidR="00AA44E9" w:rsidRPr="00825802" w:rsidRDefault="00AA44E9" w:rsidP="00AA44E9">
      <w:pPr>
        <w:widowControl w:val="0"/>
        <w:autoSpaceDN w:val="0"/>
        <w:spacing w:after="240" w:line="276" w:lineRule="auto"/>
        <w:ind w:left="800"/>
        <w:contextualSpacing/>
        <w:jc w:val="both"/>
        <w:rPr>
          <w:rFonts w:ascii="Times New Roman" w:eastAsia="Lucida Sans Unicode" w:hAnsi="Times New Roman" w:cs="Times New Roman"/>
          <w:kern w:val="3"/>
          <w:lang w:eastAsia="zh-CN"/>
          <w14:ligatures w14:val="none"/>
        </w:rPr>
      </w:pPr>
      <w:r w:rsidRPr="00825802">
        <w:rPr>
          <w:rFonts w:ascii="Times New Roman" w:eastAsia="Lucida Sans Unicode" w:hAnsi="Times New Roman" w:cs="Times New Roman"/>
          <w:b/>
          <w:kern w:val="3"/>
          <w:lang w:eastAsia="zh-CN"/>
          <w14:ligatures w14:val="none"/>
        </w:rPr>
        <w:t>Uwaga!</w:t>
      </w:r>
      <w:r w:rsidRPr="00825802">
        <w:rPr>
          <w:rFonts w:ascii="Times New Roman" w:eastAsia="Lucida Sans Unicode" w:hAnsi="Times New Roman" w:cs="Times New Roman"/>
          <w:kern w:val="3"/>
          <w:lang w:eastAsia="zh-CN"/>
          <w14:ligatures w14:val="none"/>
        </w:rPr>
        <w:t xml:space="preserve"> Przy obliczaniu punktów w tym kryterium, Zamawiający zastosuje zaokrąglenie do dwóch miejsc po przecinku.</w:t>
      </w:r>
    </w:p>
    <w:p w14:paraId="3C4083EC" w14:textId="77777777" w:rsidR="00AA44E9" w:rsidRPr="00825802" w:rsidRDefault="00AA44E9" w:rsidP="00AA44E9">
      <w:pPr>
        <w:spacing w:after="120" w:line="276" w:lineRule="auto"/>
        <w:ind w:left="799"/>
        <w:jc w:val="both"/>
        <w:rPr>
          <w:rFonts w:ascii="Times New Roman" w:eastAsia="Calibri" w:hAnsi="Times New Roman" w:cs="Times New Roman"/>
          <w:b/>
          <w:kern w:val="0"/>
          <w14:ligatures w14:val="none"/>
        </w:rPr>
      </w:pPr>
      <w:r w:rsidRPr="00825802">
        <w:rPr>
          <w:rFonts w:ascii="Times New Roman" w:eastAsia="Calibri" w:hAnsi="Times New Roman" w:cs="Times New Roman"/>
          <w:kern w:val="0"/>
          <w14:ligatures w14:val="none"/>
        </w:rPr>
        <w:t xml:space="preserve">W zakresie tego kryterium oferta może otrzymać </w:t>
      </w:r>
      <w:r w:rsidRPr="00825802">
        <w:rPr>
          <w:rFonts w:ascii="Times New Roman" w:eastAsia="Calibri" w:hAnsi="Times New Roman" w:cs="Times New Roman"/>
          <w:b/>
          <w:kern w:val="0"/>
          <w14:ligatures w14:val="none"/>
        </w:rPr>
        <w:t>max 40 pkt.</w:t>
      </w:r>
    </w:p>
    <w:p w14:paraId="1211D791" w14:textId="77777777" w:rsidR="00AA44E9" w:rsidRPr="00825802" w:rsidRDefault="00AA44E9" w:rsidP="009D5DB2">
      <w:pPr>
        <w:numPr>
          <w:ilvl w:val="0"/>
          <w:numId w:val="54"/>
        </w:numPr>
        <w:suppressAutoHyphens/>
        <w:overflowPunct w:val="0"/>
        <w:autoSpaceDE w:val="0"/>
        <w:spacing w:after="0" w:line="240" w:lineRule="auto"/>
        <w:ind w:left="400" w:hanging="400"/>
        <w:jc w:val="both"/>
        <w:textAlignment w:val="baseline"/>
        <w:rPr>
          <w:rFonts w:ascii="Times New Roman" w:eastAsia="Lucida Sans Unicode" w:hAnsi="Times New Roman" w:cs="Times New Roman"/>
          <w:kern w:val="3"/>
          <w:lang w:eastAsia="zh-CN"/>
          <w14:ligatures w14:val="none"/>
        </w:rPr>
      </w:pPr>
      <w:r w:rsidRPr="00825802">
        <w:rPr>
          <w:rFonts w:ascii="Times New Roman" w:eastAsia="Lucida Sans Unicode" w:hAnsi="Times New Roman" w:cs="Times New Roman"/>
          <w:kern w:val="3"/>
          <w:lang w:eastAsia="zh-CN"/>
          <w14:ligatures w14:val="none"/>
        </w:rPr>
        <w:t xml:space="preserve">Ranking wykonawców zostanie określony na podstawie powyższych kryteriów dla każdej części osobno, wg wzoru: </w:t>
      </w:r>
      <w:proofErr w:type="spellStart"/>
      <w:r w:rsidRPr="00825802">
        <w:rPr>
          <w:rFonts w:ascii="Times New Roman" w:eastAsia="Lucida Sans Unicode" w:hAnsi="Times New Roman" w:cs="Times New Roman"/>
          <w:kern w:val="3"/>
          <w:lang w:eastAsia="zh-CN"/>
          <w14:ligatures w14:val="none"/>
        </w:rPr>
        <w:t>Pk</w:t>
      </w:r>
      <w:proofErr w:type="spellEnd"/>
      <w:r w:rsidRPr="00825802">
        <w:rPr>
          <w:rFonts w:ascii="Times New Roman" w:eastAsia="Lucida Sans Unicode" w:hAnsi="Times New Roman" w:cs="Times New Roman"/>
          <w:kern w:val="3"/>
          <w:lang w:eastAsia="zh-CN"/>
          <w14:ligatures w14:val="none"/>
        </w:rPr>
        <w:t xml:space="preserve"> = </w:t>
      </w:r>
      <w:proofErr w:type="spellStart"/>
      <w:r w:rsidRPr="00825802">
        <w:rPr>
          <w:rFonts w:ascii="Times New Roman" w:eastAsia="Lucida Sans Unicode" w:hAnsi="Times New Roman" w:cs="Times New Roman"/>
          <w:kern w:val="3"/>
          <w:lang w:eastAsia="zh-CN"/>
          <w14:ligatures w14:val="none"/>
        </w:rPr>
        <w:t>Kc</w:t>
      </w:r>
      <w:proofErr w:type="spellEnd"/>
      <w:r w:rsidRPr="00825802">
        <w:rPr>
          <w:rFonts w:ascii="Times New Roman" w:eastAsia="Lucida Sans Unicode" w:hAnsi="Times New Roman" w:cs="Times New Roman"/>
          <w:kern w:val="3"/>
          <w:lang w:eastAsia="zh-CN"/>
          <w14:ligatures w14:val="none"/>
        </w:rPr>
        <w:t xml:space="preserve"> + </w:t>
      </w:r>
      <w:proofErr w:type="spellStart"/>
      <w:r w:rsidRPr="00825802">
        <w:rPr>
          <w:rFonts w:ascii="Times New Roman" w:eastAsia="Lucida Sans Unicode" w:hAnsi="Times New Roman" w:cs="Times New Roman"/>
          <w:kern w:val="3"/>
          <w:lang w:eastAsia="zh-CN"/>
          <w14:ligatures w14:val="none"/>
        </w:rPr>
        <w:t>Ktg</w:t>
      </w:r>
      <w:proofErr w:type="spellEnd"/>
      <w:r w:rsidRPr="00825802">
        <w:rPr>
          <w:rFonts w:ascii="Times New Roman" w:eastAsia="Lucida Sans Unicode" w:hAnsi="Times New Roman" w:cs="Times New Roman"/>
          <w:kern w:val="3"/>
          <w:lang w:eastAsia="zh-CN"/>
          <w14:ligatures w14:val="none"/>
        </w:rPr>
        <w:t xml:space="preserve"> </w:t>
      </w:r>
    </w:p>
    <w:p w14:paraId="51879F8E" w14:textId="77777777" w:rsidR="00AA44E9" w:rsidRPr="00825802" w:rsidRDefault="00AA44E9" w:rsidP="00AA44E9">
      <w:pPr>
        <w:suppressAutoHyphens/>
        <w:overflowPunct w:val="0"/>
        <w:autoSpaceDE w:val="0"/>
        <w:spacing w:after="0" w:line="240" w:lineRule="auto"/>
        <w:ind w:left="500"/>
        <w:jc w:val="both"/>
        <w:textAlignment w:val="baseline"/>
        <w:rPr>
          <w:rFonts w:ascii="Times New Roman" w:eastAsia="Lucida Sans Unicode" w:hAnsi="Times New Roman" w:cs="Times New Roman"/>
          <w:kern w:val="3"/>
          <w:lang w:eastAsia="zh-CN"/>
          <w14:ligatures w14:val="none"/>
        </w:rPr>
      </w:pPr>
    </w:p>
    <w:p w14:paraId="5B00E82C" w14:textId="77777777" w:rsidR="00AA44E9" w:rsidRPr="00825802" w:rsidRDefault="00AA44E9" w:rsidP="00AA44E9">
      <w:pPr>
        <w:widowControl w:val="0"/>
        <w:suppressAutoHyphens/>
        <w:overflowPunct w:val="0"/>
        <w:autoSpaceDE w:val="0"/>
        <w:autoSpaceDN w:val="0"/>
        <w:spacing w:after="0" w:line="240" w:lineRule="auto"/>
        <w:ind w:left="720" w:hanging="320"/>
        <w:jc w:val="both"/>
        <w:textAlignment w:val="baseline"/>
        <w:rPr>
          <w:rFonts w:ascii="Times New Roman" w:eastAsia="Lucida Sans Unicode" w:hAnsi="Times New Roman" w:cs="Times New Roman"/>
          <w:kern w:val="3"/>
          <w:lang w:eastAsia="zh-CN"/>
          <w14:ligatures w14:val="none"/>
        </w:rPr>
      </w:pPr>
      <w:r w:rsidRPr="00825802">
        <w:rPr>
          <w:rFonts w:ascii="Times New Roman" w:eastAsia="Lucida Sans Unicode" w:hAnsi="Times New Roman" w:cs="Times New Roman"/>
          <w:kern w:val="3"/>
          <w:lang w:eastAsia="zh-CN"/>
          <w14:ligatures w14:val="none"/>
        </w:rPr>
        <w:t>Gdzie:</w:t>
      </w:r>
    </w:p>
    <w:p w14:paraId="4CD7B4CE" w14:textId="77777777" w:rsidR="00AA44E9" w:rsidRPr="00825802" w:rsidRDefault="00AA44E9" w:rsidP="00AA44E9">
      <w:pPr>
        <w:widowControl w:val="0"/>
        <w:suppressAutoHyphens/>
        <w:overflowPunct w:val="0"/>
        <w:autoSpaceDE w:val="0"/>
        <w:autoSpaceDN w:val="0"/>
        <w:spacing w:after="0" w:line="240" w:lineRule="auto"/>
        <w:ind w:left="720" w:hanging="320"/>
        <w:jc w:val="both"/>
        <w:textAlignment w:val="baseline"/>
        <w:rPr>
          <w:rFonts w:ascii="Times New Roman" w:eastAsia="Lucida Sans Unicode" w:hAnsi="Times New Roman" w:cs="Times New Roman"/>
          <w:kern w:val="3"/>
          <w:lang w:eastAsia="zh-CN"/>
          <w14:ligatures w14:val="none"/>
        </w:rPr>
      </w:pPr>
      <w:proofErr w:type="spellStart"/>
      <w:r w:rsidRPr="00825802">
        <w:rPr>
          <w:rFonts w:ascii="Times New Roman" w:eastAsia="Lucida Sans Unicode" w:hAnsi="Times New Roman" w:cs="Times New Roman"/>
          <w:kern w:val="3"/>
          <w:lang w:eastAsia="zh-CN"/>
          <w14:ligatures w14:val="none"/>
        </w:rPr>
        <w:t>Pk</w:t>
      </w:r>
      <w:proofErr w:type="spellEnd"/>
      <w:r w:rsidRPr="00825802">
        <w:rPr>
          <w:rFonts w:ascii="Times New Roman" w:eastAsia="Lucida Sans Unicode" w:hAnsi="Times New Roman" w:cs="Times New Roman"/>
          <w:kern w:val="3"/>
          <w:lang w:eastAsia="zh-CN"/>
          <w14:ligatures w14:val="none"/>
        </w:rPr>
        <w:t xml:space="preserve"> – punktacja końcowa</w:t>
      </w:r>
    </w:p>
    <w:p w14:paraId="0A400DFE" w14:textId="77777777" w:rsidR="00AA44E9" w:rsidRPr="00825802" w:rsidRDefault="00AA44E9" w:rsidP="00AA44E9">
      <w:pPr>
        <w:widowControl w:val="0"/>
        <w:suppressAutoHyphens/>
        <w:overflowPunct w:val="0"/>
        <w:autoSpaceDE w:val="0"/>
        <w:autoSpaceDN w:val="0"/>
        <w:spacing w:after="0" w:line="240" w:lineRule="auto"/>
        <w:ind w:left="720" w:hanging="320"/>
        <w:jc w:val="both"/>
        <w:textAlignment w:val="baseline"/>
        <w:rPr>
          <w:rFonts w:ascii="Times New Roman" w:eastAsia="Lucida Sans Unicode" w:hAnsi="Times New Roman" w:cs="Times New Roman"/>
          <w:kern w:val="3"/>
          <w:lang w:eastAsia="zh-CN"/>
          <w14:ligatures w14:val="none"/>
        </w:rPr>
      </w:pPr>
      <w:proofErr w:type="spellStart"/>
      <w:r w:rsidRPr="00825802">
        <w:rPr>
          <w:rFonts w:ascii="Times New Roman" w:eastAsia="Lucida Sans Unicode" w:hAnsi="Times New Roman" w:cs="Times New Roman"/>
          <w:kern w:val="3"/>
          <w:lang w:eastAsia="zh-CN"/>
          <w14:ligatures w14:val="none"/>
        </w:rPr>
        <w:t>Kc</w:t>
      </w:r>
      <w:proofErr w:type="spellEnd"/>
      <w:r w:rsidRPr="00825802">
        <w:rPr>
          <w:rFonts w:ascii="Times New Roman" w:eastAsia="Lucida Sans Unicode" w:hAnsi="Times New Roman" w:cs="Times New Roman"/>
          <w:kern w:val="3"/>
          <w:lang w:eastAsia="zh-CN"/>
          <w14:ligatures w14:val="none"/>
        </w:rPr>
        <w:t xml:space="preserve"> – liczba punktów w kryterium cena</w:t>
      </w:r>
    </w:p>
    <w:p w14:paraId="566583DE" w14:textId="77777777" w:rsidR="00AA44E9" w:rsidRPr="00825802" w:rsidRDefault="00AA44E9" w:rsidP="00AA44E9">
      <w:pPr>
        <w:widowControl w:val="0"/>
        <w:suppressAutoHyphens/>
        <w:overflowPunct w:val="0"/>
        <w:autoSpaceDE w:val="0"/>
        <w:autoSpaceDN w:val="0"/>
        <w:spacing w:after="120" w:line="240" w:lineRule="auto"/>
        <w:ind w:left="721" w:hanging="318"/>
        <w:jc w:val="both"/>
        <w:textAlignment w:val="baseline"/>
        <w:rPr>
          <w:rFonts w:ascii="Times New Roman" w:eastAsia="Lucida Sans Unicode" w:hAnsi="Times New Roman" w:cs="Times New Roman"/>
          <w:kern w:val="3"/>
          <w:lang w:eastAsia="zh-CN"/>
          <w14:ligatures w14:val="none"/>
        </w:rPr>
      </w:pPr>
      <w:proofErr w:type="spellStart"/>
      <w:r w:rsidRPr="00825802">
        <w:rPr>
          <w:rFonts w:ascii="Times New Roman" w:eastAsia="Lucida Sans Unicode" w:hAnsi="Times New Roman" w:cs="Times New Roman"/>
          <w:kern w:val="3"/>
          <w:lang w:eastAsia="zh-CN"/>
          <w14:ligatures w14:val="none"/>
        </w:rPr>
        <w:t>Ktg</w:t>
      </w:r>
      <w:proofErr w:type="spellEnd"/>
      <w:r w:rsidRPr="00825802">
        <w:rPr>
          <w:rFonts w:ascii="Times New Roman" w:eastAsia="Lucida Sans Unicode" w:hAnsi="Times New Roman" w:cs="Times New Roman"/>
          <w:kern w:val="3"/>
          <w:lang w:eastAsia="zh-CN"/>
          <w14:ligatures w14:val="none"/>
        </w:rPr>
        <w:t xml:space="preserve"> – liczba punktów w kryterium termin gwarancji </w:t>
      </w:r>
    </w:p>
    <w:p w14:paraId="0F80B724" w14:textId="77777777" w:rsidR="00AA44E9" w:rsidRPr="00825802" w:rsidRDefault="00AA44E9" w:rsidP="009D5DB2">
      <w:pPr>
        <w:numPr>
          <w:ilvl w:val="0"/>
          <w:numId w:val="54"/>
        </w:numPr>
        <w:suppressAutoHyphens/>
        <w:overflowPunct w:val="0"/>
        <w:autoSpaceDE w:val="0"/>
        <w:spacing w:after="240" w:line="240" w:lineRule="auto"/>
        <w:ind w:left="400" w:hanging="400"/>
        <w:jc w:val="both"/>
        <w:textAlignment w:val="baseline"/>
        <w:rPr>
          <w:rFonts w:ascii="Times New Roman" w:eastAsia="Times New Roman" w:hAnsi="Times New Roman" w:cs="Times New Roman"/>
          <w:kern w:val="1"/>
          <w:lang w:eastAsia="ar-SA"/>
          <w14:ligatures w14:val="none"/>
        </w:rPr>
      </w:pPr>
      <w:r w:rsidRPr="00825802">
        <w:rPr>
          <w:rFonts w:ascii="Times New Roman" w:eastAsia="Times New Roman" w:hAnsi="Times New Roman" w:cs="Times New Roman"/>
          <w:kern w:val="1"/>
          <w:lang w:eastAsia="ar-SA"/>
          <w14:ligatures w14:val="none"/>
        </w:rPr>
        <w:t xml:space="preserve">Niemożność wyboru najkorzystniejszej oferty.  </w:t>
      </w:r>
    </w:p>
    <w:p w14:paraId="57FE8B3C" w14:textId="77777777" w:rsidR="00AA44E9" w:rsidRPr="00825802" w:rsidRDefault="00AA44E9" w:rsidP="009D5DB2">
      <w:pPr>
        <w:numPr>
          <w:ilvl w:val="0"/>
          <w:numId w:val="56"/>
        </w:numPr>
        <w:suppressAutoHyphens/>
        <w:overflowPunct w:val="0"/>
        <w:autoSpaceDE w:val="0"/>
        <w:spacing w:after="240" w:line="240" w:lineRule="auto"/>
        <w:ind w:left="800" w:hanging="600"/>
        <w:contextualSpacing/>
        <w:jc w:val="both"/>
        <w:textAlignment w:val="baseline"/>
        <w:rPr>
          <w:rFonts w:ascii="Times New Roman" w:eastAsia="Calibri" w:hAnsi="Times New Roman" w:cs="Times New Roman"/>
          <w:kern w:val="0"/>
          <w14:ligatures w14:val="none"/>
        </w:rPr>
      </w:pPr>
      <w:r w:rsidRPr="00825802">
        <w:rPr>
          <w:rFonts w:ascii="Times New Roman" w:eastAsia="Calibri" w:hAnsi="Times New Roman" w:cs="Times New Roman"/>
          <w:kern w:val="0"/>
          <w14:ligatures w14:val="none"/>
        </w:rPr>
        <w:t xml:space="preserve">Jeżeli nie będzie można wybrać najkorzystniejszej oferty z uwagi na to, że dwie lub więcej ofert będzie przedstawiała taki sam bilans ceny i innych kryteriów oceny ofert, Zamawiający wybierze spośród tych ofert ofertę, która otrzymała najwyższą ocenę w kryterium o najwyższej wadze. </w:t>
      </w:r>
    </w:p>
    <w:p w14:paraId="5B306E9D" w14:textId="77777777" w:rsidR="00AA44E9" w:rsidRPr="00825802" w:rsidRDefault="00AA44E9" w:rsidP="009D5DB2">
      <w:pPr>
        <w:numPr>
          <w:ilvl w:val="0"/>
          <w:numId w:val="56"/>
        </w:numPr>
        <w:suppressAutoHyphens/>
        <w:overflowPunct w:val="0"/>
        <w:autoSpaceDE w:val="0"/>
        <w:spacing w:after="240" w:line="240" w:lineRule="auto"/>
        <w:ind w:left="800" w:hanging="600"/>
        <w:contextualSpacing/>
        <w:jc w:val="both"/>
        <w:textAlignment w:val="baseline"/>
        <w:rPr>
          <w:rFonts w:ascii="Times New Roman" w:eastAsia="Calibri" w:hAnsi="Times New Roman" w:cs="Times New Roman"/>
          <w:kern w:val="0"/>
          <w14:ligatures w14:val="none"/>
        </w:rPr>
      </w:pPr>
      <w:r w:rsidRPr="00825802">
        <w:rPr>
          <w:rFonts w:ascii="Times New Roman" w:eastAsia="Calibri" w:hAnsi="Times New Roman" w:cs="Times New Roman"/>
          <w:kern w:val="0"/>
          <w14:ligatures w14:val="none"/>
        </w:rPr>
        <w:t xml:space="preserve">Jeżeli oferty otrzymały taką samą ocenę w kryterium o najwyższej wadze, zamawiający wybierze ofertę z najniższą ceną. </w:t>
      </w:r>
    </w:p>
    <w:p w14:paraId="6C105380" w14:textId="77777777" w:rsidR="00AA44E9" w:rsidRPr="00825802" w:rsidRDefault="00AA44E9" w:rsidP="009D5DB2">
      <w:pPr>
        <w:numPr>
          <w:ilvl w:val="0"/>
          <w:numId w:val="56"/>
        </w:numPr>
        <w:suppressAutoHyphens/>
        <w:overflowPunct w:val="0"/>
        <w:autoSpaceDE w:val="0"/>
        <w:spacing w:after="240" w:line="240" w:lineRule="auto"/>
        <w:ind w:left="800" w:hanging="600"/>
        <w:contextualSpacing/>
        <w:jc w:val="both"/>
        <w:textAlignment w:val="baseline"/>
        <w:rPr>
          <w:rFonts w:ascii="Times New Roman" w:eastAsia="Calibri" w:hAnsi="Times New Roman" w:cs="Times New Roman"/>
          <w:kern w:val="0"/>
          <w14:ligatures w14:val="none"/>
        </w:rPr>
      </w:pPr>
      <w:r w:rsidRPr="00825802">
        <w:rPr>
          <w:rFonts w:ascii="Times New Roman" w:eastAsia="Calibri" w:hAnsi="Times New Roman" w:cs="Times New Roman"/>
          <w:kern w:val="0"/>
          <w14:ligatures w14:val="none"/>
        </w:rPr>
        <w:t>Jeżeli nie będzie można dokonać wyboru oferty w sposób, o którym mowa w ust. 4.2, Zamawiający wezwie Wykonawców, którzy złożyli te oferty, do złożenia w terminie określonym przez Zamawiającego ofert dodatkowych zawierających nową cenę.</w:t>
      </w:r>
    </w:p>
    <w:p w14:paraId="496046DE" w14:textId="77777777" w:rsidR="00AA44E9" w:rsidRPr="00825802" w:rsidRDefault="00AA44E9" w:rsidP="009D5DB2">
      <w:pPr>
        <w:numPr>
          <w:ilvl w:val="0"/>
          <w:numId w:val="56"/>
        </w:numPr>
        <w:suppressAutoHyphens/>
        <w:overflowPunct w:val="0"/>
        <w:autoSpaceDE w:val="0"/>
        <w:spacing w:after="120" w:line="240" w:lineRule="auto"/>
        <w:ind w:left="799" w:hanging="601"/>
        <w:jc w:val="both"/>
        <w:textAlignment w:val="baseline"/>
        <w:rPr>
          <w:rFonts w:ascii="Times New Roman" w:eastAsia="Calibri" w:hAnsi="Times New Roman" w:cs="Times New Roman"/>
          <w:kern w:val="0"/>
          <w14:ligatures w14:val="none"/>
        </w:rPr>
      </w:pPr>
      <w:r w:rsidRPr="00825802">
        <w:rPr>
          <w:rFonts w:ascii="Times New Roman" w:eastAsia="Calibri" w:hAnsi="Times New Roman" w:cs="Times New Roman"/>
          <w:kern w:val="0"/>
          <w14:ligatures w14:val="none"/>
        </w:rPr>
        <w:t xml:space="preserve">Wykonawcy składając oferty dodatkowe, nie mogą zaoferować cen wyższych niż zaoferowane </w:t>
      </w:r>
      <w:r w:rsidRPr="00825802">
        <w:rPr>
          <w:rFonts w:ascii="Times New Roman" w:eastAsia="Calibri" w:hAnsi="Times New Roman" w:cs="Times New Roman"/>
          <w:kern w:val="0"/>
          <w14:ligatures w14:val="none"/>
        </w:rPr>
        <w:br/>
        <w:t>w uprzednio złożonych przez nich ofertach.</w:t>
      </w:r>
    </w:p>
    <w:p w14:paraId="0D8B85BF" w14:textId="77777777" w:rsidR="00AA44E9" w:rsidRPr="00825802" w:rsidRDefault="00AA44E9" w:rsidP="009D5DB2">
      <w:pPr>
        <w:numPr>
          <w:ilvl w:val="0"/>
          <w:numId w:val="54"/>
        </w:numPr>
        <w:suppressAutoHyphens/>
        <w:overflowPunct w:val="0"/>
        <w:autoSpaceDE w:val="0"/>
        <w:spacing w:after="240" w:line="240" w:lineRule="auto"/>
        <w:ind w:left="400" w:hanging="400"/>
        <w:jc w:val="both"/>
        <w:textAlignment w:val="baseline"/>
        <w:rPr>
          <w:rFonts w:ascii="Times New Roman" w:eastAsia="Times New Roman" w:hAnsi="Times New Roman" w:cs="Times New Roman"/>
          <w:kern w:val="1"/>
          <w:lang w:eastAsia="ar-SA"/>
          <w14:ligatures w14:val="none"/>
        </w:rPr>
      </w:pPr>
      <w:r w:rsidRPr="00825802">
        <w:rPr>
          <w:rFonts w:ascii="Times New Roman" w:eastAsia="Times New Roman" w:hAnsi="Times New Roman" w:cs="Times New Roman"/>
          <w:b/>
          <w:kern w:val="1"/>
          <w:lang w:eastAsia="ar-SA"/>
          <w14:ligatures w14:val="none"/>
        </w:rPr>
        <w:t>Tryb oceny ofert</w:t>
      </w:r>
    </w:p>
    <w:p w14:paraId="3C96B4B9" w14:textId="77777777" w:rsidR="00AA44E9" w:rsidRPr="00825802" w:rsidRDefault="00AA44E9" w:rsidP="009D5DB2">
      <w:pPr>
        <w:numPr>
          <w:ilvl w:val="0"/>
          <w:numId w:val="58"/>
        </w:numPr>
        <w:suppressAutoHyphens/>
        <w:overflowPunct w:val="0"/>
        <w:autoSpaceDE w:val="0"/>
        <w:spacing w:after="240" w:line="240" w:lineRule="auto"/>
        <w:ind w:left="800" w:hanging="600"/>
        <w:contextualSpacing/>
        <w:jc w:val="both"/>
        <w:textAlignment w:val="baseline"/>
        <w:rPr>
          <w:rFonts w:ascii="Times New Roman" w:eastAsia="Calibri" w:hAnsi="Times New Roman" w:cs="Times New Roman"/>
          <w:kern w:val="0"/>
          <w14:ligatures w14:val="none"/>
        </w:rPr>
      </w:pPr>
      <w:r w:rsidRPr="00825802">
        <w:rPr>
          <w:rFonts w:ascii="Times New Roman" w:eastAsia="Calibri" w:hAnsi="Times New Roman" w:cs="Times New Roman"/>
          <w:kern w:val="0"/>
          <w14:ligatures w14:val="none"/>
        </w:rPr>
        <w:t xml:space="preserve">Zgodnie z art. 223 ustawy </w:t>
      </w:r>
      <w:proofErr w:type="spellStart"/>
      <w:r w:rsidRPr="00825802">
        <w:rPr>
          <w:rFonts w:ascii="Times New Roman" w:eastAsia="Calibri" w:hAnsi="Times New Roman" w:cs="Times New Roman"/>
          <w:kern w:val="0"/>
          <w14:ligatures w14:val="none"/>
        </w:rPr>
        <w:t>Pzp</w:t>
      </w:r>
      <w:proofErr w:type="spellEnd"/>
      <w:r w:rsidRPr="00825802">
        <w:rPr>
          <w:rFonts w:ascii="Times New Roman" w:eastAsia="Calibri" w:hAnsi="Times New Roman" w:cs="Times New Roman"/>
          <w:kern w:val="0"/>
          <w14:ligatures w14:val="none"/>
        </w:rPr>
        <w:t xml:space="preserve"> w toku badania i oceny ofert Zamawiający może żądać od Wykonawców wyjaśnień dotyczących treści złożonych ofert. </w:t>
      </w:r>
    </w:p>
    <w:p w14:paraId="7C9FE9DB" w14:textId="77777777" w:rsidR="00AA44E9" w:rsidRPr="00825802" w:rsidRDefault="00AA44E9" w:rsidP="009D5DB2">
      <w:pPr>
        <w:numPr>
          <w:ilvl w:val="0"/>
          <w:numId w:val="58"/>
        </w:numPr>
        <w:suppressAutoHyphens/>
        <w:overflowPunct w:val="0"/>
        <w:autoSpaceDE w:val="0"/>
        <w:spacing w:after="240" w:line="240" w:lineRule="auto"/>
        <w:ind w:left="800" w:hanging="600"/>
        <w:contextualSpacing/>
        <w:jc w:val="both"/>
        <w:textAlignment w:val="baseline"/>
        <w:rPr>
          <w:rFonts w:ascii="Times New Roman" w:eastAsia="Calibri" w:hAnsi="Times New Roman" w:cs="Times New Roman"/>
          <w:kern w:val="0"/>
          <w14:ligatures w14:val="none"/>
        </w:rPr>
      </w:pPr>
      <w:r w:rsidRPr="00825802">
        <w:rPr>
          <w:rFonts w:ascii="Times New Roman" w:eastAsia="Calibri" w:hAnsi="Times New Roman" w:cs="Times New Roman"/>
          <w:kern w:val="0"/>
          <w14:ligatures w14:val="none"/>
        </w:rPr>
        <w:t xml:space="preserve">Zamawiający odrzuci złożoną ofertę, w przypadku wystąpienia przynajmniej jednej </w:t>
      </w:r>
      <w:r w:rsidRPr="00825802">
        <w:rPr>
          <w:rFonts w:ascii="Times New Roman" w:eastAsia="Calibri" w:hAnsi="Times New Roman" w:cs="Times New Roman"/>
          <w:kern w:val="0"/>
          <w14:ligatures w14:val="none"/>
        </w:rPr>
        <w:br/>
        <w:t xml:space="preserve">z okoliczności, o których mowa w art. 226 ust. 1 ustawy </w:t>
      </w:r>
      <w:proofErr w:type="spellStart"/>
      <w:r w:rsidRPr="00825802">
        <w:rPr>
          <w:rFonts w:ascii="Times New Roman" w:eastAsia="Calibri" w:hAnsi="Times New Roman" w:cs="Times New Roman"/>
          <w:kern w:val="0"/>
          <w14:ligatures w14:val="none"/>
        </w:rPr>
        <w:t>Pzp</w:t>
      </w:r>
      <w:proofErr w:type="spellEnd"/>
    </w:p>
    <w:p w14:paraId="1DDB6FCC" w14:textId="77777777" w:rsidR="00AA44E9" w:rsidRPr="00825802" w:rsidRDefault="00AA44E9" w:rsidP="009D5DB2">
      <w:pPr>
        <w:numPr>
          <w:ilvl w:val="0"/>
          <w:numId w:val="58"/>
        </w:numPr>
        <w:suppressAutoHyphens/>
        <w:overflowPunct w:val="0"/>
        <w:autoSpaceDE w:val="0"/>
        <w:spacing w:after="240" w:line="240" w:lineRule="auto"/>
        <w:ind w:left="800" w:hanging="600"/>
        <w:contextualSpacing/>
        <w:jc w:val="both"/>
        <w:textAlignment w:val="baseline"/>
        <w:rPr>
          <w:rFonts w:ascii="Times New Roman" w:eastAsia="Calibri" w:hAnsi="Times New Roman" w:cs="Times New Roman"/>
          <w:kern w:val="0"/>
          <w14:ligatures w14:val="none"/>
        </w:rPr>
      </w:pPr>
      <w:r w:rsidRPr="00825802">
        <w:rPr>
          <w:rFonts w:ascii="Times New Roman" w:eastAsia="Calibri" w:hAnsi="Times New Roman" w:cs="Times New Roman"/>
          <w:kern w:val="0"/>
          <w14:ligatures w14:val="none"/>
        </w:rPr>
        <w:t>W przypadku, gdy nie zostanie złożona żadna oferta niepodlegająca odrzuceniu, postępowanie zostanie unieważnione. Zamawiający unieważni postępowanie także w innych przypadkach, określonych w ustawie.</w:t>
      </w:r>
    </w:p>
    <w:p w14:paraId="065C94B1" w14:textId="77777777" w:rsidR="00AA44E9" w:rsidRPr="00825802" w:rsidRDefault="00AA44E9" w:rsidP="009D5DB2">
      <w:pPr>
        <w:numPr>
          <w:ilvl w:val="0"/>
          <w:numId w:val="58"/>
        </w:numPr>
        <w:suppressAutoHyphens/>
        <w:overflowPunct w:val="0"/>
        <w:autoSpaceDE w:val="0"/>
        <w:spacing w:after="240" w:line="240" w:lineRule="auto"/>
        <w:ind w:left="800" w:hanging="600"/>
        <w:contextualSpacing/>
        <w:jc w:val="both"/>
        <w:textAlignment w:val="baseline"/>
        <w:rPr>
          <w:rFonts w:ascii="Times New Roman" w:eastAsia="Calibri" w:hAnsi="Times New Roman" w:cs="Times New Roman"/>
          <w:kern w:val="0"/>
          <w14:ligatures w14:val="none"/>
        </w:rPr>
      </w:pPr>
      <w:r w:rsidRPr="00825802">
        <w:rPr>
          <w:rFonts w:ascii="Times New Roman" w:eastAsia="Calibri" w:hAnsi="Times New Roman" w:cs="Times New Roman"/>
          <w:kern w:val="0"/>
          <w14:ligatures w14:val="none"/>
        </w:rPr>
        <w:t xml:space="preserve">Zamawiający wezwie Wykonawcę, którego oferta została najwyżej oceniona, do złożenia </w:t>
      </w:r>
      <w:r w:rsidRPr="00825802">
        <w:rPr>
          <w:rFonts w:ascii="Times New Roman" w:eastAsia="Calibri" w:hAnsi="Times New Roman" w:cs="Times New Roman"/>
          <w:kern w:val="0"/>
          <w14:ligatures w14:val="none"/>
        </w:rPr>
        <w:br/>
        <w:t xml:space="preserve">w wyznaczonym terminie, nie krótszym niż 5 dni od dnia wezwania, podmiotowych środków </w:t>
      </w:r>
      <w:r w:rsidRPr="00825802">
        <w:rPr>
          <w:rFonts w:ascii="Times New Roman" w:eastAsia="Calibri" w:hAnsi="Times New Roman" w:cs="Times New Roman"/>
          <w:kern w:val="0"/>
          <w14:ligatures w14:val="none"/>
        </w:rPr>
        <w:lastRenderedPageBreak/>
        <w:t xml:space="preserve">dowodowych wskazanych w </w:t>
      </w:r>
      <w:proofErr w:type="spellStart"/>
      <w:r w:rsidRPr="00825802">
        <w:rPr>
          <w:rFonts w:ascii="Times New Roman" w:eastAsia="Calibri" w:hAnsi="Times New Roman" w:cs="Times New Roman"/>
          <w:kern w:val="0"/>
          <w14:ligatures w14:val="none"/>
        </w:rPr>
        <w:t>swz</w:t>
      </w:r>
      <w:proofErr w:type="spellEnd"/>
      <w:r w:rsidRPr="00825802">
        <w:rPr>
          <w:rFonts w:ascii="Times New Roman" w:eastAsia="Calibri" w:hAnsi="Times New Roman" w:cs="Times New Roman"/>
          <w:kern w:val="0"/>
          <w14:ligatures w14:val="none"/>
        </w:rPr>
        <w:t xml:space="preserve">, aktualnych na dzień złożenia podmiotowych środków dowodowych. </w:t>
      </w:r>
    </w:p>
    <w:p w14:paraId="28C10AE4" w14:textId="77777777" w:rsidR="00AA44E9" w:rsidRPr="00825802" w:rsidRDefault="00AA44E9" w:rsidP="009D5DB2">
      <w:pPr>
        <w:numPr>
          <w:ilvl w:val="0"/>
          <w:numId w:val="58"/>
        </w:numPr>
        <w:suppressAutoHyphens/>
        <w:overflowPunct w:val="0"/>
        <w:autoSpaceDE w:val="0"/>
        <w:spacing w:after="240" w:line="240" w:lineRule="auto"/>
        <w:ind w:left="800" w:hanging="600"/>
        <w:contextualSpacing/>
        <w:jc w:val="both"/>
        <w:textAlignment w:val="baseline"/>
        <w:rPr>
          <w:rFonts w:ascii="Times New Roman" w:eastAsia="Calibri" w:hAnsi="Times New Roman" w:cs="Times New Roman"/>
          <w:kern w:val="0"/>
          <w14:ligatures w14:val="none"/>
        </w:rPr>
      </w:pPr>
      <w:r w:rsidRPr="00825802">
        <w:rPr>
          <w:rFonts w:ascii="Times New Roman" w:eastAsia="Calibri" w:hAnsi="Times New Roman" w:cs="Times New Roman"/>
          <w:kern w:val="0"/>
          <w14:ligatures w14:val="none"/>
        </w:rPr>
        <w:t>Zamawiający przyzna zamówienie Wykonawcy, który złoży ofertę niepodlegającą odrzuceniu, i którego oferta zostanie uznana za najkorzystniejszą.</w:t>
      </w:r>
    </w:p>
    <w:p w14:paraId="10CB9656" w14:textId="299D6657" w:rsidR="00AA44E9" w:rsidRPr="00825802" w:rsidRDefault="00AA44E9" w:rsidP="009D5DB2">
      <w:pPr>
        <w:numPr>
          <w:ilvl w:val="0"/>
          <w:numId w:val="58"/>
        </w:numPr>
        <w:suppressAutoHyphens/>
        <w:overflowPunct w:val="0"/>
        <w:autoSpaceDE w:val="0"/>
        <w:spacing w:after="120" w:line="240" w:lineRule="auto"/>
        <w:ind w:left="799" w:hanging="601"/>
        <w:jc w:val="both"/>
        <w:textAlignment w:val="baseline"/>
        <w:rPr>
          <w:rFonts w:ascii="Times New Roman" w:eastAsia="Calibri" w:hAnsi="Times New Roman" w:cs="Times New Roman"/>
          <w:kern w:val="0"/>
          <w14:ligatures w14:val="none"/>
        </w:rPr>
      </w:pPr>
      <w:r w:rsidRPr="00825802">
        <w:rPr>
          <w:rFonts w:ascii="Times New Roman" w:eastAsia="Calibri" w:hAnsi="Times New Roman" w:cs="Times New Roman"/>
          <w:kern w:val="0"/>
          <w14:ligatures w14:val="none"/>
        </w:rPr>
        <w:t>Zamawiający powiadomi o wyniku postępowania przesyłając informację o wyborze najkorzystniejszej oferty zgodnie z ust. 1.1 rozdziału X</w:t>
      </w:r>
      <w:r w:rsidR="00E4594A" w:rsidRPr="00825802">
        <w:rPr>
          <w:rFonts w:ascii="Times New Roman" w:eastAsia="Calibri" w:hAnsi="Times New Roman" w:cs="Times New Roman"/>
          <w:kern w:val="0"/>
          <w14:ligatures w14:val="none"/>
        </w:rPr>
        <w:t>V</w:t>
      </w:r>
      <w:r w:rsidRPr="00825802">
        <w:rPr>
          <w:rFonts w:ascii="Times New Roman" w:eastAsia="Calibri" w:hAnsi="Times New Roman" w:cs="Times New Roman"/>
          <w:kern w:val="0"/>
          <w14:ligatures w14:val="none"/>
        </w:rPr>
        <w:t xml:space="preserve"> </w:t>
      </w:r>
      <w:proofErr w:type="spellStart"/>
      <w:r w:rsidRPr="00825802">
        <w:rPr>
          <w:rFonts w:ascii="Times New Roman" w:eastAsia="Calibri" w:hAnsi="Times New Roman" w:cs="Times New Roman"/>
          <w:kern w:val="0"/>
          <w14:ligatures w14:val="none"/>
        </w:rPr>
        <w:t>swz</w:t>
      </w:r>
      <w:proofErr w:type="spellEnd"/>
      <w:r w:rsidRPr="00825802">
        <w:rPr>
          <w:rFonts w:ascii="Times New Roman" w:eastAsia="Calibri" w:hAnsi="Times New Roman" w:cs="Times New Roman"/>
          <w:kern w:val="0"/>
          <w14:ligatures w14:val="none"/>
        </w:rPr>
        <w:t>.</w:t>
      </w:r>
    </w:p>
    <w:p w14:paraId="2345FC1A" w14:textId="77777777" w:rsidR="00950CD5" w:rsidRPr="00825802" w:rsidRDefault="00950CD5" w:rsidP="00F810A2">
      <w:pPr>
        <w:suppressAutoHyphens/>
        <w:overflowPunct w:val="0"/>
        <w:autoSpaceDE w:val="0"/>
        <w:spacing w:after="120" w:line="240" w:lineRule="auto"/>
        <w:jc w:val="both"/>
        <w:textAlignment w:val="baseline"/>
        <w:rPr>
          <w:rFonts w:ascii="Times New Roman" w:eastAsia="Calibri" w:hAnsi="Times New Roman" w:cs="Times New Roman"/>
          <w:kern w:val="0"/>
          <w14:ligatures w14:val="none"/>
        </w:rPr>
      </w:pPr>
    </w:p>
    <w:p w14:paraId="6D531BFC" w14:textId="77777777" w:rsidR="00AA44E9" w:rsidRPr="00825802" w:rsidRDefault="00AA44E9" w:rsidP="00AA44E9">
      <w:pPr>
        <w:spacing w:after="0" w:line="240" w:lineRule="auto"/>
        <w:ind w:left="360"/>
        <w:jc w:val="both"/>
        <w:rPr>
          <w:rFonts w:ascii="Times New Roman" w:eastAsia="Times New Roman" w:hAnsi="Times New Roman" w:cs="Times New Roman"/>
          <w:kern w:val="1"/>
          <w:lang w:eastAsia="ar-SA"/>
          <w14:ligatures w14:val="none"/>
        </w:rPr>
      </w:pPr>
    </w:p>
    <w:p w14:paraId="28657BF9" w14:textId="7035C65A" w:rsidR="00AA44E9" w:rsidRPr="00825802" w:rsidRDefault="00AA44E9" w:rsidP="00950CD5">
      <w:pPr>
        <w:pStyle w:val="Akapitzlist"/>
        <w:numPr>
          <w:ilvl w:val="0"/>
          <w:numId w:val="1"/>
        </w:numPr>
        <w:pBdr>
          <w:bottom w:val="single" w:sz="6" w:space="1" w:color="auto"/>
        </w:pBdr>
        <w:tabs>
          <w:tab w:val="left" w:pos="600"/>
        </w:tabs>
        <w:suppressAutoHyphens/>
        <w:spacing w:after="240" w:line="240" w:lineRule="auto"/>
        <w:outlineLvl w:val="0"/>
        <w:rPr>
          <w:rFonts w:ascii="Times New Roman" w:eastAsia="Times New Roman" w:hAnsi="Times New Roman" w:cs="Times New Roman"/>
          <w:b/>
          <w:kern w:val="1"/>
          <w:lang w:eastAsia="ar-SA"/>
          <w14:ligatures w14:val="none"/>
        </w:rPr>
      </w:pPr>
      <w:r w:rsidRPr="00825802">
        <w:rPr>
          <w:rFonts w:ascii="Times New Roman" w:eastAsia="Times New Roman" w:hAnsi="Times New Roman" w:cs="Times New Roman"/>
          <w:b/>
          <w:kern w:val="1"/>
          <w:lang w:eastAsia="ar-SA"/>
          <w14:ligatures w14:val="none"/>
        </w:rPr>
        <w:t>INFORMACJE O FORMALNOŚCIACH, JAKIE MUSZĄ ZOSTAĆ DOPEŁNIONE PO WYBORZE OFERTY W CELU ZAWARCIA UMOWY W SPRAWIE ZAMÓWIENIA PUBLICZNEGO.</w:t>
      </w:r>
    </w:p>
    <w:p w14:paraId="113ABAFA" w14:textId="77777777" w:rsidR="00950CD5" w:rsidRPr="00825802" w:rsidRDefault="00950CD5" w:rsidP="00950CD5">
      <w:pPr>
        <w:pStyle w:val="Akapitzlist"/>
        <w:tabs>
          <w:tab w:val="left" w:pos="600"/>
        </w:tabs>
        <w:suppressAutoHyphens/>
        <w:spacing w:after="240" w:line="240" w:lineRule="auto"/>
        <w:ind w:left="1288"/>
        <w:outlineLvl w:val="0"/>
        <w:rPr>
          <w:rFonts w:ascii="Times New Roman" w:eastAsia="Times New Roman" w:hAnsi="Times New Roman" w:cs="Times New Roman"/>
          <w:b/>
          <w:kern w:val="1"/>
          <w:lang w:eastAsia="ar-SA"/>
          <w14:ligatures w14:val="none"/>
        </w:rPr>
      </w:pPr>
    </w:p>
    <w:p w14:paraId="5851C8D0" w14:textId="77777777" w:rsidR="00AA44E9" w:rsidRPr="00825802" w:rsidRDefault="00AA44E9" w:rsidP="009D5DB2">
      <w:pPr>
        <w:numPr>
          <w:ilvl w:val="3"/>
          <w:numId w:val="54"/>
        </w:numPr>
        <w:suppressAutoHyphens/>
        <w:overflowPunct w:val="0"/>
        <w:autoSpaceDE w:val="0"/>
        <w:spacing w:after="120" w:line="240" w:lineRule="auto"/>
        <w:ind w:left="400" w:hanging="400"/>
        <w:jc w:val="both"/>
        <w:textAlignment w:val="baseline"/>
        <w:outlineLvl w:val="1"/>
        <w:rPr>
          <w:rFonts w:ascii="Times New Roman" w:eastAsia="Times New Roman" w:hAnsi="Times New Roman" w:cs="Times New Roman"/>
          <w:b/>
          <w:kern w:val="1"/>
          <w:lang w:eastAsia="ar-SA"/>
          <w14:ligatures w14:val="none"/>
        </w:rPr>
      </w:pPr>
      <w:r w:rsidRPr="00825802">
        <w:rPr>
          <w:rFonts w:ascii="Times New Roman" w:eastAsia="Times New Roman" w:hAnsi="Times New Roman" w:cs="Times New Roman"/>
          <w:b/>
          <w:kern w:val="1"/>
          <w:lang w:eastAsia="ar-SA"/>
          <w14:ligatures w14:val="none"/>
        </w:rPr>
        <w:t>Informacja o wyborze oferty.</w:t>
      </w:r>
    </w:p>
    <w:p w14:paraId="5491A6BB" w14:textId="77777777" w:rsidR="00AA44E9" w:rsidRPr="00825802" w:rsidRDefault="00AA44E9" w:rsidP="00AA44E9">
      <w:pPr>
        <w:numPr>
          <w:ilvl w:val="0"/>
          <w:numId w:val="22"/>
        </w:numPr>
        <w:suppressAutoHyphens/>
        <w:overflowPunct w:val="0"/>
        <w:autoSpaceDE w:val="0"/>
        <w:spacing w:after="0" w:line="240" w:lineRule="auto"/>
        <w:ind w:left="800" w:hanging="600"/>
        <w:jc w:val="both"/>
        <w:textAlignment w:val="baseline"/>
        <w:rPr>
          <w:rFonts w:ascii="Times New Roman" w:eastAsia="Arial" w:hAnsi="Times New Roman" w:cs="Times New Roman"/>
          <w:kern w:val="0"/>
          <w:lang w:bidi="en-US"/>
          <w14:ligatures w14:val="none"/>
        </w:rPr>
      </w:pPr>
      <w:r w:rsidRPr="00825802">
        <w:rPr>
          <w:rFonts w:ascii="Times New Roman" w:eastAsia="Arial" w:hAnsi="Times New Roman" w:cs="Times New Roman"/>
          <w:kern w:val="0"/>
          <w:lang w:bidi="en-US"/>
          <w14:ligatures w14:val="none"/>
        </w:rPr>
        <w:t xml:space="preserve">Na podstawie art. 253 ustawy </w:t>
      </w:r>
      <w:proofErr w:type="spellStart"/>
      <w:r w:rsidRPr="00825802">
        <w:rPr>
          <w:rFonts w:ascii="Times New Roman" w:eastAsia="Arial" w:hAnsi="Times New Roman" w:cs="Times New Roman"/>
          <w:kern w:val="0"/>
          <w:lang w:bidi="en-US"/>
          <w14:ligatures w14:val="none"/>
        </w:rPr>
        <w:t>Pzp</w:t>
      </w:r>
      <w:proofErr w:type="spellEnd"/>
      <w:r w:rsidRPr="00825802">
        <w:rPr>
          <w:rFonts w:ascii="Times New Roman" w:eastAsia="Arial" w:hAnsi="Times New Roman" w:cs="Times New Roman"/>
          <w:kern w:val="0"/>
          <w:lang w:bidi="en-US"/>
          <w14:ligatures w14:val="none"/>
        </w:rPr>
        <w:t xml:space="preserve"> niezwłocznie po wyborze najkorzystniejszej oferty zamawiający informuje równocześnie wszystkich wykonawców, którzy złożyli oferty, o: </w:t>
      </w:r>
    </w:p>
    <w:p w14:paraId="72B64599" w14:textId="77777777" w:rsidR="00AA44E9" w:rsidRPr="00825802" w:rsidRDefault="00AA44E9" w:rsidP="00AA44E9">
      <w:pPr>
        <w:numPr>
          <w:ilvl w:val="0"/>
          <w:numId w:val="23"/>
        </w:numPr>
        <w:suppressAutoHyphens/>
        <w:overflowPunct w:val="0"/>
        <w:autoSpaceDE w:val="0"/>
        <w:spacing w:after="0" w:line="240" w:lineRule="auto"/>
        <w:ind w:left="1200" w:hanging="400"/>
        <w:jc w:val="both"/>
        <w:textAlignment w:val="baseline"/>
        <w:rPr>
          <w:rFonts w:ascii="Times New Roman" w:eastAsia="Arial" w:hAnsi="Times New Roman" w:cs="Times New Roman"/>
          <w:kern w:val="0"/>
          <w:lang w:bidi="en-US"/>
          <w14:ligatures w14:val="none"/>
        </w:rPr>
      </w:pPr>
      <w:r w:rsidRPr="00825802">
        <w:rPr>
          <w:rFonts w:ascii="Times New Roman" w:eastAsia="Arial" w:hAnsi="Times New Roman" w:cs="Times New Roman"/>
          <w:kern w:val="0"/>
          <w:lang w:bidi="en-US"/>
          <w14:ligatures w14:val="none"/>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5598ED7A" w14:textId="77777777" w:rsidR="00AA44E9" w:rsidRPr="00825802" w:rsidRDefault="00AA44E9" w:rsidP="00AA44E9">
      <w:pPr>
        <w:numPr>
          <w:ilvl w:val="0"/>
          <w:numId w:val="23"/>
        </w:numPr>
        <w:suppressAutoHyphens/>
        <w:overflowPunct w:val="0"/>
        <w:autoSpaceDE w:val="0"/>
        <w:spacing w:after="0" w:line="240" w:lineRule="auto"/>
        <w:ind w:left="1200" w:hanging="400"/>
        <w:jc w:val="both"/>
        <w:textAlignment w:val="baseline"/>
        <w:rPr>
          <w:rFonts w:ascii="Times New Roman" w:eastAsia="Arial" w:hAnsi="Times New Roman" w:cs="Times New Roman"/>
          <w:kern w:val="0"/>
          <w:lang w:bidi="en-US"/>
          <w14:ligatures w14:val="none"/>
        </w:rPr>
      </w:pPr>
      <w:r w:rsidRPr="00825802">
        <w:rPr>
          <w:rFonts w:ascii="Times New Roman" w:eastAsia="Arial" w:hAnsi="Times New Roman" w:cs="Times New Roman"/>
          <w:kern w:val="0"/>
          <w:lang w:bidi="en-US"/>
          <w14:ligatures w14:val="none"/>
        </w:rPr>
        <w:t xml:space="preserve">Wykonawcach, których oferty zostały odrzucone, </w:t>
      </w:r>
    </w:p>
    <w:p w14:paraId="66DB3490" w14:textId="77777777" w:rsidR="00AA44E9" w:rsidRPr="00825802" w:rsidRDefault="00AA44E9" w:rsidP="00AA44E9">
      <w:pPr>
        <w:numPr>
          <w:ilvl w:val="0"/>
          <w:numId w:val="25"/>
        </w:numPr>
        <w:tabs>
          <w:tab w:val="left" w:pos="900"/>
          <w:tab w:val="left" w:pos="1200"/>
        </w:tabs>
        <w:suppressAutoHyphens/>
        <w:overflowPunct w:val="0"/>
        <w:autoSpaceDE w:val="0"/>
        <w:spacing w:after="0" w:line="240" w:lineRule="auto"/>
        <w:ind w:hanging="720"/>
        <w:textAlignment w:val="baseline"/>
        <w:rPr>
          <w:rFonts w:ascii="Times New Roman" w:eastAsia="Arial" w:hAnsi="Times New Roman" w:cs="Times New Roman"/>
          <w:kern w:val="0"/>
          <w:lang w:bidi="en-US"/>
          <w14:ligatures w14:val="none"/>
        </w:rPr>
      </w:pPr>
      <w:r w:rsidRPr="00825802">
        <w:rPr>
          <w:rFonts w:ascii="Times New Roman" w:eastAsia="Arial" w:hAnsi="Times New Roman" w:cs="Times New Roman"/>
          <w:kern w:val="0"/>
          <w:lang w:bidi="en-US"/>
          <w14:ligatures w14:val="none"/>
        </w:rPr>
        <w:t>podając uzasadnienie faktyczne i prawne.</w:t>
      </w:r>
    </w:p>
    <w:p w14:paraId="027C70F3" w14:textId="77777777" w:rsidR="00AA44E9" w:rsidRPr="00825802" w:rsidRDefault="00AA44E9" w:rsidP="00AA44E9">
      <w:pPr>
        <w:numPr>
          <w:ilvl w:val="0"/>
          <w:numId w:val="22"/>
        </w:numPr>
        <w:suppressAutoHyphens/>
        <w:overflowPunct w:val="0"/>
        <w:autoSpaceDE w:val="0"/>
        <w:spacing w:after="240" w:line="240" w:lineRule="auto"/>
        <w:ind w:left="799" w:hanging="601"/>
        <w:jc w:val="both"/>
        <w:textAlignment w:val="baseline"/>
        <w:rPr>
          <w:rFonts w:ascii="Times New Roman" w:eastAsia="Arial" w:hAnsi="Times New Roman" w:cs="Times New Roman"/>
          <w:kern w:val="0"/>
          <w:lang w:bidi="en-US"/>
          <w14:ligatures w14:val="none"/>
        </w:rPr>
      </w:pPr>
      <w:r w:rsidRPr="00825802">
        <w:rPr>
          <w:rFonts w:ascii="Times New Roman" w:eastAsia="Arial" w:hAnsi="Times New Roman" w:cs="Times New Roman"/>
          <w:kern w:val="0"/>
          <w:lang w:bidi="en-US"/>
          <w14:ligatures w14:val="none"/>
        </w:rPr>
        <w:t xml:space="preserve">Informację o wyborze najkorzystniejszej oferty zamawiający udostępnia na stronie internetowej prowadzonego postępowania. </w:t>
      </w:r>
    </w:p>
    <w:p w14:paraId="7B05DEAF" w14:textId="77777777" w:rsidR="00AA44E9" w:rsidRPr="00825802" w:rsidRDefault="00AA44E9" w:rsidP="009D5DB2">
      <w:pPr>
        <w:numPr>
          <w:ilvl w:val="3"/>
          <w:numId w:val="54"/>
        </w:numPr>
        <w:suppressAutoHyphens/>
        <w:overflowPunct w:val="0"/>
        <w:autoSpaceDE w:val="0"/>
        <w:spacing w:after="120" w:line="240" w:lineRule="auto"/>
        <w:ind w:left="400" w:hanging="400"/>
        <w:jc w:val="both"/>
        <w:textAlignment w:val="baseline"/>
        <w:outlineLvl w:val="1"/>
        <w:rPr>
          <w:rFonts w:ascii="Times New Roman" w:eastAsia="Times New Roman" w:hAnsi="Times New Roman" w:cs="Times New Roman"/>
          <w:b/>
          <w:kern w:val="1"/>
          <w:lang w:eastAsia="ar-SA"/>
          <w14:ligatures w14:val="none"/>
        </w:rPr>
      </w:pPr>
      <w:r w:rsidRPr="00825802">
        <w:rPr>
          <w:rFonts w:ascii="Times New Roman" w:eastAsia="Times New Roman" w:hAnsi="Times New Roman" w:cs="Times New Roman"/>
          <w:b/>
          <w:kern w:val="1"/>
          <w:lang w:eastAsia="ar-SA"/>
          <w14:ligatures w14:val="none"/>
        </w:rPr>
        <w:t>Warunki zawarcia umowy</w:t>
      </w:r>
    </w:p>
    <w:p w14:paraId="2B3CD990" w14:textId="77777777" w:rsidR="00AA44E9" w:rsidRPr="00825802" w:rsidRDefault="00AA44E9" w:rsidP="009D5DB2">
      <w:pPr>
        <w:numPr>
          <w:ilvl w:val="0"/>
          <w:numId w:val="57"/>
        </w:numPr>
        <w:suppressAutoHyphens/>
        <w:overflowPunct w:val="0"/>
        <w:autoSpaceDE w:val="0"/>
        <w:spacing w:after="0" w:line="240" w:lineRule="auto"/>
        <w:ind w:left="800" w:hanging="600"/>
        <w:jc w:val="both"/>
        <w:textAlignment w:val="baseline"/>
        <w:rPr>
          <w:rFonts w:ascii="Times New Roman" w:eastAsia="Arial" w:hAnsi="Times New Roman" w:cs="Times New Roman"/>
          <w:kern w:val="0"/>
          <w:lang w:bidi="en-US"/>
          <w14:ligatures w14:val="none"/>
        </w:rPr>
      </w:pPr>
      <w:r w:rsidRPr="00825802">
        <w:rPr>
          <w:rFonts w:ascii="Times New Roman" w:eastAsia="Arial" w:hAnsi="Times New Roman" w:cs="Times New Roman"/>
          <w:kern w:val="0"/>
          <w:lang w:bidi="en-US"/>
          <w14:ligatures w14:val="none"/>
        </w:rPr>
        <w:t xml:space="preserve">Umowa w sprawie zamówienia publicznego może zostać zawarta wyłącznie z Wykonawcą, którego oferta zostanie wybrana jako najkorzystniejsza, po upływie terminów określonych w art. 308 ust. 2 lub 3 ustawy </w:t>
      </w:r>
      <w:proofErr w:type="spellStart"/>
      <w:r w:rsidRPr="00825802">
        <w:rPr>
          <w:rFonts w:ascii="Times New Roman" w:eastAsia="Arial" w:hAnsi="Times New Roman" w:cs="Times New Roman"/>
          <w:kern w:val="0"/>
          <w:lang w:bidi="en-US"/>
          <w14:ligatures w14:val="none"/>
        </w:rPr>
        <w:t>Pzp</w:t>
      </w:r>
      <w:proofErr w:type="spellEnd"/>
      <w:r w:rsidRPr="00825802">
        <w:rPr>
          <w:rFonts w:ascii="Times New Roman" w:eastAsia="Arial" w:hAnsi="Times New Roman" w:cs="Times New Roman"/>
          <w:kern w:val="0"/>
          <w:lang w:bidi="en-US"/>
          <w14:ligatures w14:val="none"/>
        </w:rPr>
        <w:t>.</w:t>
      </w:r>
    </w:p>
    <w:p w14:paraId="587328C7" w14:textId="77777777" w:rsidR="00AA44E9" w:rsidRPr="00825802" w:rsidRDefault="00AA44E9" w:rsidP="009D5DB2">
      <w:pPr>
        <w:numPr>
          <w:ilvl w:val="0"/>
          <w:numId w:val="57"/>
        </w:numPr>
        <w:suppressAutoHyphens/>
        <w:overflowPunct w:val="0"/>
        <w:autoSpaceDE w:val="0"/>
        <w:spacing w:after="0" w:line="240" w:lineRule="auto"/>
        <w:ind w:left="800" w:hanging="600"/>
        <w:jc w:val="both"/>
        <w:textAlignment w:val="baseline"/>
        <w:rPr>
          <w:rFonts w:ascii="Times New Roman" w:eastAsia="Arial" w:hAnsi="Times New Roman" w:cs="Times New Roman"/>
          <w:kern w:val="0"/>
          <w:lang w:bidi="en-US"/>
          <w14:ligatures w14:val="none"/>
        </w:rPr>
      </w:pPr>
      <w:r w:rsidRPr="00825802">
        <w:rPr>
          <w:rFonts w:ascii="Times New Roman" w:eastAsia="Arial" w:hAnsi="Times New Roman" w:cs="Times New Roman"/>
          <w:kern w:val="0"/>
          <w:lang w:bidi="en-US"/>
          <w14:ligatures w14:val="none"/>
        </w:rPr>
        <w:t>Umowa zostanie podpisana w terminie wyznaczonym przez Zamawiającego.</w:t>
      </w:r>
    </w:p>
    <w:p w14:paraId="54F02E5D" w14:textId="77777777" w:rsidR="00AA44E9" w:rsidRPr="00825802" w:rsidRDefault="00AA44E9" w:rsidP="009D5DB2">
      <w:pPr>
        <w:numPr>
          <w:ilvl w:val="0"/>
          <w:numId w:val="57"/>
        </w:numPr>
        <w:suppressAutoHyphens/>
        <w:overflowPunct w:val="0"/>
        <w:autoSpaceDE w:val="0"/>
        <w:spacing w:after="0" w:line="240" w:lineRule="auto"/>
        <w:ind w:left="800" w:hanging="600"/>
        <w:jc w:val="both"/>
        <w:textAlignment w:val="baseline"/>
        <w:rPr>
          <w:rFonts w:ascii="Times New Roman" w:eastAsia="Arial" w:hAnsi="Times New Roman" w:cs="Times New Roman"/>
          <w:kern w:val="0"/>
          <w:lang w:bidi="en-US"/>
          <w14:ligatures w14:val="none"/>
        </w:rPr>
      </w:pPr>
      <w:r w:rsidRPr="00825802">
        <w:rPr>
          <w:rFonts w:ascii="Times New Roman" w:eastAsia="Arial" w:hAnsi="Times New Roman" w:cs="Times New Roman"/>
          <w:kern w:val="0"/>
          <w:lang w:bidi="en-US"/>
          <w14:ligatures w14:val="none"/>
        </w:rPr>
        <w:t>Przed podpisaniem umowy wykonawca zobowiązany jest przedłożyć zamawiającemu:</w:t>
      </w:r>
    </w:p>
    <w:p w14:paraId="1D2F77FC" w14:textId="77777777" w:rsidR="00AA44E9" w:rsidRPr="00825802" w:rsidRDefault="00AA44E9" w:rsidP="00AA44E9">
      <w:pPr>
        <w:numPr>
          <w:ilvl w:val="0"/>
          <w:numId w:val="24"/>
        </w:numPr>
        <w:suppressAutoHyphens/>
        <w:overflowPunct w:val="0"/>
        <w:autoSpaceDE w:val="0"/>
        <w:spacing w:after="0" w:line="240" w:lineRule="auto"/>
        <w:ind w:left="1200" w:hanging="400"/>
        <w:jc w:val="both"/>
        <w:textAlignment w:val="baseline"/>
        <w:rPr>
          <w:rFonts w:ascii="Times New Roman" w:eastAsia="Arial" w:hAnsi="Times New Roman" w:cs="Times New Roman"/>
          <w:kern w:val="0"/>
          <w:lang w:bidi="en-US"/>
          <w14:ligatures w14:val="none"/>
        </w:rPr>
      </w:pPr>
      <w:r w:rsidRPr="00825802">
        <w:rPr>
          <w:rFonts w:ascii="Times New Roman" w:eastAsia="Arial" w:hAnsi="Times New Roman" w:cs="Times New Roman"/>
          <w:kern w:val="0"/>
          <w:lang w:bidi="en-US"/>
          <w14:ligatures w14:val="none"/>
        </w:rPr>
        <w:t>Kopię umowy regulującej współpracę wykonawców w przypadku Wykonawców wspólnie ubiegających się o udzielenie zamówienia, przy czym termin, na jaki została zawarta nie może być krótszy niż termin realizacji zamówienia;</w:t>
      </w:r>
    </w:p>
    <w:p w14:paraId="411ABBFD" w14:textId="77777777" w:rsidR="00AA44E9" w:rsidRPr="00825802" w:rsidRDefault="00AA44E9" w:rsidP="00AA44E9">
      <w:pPr>
        <w:numPr>
          <w:ilvl w:val="0"/>
          <w:numId w:val="24"/>
        </w:numPr>
        <w:suppressAutoHyphens/>
        <w:overflowPunct w:val="0"/>
        <w:autoSpaceDE w:val="0"/>
        <w:spacing w:after="0" w:line="240" w:lineRule="auto"/>
        <w:ind w:left="1200" w:hanging="400"/>
        <w:jc w:val="both"/>
        <w:textAlignment w:val="baseline"/>
        <w:rPr>
          <w:rFonts w:ascii="Times New Roman" w:eastAsia="Arial" w:hAnsi="Times New Roman" w:cs="Times New Roman"/>
          <w:kern w:val="0"/>
          <w:lang w:bidi="en-US"/>
          <w14:ligatures w14:val="none"/>
        </w:rPr>
      </w:pPr>
      <w:r w:rsidRPr="00825802">
        <w:rPr>
          <w:rFonts w:ascii="Times New Roman" w:eastAsia="Arial" w:hAnsi="Times New Roman" w:cs="Times New Roman"/>
          <w:kern w:val="0"/>
          <w:lang w:bidi="en-US"/>
          <w14:ligatures w14:val="none"/>
        </w:rPr>
        <w:t xml:space="preserve">pełnomocnictwo, jeżeli umowę podpisuje pełnomocnik, o ile nie będzie wynikać </w:t>
      </w:r>
      <w:r w:rsidRPr="00825802">
        <w:rPr>
          <w:rFonts w:ascii="Times New Roman" w:eastAsia="Arial" w:hAnsi="Times New Roman" w:cs="Times New Roman"/>
          <w:kern w:val="0"/>
          <w:lang w:bidi="en-US"/>
          <w14:ligatures w14:val="none"/>
        </w:rPr>
        <w:br/>
        <w:t>z dokumentów załączonych do oferty,</w:t>
      </w:r>
    </w:p>
    <w:p w14:paraId="39AAB0A7" w14:textId="77777777" w:rsidR="00AA44E9" w:rsidRPr="00825802" w:rsidRDefault="00AA44E9" w:rsidP="00AA44E9">
      <w:pPr>
        <w:numPr>
          <w:ilvl w:val="0"/>
          <w:numId w:val="24"/>
        </w:numPr>
        <w:suppressAutoHyphens/>
        <w:overflowPunct w:val="0"/>
        <w:autoSpaceDE w:val="0"/>
        <w:spacing w:after="0" w:line="240" w:lineRule="auto"/>
        <w:ind w:left="1200" w:hanging="400"/>
        <w:jc w:val="both"/>
        <w:textAlignment w:val="baseline"/>
        <w:rPr>
          <w:rFonts w:ascii="Times New Roman" w:eastAsia="Arial" w:hAnsi="Times New Roman" w:cs="Times New Roman"/>
          <w:kern w:val="0"/>
          <w:lang w:bidi="en-US"/>
          <w14:ligatures w14:val="none"/>
        </w:rPr>
      </w:pPr>
      <w:r w:rsidRPr="00825802">
        <w:rPr>
          <w:rFonts w:ascii="Times New Roman" w:eastAsia="Arial" w:hAnsi="Times New Roman" w:cs="Times New Roman"/>
          <w:kern w:val="0"/>
          <w:lang w:bidi="en-US"/>
          <w14:ligatures w14:val="none"/>
        </w:rPr>
        <w:t>innych dokumentów lub oświadczeń, które wynikają z projektowanych postanowień umowy w sprawie zamówienia publicznego, które zostaną wprowadzone do treści tej umowy.</w:t>
      </w:r>
    </w:p>
    <w:p w14:paraId="6447C50B" w14:textId="77777777" w:rsidR="00AA44E9" w:rsidRPr="00825802" w:rsidRDefault="00AA44E9" w:rsidP="009D5DB2">
      <w:pPr>
        <w:widowControl w:val="0"/>
        <w:numPr>
          <w:ilvl w:val="0"/>
          <w:numId w:val="57"/>
        </w:numPr>
        <w:tabs>
          <w:tab w:val="left" w:pos="851"/>
        </w:tabs>
        <w:suppressAutoHyphens/>
        <w:overflowPunct w:val="0"/>
        <w:autoSpaceDE w:val="0"/>
        <w:autoSpaceDN w:val="0"/>
        <w:adjustRightInd w:val="0"/>
        <w:spacing w:after="200" w:line="240" w:lineRule="auto"/>
        <w:ind w:left="800" w:right="6" w:hanging="600"/>
        <w:contextualSpacing/>
        <w:jc w:val="both"/>
        <w:textAlignment w:val="baseline"/>
        <w:rPr>
          <w:rFonts w:ascii="Times New Roman" w:eastAsia="Calibri" w:hAnsi="Times New Roman" w:cs="Times New Roman"/>
          <w:b/>
          <w:bCs/>
          <w:spacing w:val="1"/>
          <w:kern w:val="0"/>
          <w14:ligatures w14:val="none"/>
        </w:rPr>
      </w:pPr>
      <w:r w:rsidRPr="00825802">
        <w:rPr>
          <w:rFonts w:ascii="Times New Roman" w:eastAsia="Calibri" w:hAnsi="Times New Roman" w:cs="Times New Roman"/>
          <w:kern w:val="0"/>
          <w14:ligatures w14:val="none"/>
        </w:rPr>
        <w:t>Jeżeli Wykonawca,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wykonawców oraz wybrać najkorzystniejszą ofertę albo unieważnić postępowanie.</w:t>
      </w:r>
    </w:p>
    <w:p w14:paraId="305F10B0" w14:textId="77777777" w:rsidR="00AA44E9" w:rsidRPr="00825802" w:rsidRDefault="00AA44E9" w:rsidP="009D5DB2">
      <w:pPr>
        <w:widowControl w:val="0"/>
        <w:numPr>
          <w:ilvl w:val="0"/>
          <w:numId w:val="57"/>
        </w:numPr>
        <w:tabs>
          <w:tab w:val="left" w:pos="851"/>
        </w:tabs>
        <w:suppressAutoHyphens/>
        <w:overflowPunct w:val="0"/>
        <w:autoSpaceDE w:val="0"/>
        <w:autoSpaceDN w:val="0"/>
        <w:adjustRightInd w:val="0"/>
        <w:spacing w:after="200" w:line="240" w:lineRule="auto"/>
        <w:ind w:left="800" w:right="6" w:hanging="600"/>
        <w:contextualSpacing/>
        <w:jc w:val="both"/>
        <w:textAlignment w:val="baseline"/>
        <w:rPr>
          <w:rFonts w:ascii="Times New Roman" w:eastAsia="Calibri" w:hAnsi="Times New Roman" w:cs="Times New Roman"/>
          <w:b/>
          <w:bCs/>
          <w:spacing w:val="1"/>
          <w:kern w:val="0"/>
          <w14:ligatures w14:val="none"/>
        </w:rPr>
      </w:pPr>
      <w:r w:rsidRPr="00825802">
        <w:rPr>
          <w:rFonts w:ascii="Times New Roman" w:eastAsia="Calibri" w:hAnsi="Times New Roman" w:cs="Times New Roman"/>
          <w:kern w:val="0"/>
          <w14:ligatures w14:val="none"/>
        </w:rPr>
        <w:t>W s</w:t>
      </w:r>
      <w:r w:rsidRPr="00825802">
        <w:rPr>
          <w:rFonts w:ascii="Times New Roman" w:eastAsia="Calibri" w:hAnsi="Times New Roman" w:cs="Times New Roman"/>
          <w:spacing w:val="1"/>
          <w:kern w:val="0"/>
          <w14:ligatures w14:val="none"/>
        </w:rPr>
        <w:t>p</w:t>
      </w:r>
      <w:r w:rsidRPr="00825802">
        <w:rPr>
          <w:rFonts w:ascii="Times New Roman" w:eastAsia="Calibri" w:hAnsi="Times New Roman" w:cs="Times New Roman"/>
          <w:kern w:val="0"/>
          <w14:ligatures w14:val="none"/>
        </w:rPr>
        <w:t>rawa</w:t>
      </w:r>
      <w:r w:rsidRPr="00825802">
        <w:rPr>
          <w:rFonts w:ascii="Times New Roman" w:eastAsia="Calibri" w:hAnsi="Times New Roman" w:cs="Times New Roman"/>
          <w:spacing w:val="-1"/>
          <w:kern w:val="0"/>
          <w14:ligatures w14:val="none"/>
        </w:rPr>
        <w:t>c</w:t>
      </w:r>
      <w:r w:rsidRPr="00825802">
        <w:rPr>
          <w:rFonts w:ascii="Times New Roman" w:eastAsia="Calibri" w:hAnsi="Times New Roman" w:cs="Times New Roman"/>
          <w:kern w:val="0"/>
          <w14:ligatures w14:val="none"/>
        </w:rPr>
        <w:t xml:space="preserve">h </w:t>
      </w:r>
      <w:r w:rsidRPr="00825802">
        <w:rPr>
          <w:rFonts w:ascii="Times New Roman" w:eastAsia="Calibri" w:hAnsi="Times New Roman" w:cs="Times New Roman"/>
          <w:spacing w:val="1"/>
          <w:kern w:val="0"/>
          <w14:ligatures w14:val="none"/>
        </w:rPr>
        <w:t>n</w:t>
      </w:r>
      <w:r w:rsidRPr="00825802">
        <w:rPr>
          <w:rFonts w:ascii="Times New Roman" w:eastAsia="Calibri" w:hAnsi="Times New Roman" w:cs="Times New Roman"/>
          <w:kern w:val="0"/>
          <w14:ligatures w14:val="none"/>
        </w:rPr>
        <w:t>ie</w:t>
      </w:r>
      <w:r w:rsidRPr="00825802">
        <w:rPr>
          <w:rFonts w:ascii="Times New Roman" w:eastAsia="Calibri" w:hAnsi="Times New Roman" w:cs="Times New Roman"/>
          <w:spacing w:val="-1"/>
          <w:kern w:val="0"/>
          <w14:ligatures w14:val="none"/>
        </w:rPr>
        <w:t>u</w:t>
      </w:r>
      <w:r w:rsidRPr="00825802">
        <w:rPr>
          <w:rFonts w:ascii="Times New Roman" w:eastAsia="Calibri" w:hAnsi="Times New Roman" w:cs="Times New Roman"/>
          <w:kern w:val="0"/>
          <w14:ligatures w14:val="none"/>
        </w:rPr>
        <w:t>reg</w:t>
      </w:r>
      <w:r w:rsidRPr="00825802">
        <w:rPr>
          <w:rFonts w:ascii="Times New Roman" w:eastAsia="Calibri" w:hAnsi="Times New Roman" w:cs="Times New Roman"/>
          <w:spacing w:val="1"/>
          <w:kern w:val="0"/>
          <w14:ligatures w14:val="none"/>
        </w:rPr>
        <w:t>u</w:t>
      </w:r>
      <w:r w:rsidRPr="00825802">
        <w:rPr>
          <w:rFonts w:ascii="Times New Roman" w:eastAsia="Calibri" w:hAnsi="Times New Roman" w:cs="Times New Roman"/>
          <w:spacing w:val="-2"/>
          <w:kern w:val="0"/>
          <w14:ligatures w14:val="none"/>
        </w:rPr>
        <w:t>l</w:t>
      </w:r>
      <w:r w:rsidRPr="00825802">
        <w:rPr>
          <w:rFonts w:ascii="Times New Roman" w:eastAsia="Calibri" w:hAnsi="Times New Roman" w:cs="Times New Roman"/>
          <w:kern w:val="0"/>
          <w14:ligatures w14:val="none"/>
        </w:rPr>
        <w:t>o</w:t>
      </w:r>
      <w:r w:rsidRPr="00825802">
        <w:rPr>
          <w:rFonts w:ascii="Times New Roman" w:eastAsia="Calibri" w:hAnsi="Times New Roman" w:cs="Times New Roman"/>
          <w:spacing w:val="-1"/>
          <w:kern w:val="0"/>
          <w14:ligatures w14:val="none"/>
        </w:rPr>
        <w:t>w</w:t>
      </w:r>
      <w:r w:rsidRPr="00825802">
        <w:rPr>
          <w:rFonts w:ascii="Times New Roman" w:eastAsia="Calibri" w:hAnsi="Times New Roman" w:cs="Times New Roman"/>
          <w:kern w:val="0"/>
          <w14:ligatures w14:val="none"/>
        </w:rPr>
        <w:t>a</w:t>
      </w:r>
      <w:r w:rsidRPr="00825802">
        <w:rPr>
          <w:rFonts w:ascii="Times New Roman" w:eastAsia="Calibri" w:hAnsi="Times New Roman" w:cs="Times New Roman"/>
          <w:spacing w:val="1"/>
          <w:kern w:val="0"/>
          <w14:ligatures w14:val="none"/>
        </w:rPr>
        <w:t>n</w:t>
      </w:r>
      <w:r w:rsidRPr="00825802">
        <w:rPr>
          <w:rFonts w:ascii="Times New Roman" w:eastAsia="Calibri" w:hAnsi="Times New Roman" w:cs="Times New Roman"/>
          <w:kern w:val="0"/>
          <w14:ligatures w14:val="none"/>
        </w:rPr>
        <w:t>y</w:t>
      </w:r>
      <w:r w:rsidRPr="00825802">
        <w:rPr>
          <w:rFonts w:ascii="Times New Roman" w:eastAsia="Calibri" w:hAnsi="Times New Roman" w:cs="Times New Roman"/>
          <w:spacing w:val="-1"/>
          <w:kern w:val="0"/>
          <w14:ligatures w14:val="none"/>
        </w:rPr>
        <w:t>c</w:t>
      </w:r>
      <w:r w:rsidRPr="00825802">
        <w:rPr>
          <w:rFonts w:ascii="Times New Roman" w:eastAsia="Calibri" w:hAnsi="Times New Roman" w:cs="Times New Roman"/>
          <w:kern w:val="0"/>
          <w14:ligatures w14:val="none"/>
        </w:rPr>
        <w:t xml:space="preserve">h w </w:t>
      </w:r>
      <w:r w:rsidRPr="00825802">
        <w:rPr>
          <w:rFonts w:ascii="Times New Roman" w:eastAsia="Calibri" w:hAnsi="Times New Roman" w:cs="Times New Roman"/>
          <w:spacing w:val="1"/>
          <w:kern w:val="0"/>
          <w14:ligatures w14:val="none"/>
        </w:rPr>
        <w:t>n</w:t>
      </w:r>
      <w:r w:rsidRPr="00825802">
        <w:rPr>
          <w:rFonts w:ascii="Times New Roman" w:eastAsia="Calibri" w:hAnsi="Times New Roman" w:cs="Times New Roman"/>
          <w:kern w:val="0"/>
          <w14:ligatures w14:val="none"/>
        </w:rPr>
        <w:t>i</w:t>
      </w:r>
      <w:r w:rsidRPr="00825802">
        <w:rPr>
          <w:rFonts w:ascii="Times New Roman" w:eastAsia="Calibri" w:hAnsi="Times New Roman" w:cs="Times New Roman"/>
          <w:spacing w:val="1"/>
          <w:kern w:val="0"/>
          <w14:ligatures w14:val="none"/>
        </w:rPr>
        <w:t>n</w:t>
      </w:r>
      <w:r w:rsidRPr="00825802">
        <w:rPr>
          <w:rFonts w:ascii="Times New Roman" w:eastAsia="Calibri" w:hAnsi="Times New Roman" w:cs="Times New Roman"/>
          <w:kern w:val="0"/>
          <w14:ligatures w14:val="none"/>
        </w:rPr>
        <w:t>iejs</w:t>
      </w:r>
      <w:r w:rsidRPr="00825802">
        <w:rPr>
          <w:rFonts w:ascii="Times New Roman" w:eastAsia="Calibri" w:hAnsi="Times New Roman" w:cs="Times New Roman"/>
          <w:spacing w:val="-1"/>
          <w:kern w:val="0"/>
          <w14:ligatures w14:val="none"/>
        </w:rPr>
        <w:t>z</w:t>
      </w:r>
      <w:r w:rsidRPr="00825802">
        <w:rPr>
          <w:rFonts w:ascii="Times New Roman" w:eastAsia="Calibri" w:hAnsi="Times New Roman" w:cs="Times New Roman"/>
          <w:kern w:val="0"/>
          <w14:ligatures w14:val="none"/>
        </w:rPr>
        <w:t xml:space="preserve">ej SWZ mają </w:t>
      </w:r>
      <w:r w:rsidRPr="00825802">
        <w:rPr>
          <w:rFonts w:ascii="Times New Roman" w:eastAsia="Calibri" w:hAnsi="Times New Roman" w:cs="Times New Roman"/>
          <w:spacing w:val="1"/>
          <w:kern w:val="0"/>
          <w14:ligatures w14:val="none"/>
        </w:rPr>
        <w:t>z</w:t>
      </w:r>
      <w:r w:rsidRPr="00825802">
        <w:rPr>
          <w:rFonts w:ascii="Times New Roman" w:eastAsia="Calibri" w:hAnsi="Times New Roman" w:cs="Times New Roman"/>
          <w:kern w:val="0"/>
          <w14:ligatures w14:val="none"/>
        </w:rPr>
        <w:t>as</w:t>
      </w:r>
      <w:r w:rsidRPr="00825802">
        <w:rPr>
          <w:rFonts w:ascii="Times New Roman" w:eastAsia="Calibri" w:hAnsi="Times New Roman" w:cs="Times New Roman"/>
          <w:spacing w:val="-1"/>
          <w:kern w:val="0"/>
          <w14:ligatures w14:val="none"/>
        </w:rPr>
        <w:t>t</w:t>
      </w:r>
      <w:r w:rsidRPr="00825802">
        <w:rPr>
          <w:rFonts w:ascii="Times New Roman" w:eastAsia="Calibri" w:hAnsi="Times New Roman" w:cs="Times New Roman"/>
          <w:kern w:val="0"/>
          <w14:ligatures w14:val="none"/>
        </w:rPr>
        <w:t>osowan</w:t>
      </w:r>
      <w:r w:rsidRPr="00825802">
        <w:rPr>
          <w:rFonts w:ascii="Times New Roman" w:eastAsia="Calibri" w:hAnsi="Times New Roman" w:cs="Times New Roman"/>
          <w:spacing w:val="-2"/>
          <w:kern w:val="0"/>
          <w14:ligatures w14:val="none"/>
        </w:rPr>
        <w:t>i</w:t>
      </w:r>
      <w:r w:rsidRPr="00825802">
        <w:rPr>
          <w:rFonts w:ascii="Times New Roman" w:eastAsia="Calibri" w:hAnsi="Times New Roman" w:cs="Times New Roman"/>
          <w:kern w:val="0"/>
          <w14:ligatures w14:val="none"/>
        </w:rPr>
        <w:t xml:space="preserve">e </w:t>
      </w:r>
      <w:r w:rsidRPr="00825802">
        <w:rPr>
          <w:rFonts w:ascii="Times New Roman" w:eastAsia="Calibri" w:hAnsi="Times New Roman" w:cs="Times New Roman"/>
          <w:spacing w:val="1"/>
          <w:kern w:val="0"/>
          <w14:ligatures w14:val="none"/>
        </w:rPr>
        <w:t>p</w:t>
      </w:r>
      <w:r w:rsidRPr="00825802">
        <w:rPr>
          <w:rFonts w:ascii="Times New Roman" w:eastAsia="Calibri" w:hAnsi="Times New Roman" w:cs="Times New Roman"/>
          <w:kern w:val="0"/>
          <w14:ligatures w14:val="none"/>
        </w:rPr>
        <w:t>r</w:t>
      </w:r>
      <w:r w:rsidRPr="00825802">
        <w:rPr>
          <w:rFonts w:ascii="Times New Roman" w:eastAsia="Calibri" w:hAnsi="Times New Roman" w:cs="Times New Roman"/>
          <w:spacing w:val="1"/>
          <w:kern w:val="0"/>
          <w14:ligatures w14:val="none"/>
        </w:rPr>
        <w:t>z</w:t>
      </w:r>
      <w:r w:rsidRPr="00825802">
        <w:rPr>
          <w:rFonts w:ascii="Times New Roman" w:eastAsia="Calibri" w:hAnsi="Times New Roman" w:cs="Times New Roman"/>
          <w:spacing w:val="-2"/>
          <w:kern w:val="0"/>
          <w14:ligatures w14:val="none"/>
        </w:rPr>
        <w:t>e</w:t>
      </w:r>
      <w:r w:rsidRPr="00825802">
        <w:rPr>
          <w:rFonts w:ascii="Times New Roman" w:eastAsia="Calibri" w:hAnsi="Times New Roman" w:cs="Times New Roman"/>
          <w:spacing w:val="1"/>
          <w:kern w:val="0"/>
          <w14:ligatures w14:val="none"/>
        </w:rPr>
        <w:t>p</w:t>
      </w:r>
      <w:r w:rsidRPr="00825802">
        <w:rPr>
          <w:rFonts w:ascii="Times New Roman" w:eastAsia="Calibri" w:hAnsi="Times New Roman" w:cs="Times New Roman"/>
          <w:kern w:val="0"/>
          <w14:ligatures w14:val="none"/>
        </w:rPr>
        <w:t xml:space="preserve">isy </w:t>
      </w:r>
      <w:r w:rsidRPr="00825802">
        <w:rPr>
          <w:rFonts w:ascii="Times New Roman" w:eastAsia="Calibri" w:hAnsi="Times New Roman" w:cs="Times New Roman"/>
          <w:spacing w:val="1"/>
          <w:kern w:val="0"/>
          <w14:ligatures w14:val="none"/>
        </w:rPr>
        <w:t>u</w:t>
      </w:r>
      <w:r w:rsidRPr="00825802">
        <w:rPr>
          <w:rFonts w:ascii="Times New Roman" w:eastAsia="Calibri" w:hAnsi="Times New Roman" w:cs="Times New Roman"/>
          <w:kern w:val="0"/>
          <w14:ligatures w14:val="none"/>
        </w:rPr>
        <w:t>s</w:t>
      </w:r>
      <w:r w:rsidRPr="00825802">
        <w:rPr>
          <w:rFonts w:ascii="Times New Roman" w:eastAsia="Calibri" w:hAnsi="Times New Roman" w:cs="Times New Roman"/>
          <w:spacing w:val="1"/>
          <w:kern w:val="0"/>
          <w14:ligatures w14:val="none"/>
        </w:rPr>
        <w:t>t</w:t>
      </w:r>
      <w:r w:rsidRPr="00825802">
        <w:rPr>
          <w:rFonts w:ascii="Times New Roman" w:eastAsia="Calibri" w:hAnsi="Times New Roman" w:cs="Times New Roman"/>
          <w:kern w:val="0"/>
          <w14:ligatures w14:val="none"/>
        </w:rPr>
        <w:t>a</w:t>
      </w:r>
      <w:r w:rsidRPr="00825802">
        <w:rPr>
          <w:rFonts w:ascii="Times New Roman" w:eastAsia="Calibri" w:hAnsi="Times New Roman" w:cs="Times New Roman"/>
          <w:spacing w:val="-1"/>
          <w:kern w:val="0"/>
          <w14:ligatures w14:val="none"/>
        </w:rPr>
        <w:t>w</w:t>
      </w:r>
      <w:r w:rsidRPr="00825802">
        <w:rPr>
          <w:rFonts w:ascii="Times New Roman" w:eastAsia="Calibri" w:hAnsi="Times New Roman" w:cs="Times New Roman"/>
          <w:kern w:val="0"/>
          <w14:ligatures w14:val="none"/>
        </w:rPr>
        <w:t xml:space="preserve">y </w:t>
      </w:r>
      <w:r w:rsidRPr="00825802">
        <w:rPr>
          <w:rFonts w:ascii="Times New Roman" w:eastAsia="Calibri" w:hAnsi="Times New Roman" w:cs="Times New Roman"/>
          <w:spacing w:val="2"/>
          <w:kern w:val="0"/>
          <w14:ligatures w14:val="none"/>
        </w:rPr>
        <w:t>P</w:t>
      </w:r>
      <w:r w:rsidRPr="00825802">
        <w:rPr>
          <w:rFonts w:ascii="Times New Roman" w:eastAsia="Calibri" w:hAnsi="Times New Roman" w:cs="Times New Roman"/>
          <w:spacing w:val="-1"/>
          <w:kern w:val="0"/>
          <w14:ligatures w14:val="none"/>
        </w:rPr>
        <w:t xml:space="preserve">rawo zamówień publicznych </w:t>
      </w:r>
      <w:r w:rsidRPr="00825802">
        <w:rPr>
          <w:rFonts w:ascii="Times New Roman" w:eastAsia="Calibri" w:hAnsi="Times New Roman" w:cs="Times New Roman"/>
          <w:kern w:val="0"/>
          <w14:ligatures w14:val="none"/>
        </w:rPr>
        <w:t xml:space="preserve">oraz </w:t>
      </w:r>
      <w:r w:rsidRPr="00825802">
        <w:rPr>
          <w:rFonts w:ascii="Times New Roman" w:eastAsia="Calibri" w:hAnsi="Times New Roman" w:cs="Times New Roman"/>
          <w:spacing w:val="1"/>
          <w:kern w:val="0"/>
          <w14:ligatures w14:val="none"/>
        </w:rPr>
        <w:t>p</w:t>
      </w:r>
      <w:r w:rsidRPr="00825802">
        <w:rPr>
          <w:rFonts w:ascii="Times New Roman" w:eastAsia="Calibri" w:hAnsi="Times New Roman" w:cs="Times New Roman"/>
          <w:spacing w:val="-2"/>
          <w:kern w:val="0"/>
          <w14:ligatures w14:val="none"/>
        </w:rPr>
        <w:t>r</w:t>
      </w:r>
      <w:r w:rsidRPr="00825802">
        <w:rPr>
          <w:rFonts w:ascii="Times New Roman" w:eastAsia="Calibri" w:hAnsi="Times New Roman" w:cs="Times New Roman"/>
          <w:spacing w:val="1"/>
          <w:kern w:val="0"/>
          <w14:ligatures w14:val="none"/>
        </w:rPr>
        <w:t>z</w:t>
      </w:r>
      <w:r w:rsidRPr="00825802">
        <w:rPr>
          <w:rFonts w:ascii="Times New Roman" w:eastAsia="Calibri" w:hAnsi="Times New Roman" w:cs="Times New Roman"/>
          <w:kern w:val="0"/>
          <w14:ligatures w14:val="none"/>
        </w:rPr>
        <w:t>e</w:t>
      </w:r>
      <w:r w:rsidRPr="00825802">
        <w:rPr>
          <w:rFonts w:ascii="Times New Roman" w:eastAsia="Calibri" w:hAnsi="Times New Roman" w:cs="Times New Roman"/>
          <w:spacing w:val="1"/>
          <w:kern w:val="0"/>
          <w14:ligatures w14:val="none"/>
        </w:rPr>
        <w:t>p</w:t>
      </w:r>
      <w:r w:rsidRPr="00825802">
        <w:rPr>
          <w:rFonts w:ascii="Times New Roman" w:eastAsia="Calibri" w:hAnsi="Times New Roman" w:cs="Times New Roman"/>
          <w:kern w:val="0"/>
          <w14:ligatures w14:val="none"/>
        </w:rPr>
        <w:t>isy K</w:t>
      </w:r>
      <w:r w:rsidRPr="00825802">
        <w:rPr>
          <w:rFonts w:ascii="Times New Roman" w:eastAsia="Calibri" w:hAnsi="Times New Roman" w:cs="Times New Roman"/>
          <w:spacing w:val="1"/>
          <w:kern w:val="0"/>
          <w14:ligatures w14:val="none"/>
        </w:rPr>
        <w:t>od</w:t>
      </w:r>
      <w:r w:rsidRPr="00825802">
        <w:rPr>
          <w:rFonts w:ascii="Times New Roman" w:eastAsia="Calibri" w:hAnsi="Times New Roman" w:cs="Times New Roman"/>
          <w:kern w:val="0"/>
          <w14:ligatures w14:val="none"/>
        </w:rPr>
        <w:t>e</w:t>
      </w:r>
      <w:r w:rsidRPr="00825802">
        <w:rPr>
          <w:rFonts w:ascii="Times New Roman" w:eastAsia="Calibri" w:hAnsi="Times New Roman" w:cs="Times New Roman"/>
          <w:spacing w:val="-1"/>
          <w:kern w:val="0"/>
          <w14:ligatures w14:val="none"/>
        </w:rPr>
        <w:t>k</w:t>
      </w:r>
      <w:r w:rsidRPr="00825802">
        <w:rPr>
          <w:rFonts w:ascii="Times New Roman" w:eastAsia="Calibri" w:hAnsi="Times New Roman" w:cs="Times New Roman"/>
          <w:kern w:val="0"/>
          <w14:ligatures w14:val="none"/>
        </w:rPr>
        <w:t>su</w:t>
      </w:r>
      <w:r w:rsidRPr="00825802">
        <w:rPr>
          <w:rFonts w:ascii="Times New Roman" w:eastAsia="Calibri" w:hAnsi="Times New Roman" w:cs="Times New Roman"/>
          <w:spacing w:val="-1"/>
          <w:kern w:val="0"/>
          <w14:ligatures w14:val="none"/>
        </w:rPr>
        <w:t xml:space="preserve"> c</w:t>
      </w:r>
      <w:r w:rsidRPr="00825802">
        <w:rPr>
          <w:rFonts w:ascii="Times New Roman" w:eastAsia="Calibri" w:hAnsi="Times New Roman" w:cs="Times New Roman"/>
          <w:kern w:val="0"/>
          <w14:ligatures w14:val="none"/>
        </w:rPr>
        <w:t>y</w:t>
      </w:r>
      <w:r w:rsidRPr="00825802">
        <w:rPr>
          <w:rFonts w:ascii="Times New Roman" w:eastAsia="Calibri" w:hAnsi="Times New Roman" w:cs="Times New Roman"/>
          <w:spacing w:val="-2"/>
          <w:kern w:val="0"/>
          <w14:ligatures w14:val="none"/>
        </w:rPr>
        <w:t>w</w:t>
      </w:r>
      <w:r w:rsidRPr="00825802">
        <w:rPr>
          <w:rFonts w:ascii="Times New Roman" w:eastAsia="Calibri" w:hAnsi="Times New Roman" w:cs="Times New Roman"/>
          <w:kern w:val="0"/>
          <w14:ligatures w14:val="none"/>
        </w:rPr>
        <w:t>il</w:t>
      </w:r>
      <w:r w:rsidRPr="00825802">
        <w:rPr>
          <w:rFonts w:ascii="Times New Roman" w:eastAsia="Calibri" w:hAnsi="Times New Roman" w:cs="Times New Roman"/>
          <w:spacing w:val="1"/>
          <w:kern w:val="0"/>
          <w14:ligatures w14:val="none"/>
        </w:rPr>
        <w:t>n</w:t>
      </w:r>
      <w:r w:rsidRPr="00825802">
        <w:rPr>
          <w:rFonts w:ascii="Times New Roman" w:eastAsia="Calibri" w:hAnsi="Times New Roman" w:cs="Times New Roman"/>
          <w:kern w:val="0"/>
          <w14:ligatures w14:val="none"/>
        </w:rPr>
        <w:t>eg</w:t>
      </w:r>
      <w:r w:rsidRPr="00825802">
        <w:rPr>
          <w:rFonts w:ascii="Times New Roman" w:eastAsia="Calibri" w:hAnsi="Times New Roman" w:cs="Times New Roman"/>
          <w:spacing w:val="1"/>
          <w:kern w:val="0"/>
          <w14:ligatures w14:val="none"/>
        </w:rPr>
        <w:t>o</w:t>
      </w:r>
      <w:r w:rsidRPr="00825802">
        <w:rPr>
          <w:rFonts w:ascii="Times New Roman" w:eastAsia="Calibri" w:hAnsi="Times New Roman" w:cs="Times New Roman"/>
          <w:kern w:val="0"/>
          <w14:ligatures w14:val="none"/>
        </w:rPr>
        <w:t>.</w:t>
      </w:r>
    </w:p>
    <w:p w14:paraId="41A2F0B5" w14:textId="77777777" w:rsidR="00353EEF" w:rsidRPr="00825802" w:rsidRDefault="00353EEF" w:rsidP="00353EEF">
      <w:pPr>
        <w:widowControl w:val="0"/>
        <w:tabs>
          <w:tab w:val="left" w:pos="851"/>
        </w:tabs>
        <w:suppressAutoHyphens/>
        <w:overflowPunct w:val="0"/>
        <w:autoSpaceDE w:val="0"/>
        <w:autoSpaceDN w:val="0"/>
        <w:adjustRightInd w:val="0"/>
        <w:spacing w:after="200" w:line="240" w:lineRule="auto"/>
        <w:ind w:left="800" w:right="6"/>
        <w:contextualSpacing/>
        <w:jc w:val="both"/>
        <w:textAlignment w:val="baseline"/>
        <w:rPr>
          <w:rFonts w:ascii="Times New Roman" w:eastAsia="Calibri" w:hAnsi="Times New Roman" w:cs="Times New Roman"/>
          <w:b/>
          <w:bCs/>
          <w:spacing w:val="1"/>
          <w:kern w:val="0"/>
          <w14:ligatures w14:val="none"/>
        </w:rPr>
      </w:pPr>
    </w:p>
    <w:p w14:paraId="4A0FF3AC" w14:textId="00568586" w:rsidR="00AA44E9" w:rsidRPr="00825802" w:rsidRDefault="00AA44E9" w:rsidP="00353EEF">
      <w:pPr>
        <w:pStyle w:val="Akapitzlist"/>
        <w:numPr>
          <w:ilvl w:val="0"/>
          <w:numId w:val="1"/>
        </w:numPr>
        <w:pBdr>
          <w:bottom w:val="single" w:sz="6" w:space="1" w:color="auto"/>
        </w:pBdr>
        <w:tabs>
          <w:tab w:val="left" w:pos="600"/>
        </w:tabs>
        <w:suppressAutoHyphens/>
        <w:spacing w:after="240" w:line="240" w:lineRule="auto"/>
        <w:outlineLvl w:val="0"/>
        <w:rPr>
          <w:rFonts w:ascii="Times New Roman" w:eastAsia="Times New Roman" w:hAnsi="Times New Roman" w:cs="Times New Roman"/>
          <w:b/>
          <w:kern w:val="1"/>
          <w:lang w:eastAsia="ar-SA"/>
          <w14:ligatures w14:val="none"/>
        </w:rPr>
      </w:pPr>
      <w:r w:rsidRPr="00825802">
        <w:rPr>
          <w:rFonts w:ascii="Times New Roman" w:eastAsia="Times New Roman" w:hAnsi="Times New Roman" w:cs="Times New Roman"/>
          <w:b/>
          <w:kern w:val="1"/>
          <w:lang w:eastAsia="ar-SA"/>
          <w14:ligatures w14:val="none"/>
        </w:rPr>
        <w:t>PROJEKTOWANE POSTANOWIENIA UMOWY</w:t>
      </w:r>
    </w:p>
    <w:p w14:paraId="457D13E3" w14:textId="77777777" w:rsidR="00353EEF" w:rsidRPr="00825802" w:rsidRDefault="00353EEF" w:rsidP="00353EEF">
      <w:pPr>
        <w:pStyle w:val="Akapitzlist"/>
        <w:tabs>
          <w:tab w:val="left" w:pos="600"/>
        </w:tabs>
        <w:suppressAutoHyphens/>
        <w:spacing w:after="240" w:line="240" w:lineRule="auto"/>
        <w:ind w:left="1288"/>
        <w:outlineLvl w:val="0"/>
        <w:rPr>
          <w:rFonts w:ascii="Times New Roman" w:eastAsia="Times New Roman" w:hAnsi="Times New Roman" w:cs="Times New Roman"/>
          <w:b/>
          <w:kern w:val="1"/>
          <w:lang w:eastAsia="ar-SA"/>
          <w14:ligatures w14:val="none"/>
        </w:rPr>
      </w:pPr>
    </w:p>
    <w:p w14:paraId="6103EF1D" w14:textId="77777777" w:rsidR="00AA44E9" w:rsidRPr="00825802" w:rsidRDefault="00AA44E9" w:rsidP="009D5DB2">
      <w:pPr>
        <w:numPr>
          <w:ilvl w:val="0"/>
          <w:numId w:val="36"/>
        </w:numPr>
        <w:tabs>
          <w:tab w:val="left" w:pos="600"/>
        </w:tabs>
        <w:suppressAutoHyphens/>
        <w:overflowPunct w:val="0"/>
        <w:autoSpaceDE w:val="0"/>
        <w:spacing w:after="0" w:line="240" w:lineRule="auto"/>
        <w:ind w:left="400" w:hanging="400"/>
        <w:textAlignment w:val="baseline"/>
        <w:outlineLvl w:val="0"/>
        <w:rPr>
          <w:rFonts w:ascii="Times New Roman" w:eastAsia="Times New Roman" w:hAnsi="Times New Roman" w:cs="Times New Roman"/>
          <w:kern w:val="1"/>
          <w:lang w:eastAsia="ar-SA"/>
          <w14:ligatures w14:val="none"/>
        </w:rPr>
      </w:pPr>
      <w:r w:rsidRPr="00825802">
        <w:rPr>
          <w:rFonts w:ascii="Times New Roman" w:eastAsia="Times New Roman" w:hAnsi="Times New Roman" w:cs="Times New Roman"/>
          <w:kern w:val="1"/>
          <w:lang w:eastAsia="ar-SA"/>
          <w14:ligatures w14:val="none"/>
        </w:rPr>
        <w:lastRenderedPageBreak/>
        <w:t>Projektowane postanowienia umowy stanowią załącznik nr 1 do SWZ.</w:t>
      </w:r>
    </w:p>
    <w:p w14:paraId="6EF91F5F" w14:textId="77777777" w:rsidR="00AA44E9" w:rsidRPr="00825802" w:rsidRDefault="00AA44E9" w:rsidP="009D5DB2">
      <w:pPr>
        <w:numPr>
          <w:ilvl w:val="0"/>
          <w:numId w:val="36"/>
        </w:numPr>
        <w:suppressAutoHyphens/>
        <w:overflowPunct w:val="0"/>
        <w:autoSpaceDE w:val="0"/>
        <w:spacing w:after="200" w:line="240" w:lineRule="auto"/>
        <w:ind w:left="400" w:hanging="400"/>
        <w:contextualSpacing/>
        <w:jc w:val="both"/>
        <w:textAlignment w:val="baseline"/>
        <w:rPr>
          <w:rFonts w:ascii="Times New Roman" w:eastAsia="Calibri" w:hAnsi="Times New Roman" w:cs="Times New Roman"/>
          <w:kern w:val="0"/>
          <w14:ligatures w14:val="none"/>
        </w:rPr>
      </w:pPr>
      <w:r w:rsidRPr="00825802">
        <w:rPr>
          <w:rFonts w:ascii="Times New Roman" w:eastAsia="Calibri" w:hAnsi="Times New Roman" w:cs="Times New Roman"/>
          <w:kern w:val="0"/>
          <w14:ligatures w14:val="none"/>
        </w:rPr>
        <w:t>Złożenie oferty przez Wykonawcę jest jednoznaczne z akceptacją projektowanych postanowień umowy.</w:t>
      </w:r>
    </w:p>
    <w:p w14:paraId="0309161E" w14:textId="77777777" w:rsidR="00353EEF" w:rsidRPr="00825802" w:rsidRDefault="00353EEF" w:rsidP="00353EEF">
      <w:pPr>
        <w:suppressAutoHyphens/>
        <w:overflowPunct w:val="0"/>
        <w:autoSpaceDE w:val="0"/>
        <w:spacing w:after="200" w:line="240" w:lineRule="auto"/>
        <w:ind w:left="400"/>
        <w:contextualSpacing/>
        <w:jc w:val="both"/>
        <w:textAlignment w:val="baseline"/>
        <w:rPr>
          <w:rFonts w:ascii="Times New Roman" w:eastAsia="Calibri" w:hAnsi="Times New Roman" w:cs="Times New Roman"/>
          <w:kern w:val="0"/>
          <w14:ligatures w14:val="none"/>
        </w:rPr>
      </w:pPr>
    </w:p>
    <w:p w14:paraId="663578AB" w14:textId="40540605" w:rsidR="00AA44E9" w:rsidRPr="00825802" w:rsidRDefault="00AA44E9" w:rsidP="00353EEF">
      <w:pPr>
        <w:pStyle w:val="Akapitzlist"/>
        <w:numPr>
          <w:ilvl w:val="0"/>
          <w:numId w:val="1"/>
        </w:numPr>
        <w:pBdr>
          <w:bottom w:val="single" w:sz="6" w:space="1" w:color="auto"/>
        </w:pBdr>
        <w:tabs>
          <w:tab w:val="left" w:pos="600"/>
        </w:tabs>
        <w:suppressAutoHyphens/>
        <w:spacing w:after="240" w:line="240" w:lineRule="auto"/>
        <w:outlineLvl w:val="0"/>
        <w:rPr>
          <w:rFonts w:ascii="Times New Roman" w:eastAsia="Times New Roman" w:hAnsi="Times New Roman" w:cs="Times New Roman"/>
          <w:b/>
          <w:kern w:val="1"/>
          <w:lang w:eastAsia="ar-SA"/>
          <w14:ligatures w14:val="none"/>
        </w:rPr>
      </w:pPr>
      <w:r w:rsidRPr="00825802">
        <w:rPr>
          <w:rFonts w:ascii="Times New Roman" w:eastAsia="Times New Roman" w:hAnsi="Times New Roman" w:cs="Times New Roman"/>
          <w:b/>
          <w:kern w:val="1"/>
          <w:lang w:eastAsia="ar-SA"/>
          <w14:ligatures w14:val="none"/>
        </w:rPr>
        <w:t>WYMAGANIA DOTYCZĄCE ZABEZPIECZENIA NALEŻYTEGO WYKONANIA UMOWY.</w:t>
      </w:r>
    </w:p>
    <w:p w14:paraId="118B0E84" w14:textId="77777777" w:rsidR="00353EEF" w:rsidRPr="00825802" w:rsidRDefault="00353EEF" w:rsidP="00353EEF">
      <w:pPr>
        <w:pStyle w:val="Akapitzlist"/>
        <w:tabs>
          <w:tab w:val="left" w:pos="600"/>
        </w:tabs>
        <w:suppressAutoHyphens/>
        <w:spacing w:after="240" w:line="240" w:lineRule="auto"/>
        <w:ind w:left="1288"/>
        <w:outlineLvl w:val="0"/>
        <w:rPr>
          <w:rFonts w:ascii="Times New Roman" w:eastAsia="Times New Roman" w:hAnsi="Times New Roman" w:cs="Times New Roman"/>
          <w:b/>
          <w:kern w:val="1"/>
          <w:lang w:eastAsia="ar-SA"/>
          <w14:ligatures w14:val="none"/>
        </w:rPr>
      </w:pPr>
    </w:p>
    <w:p w14:paraId="2C632D63" w14:textId="6B9051D5" w:rsidR="00AA44E9" w:rsidRPr="00825802" w:rsidRDefault="00AA44E9" w:rsidP="00AA44E9">
      <w:pPr>
        <w:spacing w:after="120" w:line="240" w:lineRule="auto"/>
        <w:ind w:left="403"/>
        <w:jc w:val="both"/>
        <w:rPr>
          <w:rFonts w:ascii="Times New Roman" w:eastAsia="Arial" w:hAnsi="Times New Roman" w:cs="Times New Roman"/>
          <w:kern w:val="0"/>
          <w:lang w:bidi="en-US"/>
          <w14:ligatures w14:val="none"/>
        </w:rPr>
      </w:pPr>
      <w:r w:rsidRPr="00825802">
        <w:rPr>
          <w:rFonts w:ascii="Times New Roman" w:eastAsia="Arial" w:hAnsi="Times New Roman" w:cs="Times New Roman"/>
          <w:kern w:val="0"/>
          <w:lang w:bidi="en-US"/>
          <w14:ligatures w14:val="none"/>
        </w:rPr>
        <w:t>Zamawiający  wymaga wniesienia zabezpieczenia należytego wykonania umowy</w:t>
      </w:r>
      <w:r w:rsidR="00565035">
        <w:rPr>
          <w:rFonts w:ascii="Times New Roman" w:eastAsia="Arial" w:hAnsi="Times New Roman" w:cs="Times New Roman"/>
          <w:kern w:val="0"/>
          <w:lang w:bidi="en-US"/>
          <w14:ligatures w14:val="none"/>
        </w:rPr>
        <w:t xml:space="preserve"> w wysokości 5% ceny całkowitej podanej w ofercie</w:t>
      </w:r>
      <w:r w:rsidRPr="00825802">
        <w:rPr>
          <w:rFonts w:ascii="Times New Roman" w:eastAsia="Arial" w:hAnsi="Times New Roman" w:cs="Times New Roman"/>
          <w:kern w:val="0"/>
          <w:lang w:bidi="en-US"/>
          <w14:ligatures w14:val="none"/>
        </w:rPr>
        <w:t xml:space="preserve">.  </w:t>
      </w:r>
    </w:p>
    <w:p w14:paraId="2D74B8B1" w14:textId="77777777" w:rsidR="00353EEF" w:rsidRPr="00825802" w:rsidRDefault="00353EEF" w:rsidP="00AA44E9">
      <w:pPr>
        <w:spacing w:after="120" w:line="240" w:lineRule="auto"/>
        <w:ind w:left="403"/>
        <w:jc w:val="both"/>
        <w:rPr>
          <w:rFonts w:ascii="Times New Roman" w:eastAsia="Arial" w:hAnsi="Times New Roman" w:cs="Times New Roman"/>
          <w:kern w:val="0"/>
          <w:lang w:val="en-US" w:bidi="en-US"/>
          <w14:ligatures w14:val="none"/>
        </w:rPr>
      </w:pPr>
    </w:p>
    <w:p w14:paraId="73D0ECB4" w14:textId="5EAADB6D" w:rsidR="00AA44E9" w:rsidRPr="00825802" w:rsidRDefault="00AA44E9" w:rsidP="00353EEF">
      <w:pPr>
        <w:pStyle w:val="Akapitzlist"/>
        <w:numPr>
          <w:ilvl w:val="0"/>
          <w:numId w:val="1"/>
        </w:numPr>
        <w:pBdr>
          <w:bottom w:val="single" w:sz="6" w:space="1" w:color="auto"/>
        </w:pBdr>
        <w:tabs>
          <w:tab w:val="left" w:pos="600"/>
        </w:tabs>
        <w:suppressAutoHyphens/>
        <w:spacing w:after="240" w:line="240" w:lineRule="auto"/>
        <w:outlineLvl w:val="0"/>
        <w:rPr>
          <w:rFonts w:ascii="Times New Roman" w:eastAsia="Times New Roman" w:hAnsi="Times New Roman" w:cs="Times New Roman"/>
          <w:b/>
          <w:kern w:val="1"/>
          <w:lang w:eastAsia="ar-SA"/>
          <w14:ligatures w14:val="none"/>
        </w:rPr>
      </w:pPr>
      <w:r w:rsidRPr="00825802">
        <w:rPr>
          <w:rFonts w:ascii="Times New Roman" w:eastAsia="Times New Roman" w:hAnsi="Times New Roman" w:cs="Times New Roman"/>
          <w:b/>
          <w:kern w:val="1"/>
          <w:lang w:eastAsia="ar-SA"/>
          <w14:ligatures w14:val="none"/>
        </w:rPr>
        <w:t>POSTANOWIENIA KOŃCOWE</w:t>
      </w:r>
    </w:p>
    <w:p w14:paraId="344F4D59" w14:textId="77777777" w:rsidR="00353EEF" w:rsidRPr="00825802" w:rsidRDefault="00353EEF" w:rsidP="00353EEF">
      <w:pPr>
        <w:pStyle w:val="Akapitzlist"/>
        <w:tabs>
          <w:tab w:val="left" w:pos="600"/>
        </w:tabs>
        <w:suppressAutoHyphens/>
        <w:spacing w:after="240" w:line="240" w:lineRule="auto"/>
        <w:ind w:left="1288"/>
        <w:outlineLvl w:val="0"/>
        <w:rPr>
          <w:rFonts w:ascii="Times New Roman" w:eastAsia="Times New Roman" w:hAnsi="Times New Roman" w:cs="Times New Roman"/>
          <w:b/>
          <w:kern w:val="1"/>
          <w:lang w:eastAsia="ar-SA"/>
          <w14:ligatures w14:val="none"/>
        </w:rPr>
      </w:pPr>
    </w:p>
    <w:p w14:paraId="3115A902" w14:textId="77777777" w:rsidR="00AA44E9" w:rsidRPr="00825802" w:rsidRDefault="00AA44E9" w:rsidP="00AA44E9">
      <w:pPr>
        <w:numPr>
          <w:ilvl w:val="0"/>
          <w:numId w:val="21"/>
        </w:numPr>
        <w:tabs>
          <w:tab w:val="num" w:pos="400"/>
        </w:tabs>
        <w:suppressAutoHyphens/>
        <w:overflowPunct w:val="0"/>
        <w:autoSpaceDE w:val="0"/>
        <w:spacing w:after="120" w:line="240" w:lineRule="auto"/>
        <w:ind w:left="403" w:hanging="403"/>
        <w:jc w:val="both"/>
        <w:textAlignment w:val="baseline"/>
        <w:rPr>
          <w:rFonts w:ascii="Times New Roman" w:eastAsia="Times New Roman" w:hAnsi="Times New Roman" w:cs="Times New Roman"/>
          <w:b/>
          <w:kern w:val="1"/>
          <w:lang w:eastAsia="ar-SA"/>
          <w14:ligatures w14:val="none"/>
        </w:rPr>
      </w:pPr>
      <w:r w:rsidRPr="00825802">
        <w:rPr>
          <w:rFonts w:ascii="Times New Roman" w:eastAsia="Times New Roman" w:hAnsi="Times New Roman" w:cs="Times New Roman"/>
          <w:kern w:val="1"/>
          <w:lang w:eastAsia="ar-SA"/>
          <w14:ligatures w14:val="none"/>
        </w:rPr>
        <w:t>Złożenie oferty oznacza zaakceptowanie wszystkich warunków niniejszej Specyfikacji Warunków Zamówienia, Wykonawca nie wnosi żadnych uwag, co do zapisów niniejszej Specyfikacji.</w:t>
      </w:r>
    </w:p>
    <w:p w14:paraId="27016FB2" w14:textId="6864B3E7" w:rsidR="00AA44E9" w:rsidRPr="00825802" w:rsidRDefault="00AA44E9" w:rsidP="00AA44E9">
      <w:pPr>
        <w:numPr>
          <w:ilvl w:val="0"/>
          <w:numId w:val="21"/>
        </w:numPr>
        <w:tabs>
          <w:tab w:val="num" w:pos="400"/>
        </w:tabs>
        <w:suppressAutoHyphens/>
        <w:overflowPunct w:val="0"/>
        <w:autoSpaceDE w:val="0"/>
        <w:spacing w:after="240" w:line="240" w:lineRule="auto"/>
        <w:ind w:left="403" w:hanging="403"/>
        <w:jc w:val="both"/>
        <w:textAlignment w:val="baseline"/>
        <w:rPr>
          <w:rFonts w:ascii="Times New Roman" w:eastAsia="Times New Roman" w:hAnsi="Times New Roman" w:cs="Times New Roman"/>
          <w:kern w:val="1"/>
          <w:lang w:eastAsia="ar-SA"/>
          <w14:ligatures w14:val="none"/>
        </w:rPr>
      </w:pPr>
      <w:r w:rsidRPr="00825802">
        <w:rPr>
          <w:rFonts w:ascii="Times New Roman" w:eastAsia="Times New Roman" w:hAnsi="Times New Roman" w:cs="Times New Roman"/>
          <w:kern w:val="1"/>
          <w:lang w:eastAsia="ar-SA"/>
          <w14:ligatures w14:val="none"/>
        </w:rPr>
        <w:t xml:space="preserve">W sprawach nie uregulowanych niniejszą Specyfikacją mają zastosowanie przepisy ustawy z dnia 11 września 2019 r. Prawo zamówień publicznych </w:t>
      </w:r>
      <w:r w:rsidR="002830EC" w:rsidRPr="00825802">
        <w:rPr>
          <w:rFonts w:ascii="Times New Roman" w:hAnsi="Times New Roman" w:cs="Times New Roman"/>
        </w:rPr>
        <w:t xml:space="preserve">( t. j. Dz.U. z 2024 poz. 1320 z </w:t>
      </w:r>
      <w:proofErr w:type="spellStart"/>
      <w:r w:rsidR="002830EC" w:rsidRPr="00825802">
        <w:rPr>
          <w:rFonts w:ascii="Times New Roman" w:hAnsi="Times New Roman" w:cs="Times New Roman"/>
        </w:rPr>
        <w:t>późn</w:t>
      </w:r>
      <w:proofErr w:type="spellEnd"/>
      <w:r w:rsidR="002830EC" w:rsidRPr="00825802">
        <w:rPr>
          <w:rFonts w:ascii="Times New Roman" w:hAnsi="Times New Roman" w:cs="Times New Roman"/>
        </w:rPr>
        <w:t>. zm.)</w:t>
      </w:r>
      <w:r w:rsidRPr="00825802">
        <w:rPr>
          <w:rFonts w:ascii="Times New Roman" w:eastAsia="Times New Roman" w:hAnsi="Times New Roman" w:cs="Times New Roman"/>
          <w:kern w:val="1"/>
          <w:lang w:eastAsia="ar-SA"/>
          <w14:ligatures w14:val="none"/>
        </w:rPr>
        <w:t>, oraz przepisy Kodeksu Cywilnego.</w:t>
      </w:r>
    </w:p>
    <w:p w14:paraId="7D26BB74" w14:textId="77777777" w:rsidR="00AA44E9" w:rsidRPr="00825802" w:rsidRDefault="00AA44E9" w:rsidP="00AA44E9">
      <w:pPr>
        <w:spacing w:after="0" w:line="240" w:lineRule="auto"/>
        <w:ind w:left="540" w:hanging="140"/>
        <w:jc w:val="both"/>
        <w:rPr>
          <w:rFonts w:ascii="Times New Roman" w:eastAsia="Times New Roman" w:hAnsi="Times New Roman" w:cs="Times New Roman"/>
          <w:b/>
          <w:kern w:val="1"/>
          <w:lang w:eastAsia="ar-SA"/>
          <w14:ligatures w14:val="none"/>
        </w:rPr>
      </w:pPr>
      <w:r w:rsidRPr="00825802">
        <w:rPr>
          <w:rFonts w:ascii="Times New Roman" w:eastAsia="Times New Roman" w:hAnsi="Times New Roman" w:cs="Times New Roman"/>
          <w:b/>
          <w:kern w:val="1"/>
          <w:lang w:eastAsia="ar-SA"/>
          <w14:ligatures w14:val="none"/>
        </w:rPr>
        <w:t>Załączniki do Specyfikacji Warunków Zamówienia:</w:t>
      </w:r>
    </w:p>
    <w:p w14:paraId="51F24F65" w14:textId="77777777" w:rsidR="00AA44E9" w:rsidRPr="00825802" w:rsidRDefault="00AA44E9" w:rsidP="00AA44E9">
      <w:pPr>
        <w:spacing w:after="0" w:line="240" w:lineRule="auto"/>
        <w:ind w:left="540" w:hanging="140"/>
        <w:jc w:val="both"/>
        <w:rPr>
          <w:rFonts w:ascii="Times New Roman" w:eastAsia="Times New Roman" w:hAnsi="Times New Roman" w:cs="Times New Roman"/>
          <w:b/>
          <w:kern w:val="1"/>
          <w:lang w:eastAsia="ar-SA"/>
          <w14:ligatures w14:val="none"/>
        </w:rPr>
      </w:pPr>
    </w:p>
    <w:p w14:paraId="57DCB214" w14:textId="659CAF60" w:rsidR="00AA44E9" w:rsidRPr="00825802" w:rsidRDefault="00AA44E9" w:rsidP="009D5DB2">
      <w:pPr>
        <w:numPr>
          <w:ilvl w:val="0"/>
          <w:numId w:val="59"/>
        </w:numPr>
        <w:tabs>
          <w:tab w:val="left" w:pos="400"/>
        </w:tabs>
        <w:suppressAutoHyphens/>
        <w:overflowPunct w:val="0"/>
        <w:autoSpaceDE w:val="0"/>
        <w:spacing w:after="200" w:line="240" w:lineRule="auto"/>
        <w:ind w:left="700" w:hanging="300"/>
        <w:contextualSpacing/>
        <w:jc w:val="both"/>
        <w:textAlignment w:val="baseline"/>
        <w:rPr>
          <w:rFonts w:ascii="Times New Roman" w:eastAsia="Calibri" w:hAnsi="Times New Roman" w:cs="Times New Roman"/>
          <w:kern w:val="0"/>
          <w14:ligatures w14:val="none"/>
        </w:rPr>
      </w:pPr>
      <w:r w:rsidRPr="00825802">
        <w:rPr>
          <w:rFonts w:ascii="Times New Roman" w:eastAsia="Calibri" w:hAnsi="Times New Roman" w:cs="Times New Roman"/>
          <w:kern w:val="0"/>
          <w14:ligatures w14:val="none"/>
        </w:rPr>
        <w:t>Projektowane postanowienia umowy</w:t>
      </w:r>
      <w:r w:rsidR="002830EC" w:rsidRPr="00825802">
        <w:rPr>
          <w:rFonts w:ascii="Times New Roman" w:eastAsia="Calibri" w:hAnsi="Times New Roman" w:cs="Times New Roman"/>
          <w:kern w:val="0"/>
          <w14:ligatures w14:val="none"/>
        </w:rPr>
        <w:t xml:space="preserve"> </w:t>
      </w:r>
      <w:r w:rsidR="000B06D4" w:rsidRPr="00825802">
        <w:rPr>
          <w:rFonts w:ascii="Times New Roman" w:eastAsia="Calibri" w:hAnsi="Times New Roman" w:cs="Times New Roman"/>
          <w:kern w:val="0"/>
          <w14:ligatures w14:val="none"/>
        </w:rPr>
        <w:t>(zał. nr 1 do SWZ)</w:t>
      </w:r>
    </w:p>
    <w:p w14:paraId="48A881AE" w14:textId="12E67B33" w:rsidR="00AA44E9" w:rsidRPr="00825802" w:rsidRDefault="00AA44E9" w:rsidP="009D5DB2">
      <w:pPr>
        <w:numPr>
          <w:ilvl w:val="0"/>
          <w:numId w:val="59"/>
        </w:numPr>
        <w:tabs>
          <w:tab w:val="left" w:pos="400"/>
        </w:tabs>
        <w:suppressAutoHyphens/>
        <w:overflowPunct w:val="0"/>
        <w:autoSpaceDE w:val="0"/>
        <w:spacing w:after="200" w:line="240" w:lineRule="auto"/>
        <w:ind w:left="700" w:hanging="300"/>
        <w:contextualSpacing/>
        <w:jc w:val="both"/>
        <w:textAlignment w:val="baseline"/>
        <w:rPr>
          <w:rFonts w:ascii="Times New Roman" w:eastAsia="Calibri" w:hAnsi="Times New Roman" w:cs="Times New Roman"/>
          <w:kern w:val="0"/>
          <w14:ligatures w14:val="none"/>
        </w:rPr>
      </w:pPr>
      <w:r w:rsidRPr="00825802">
        <w:rPr>
          <w:rFonts w:ascii="Times New Roman" w:eastAsia="Calibri" w:hAnsi="Times New Roman" w:cs="Times New Roman"/>
          <w:kern w:val="0"/>
          <w14:ligatures w14:val="none"/>
        </w:rPr>
        <w:t xml:space="preserve">Formularz oferty  - </w:t>
      </w:r>
      <w:r w:rsidR="000B06D4" w:rsidRPr="00825802">
        <w:rPr>
          <w:rFonts w:ascii="Times New Roman" w:eastAsia="Calibri" w:hAnsi="Times New Roman" w:cs="Times New Roman"/>
          <w:kern w:val="0"/>
          <w14:ligatures w14:val="none"/>
        </w:rPr>
        <w:t xml:space="preserve"> ( zał. nr 2 do SWZ)</w:t>
      </w:r>
    </w:p>
    <w:p w14:paraId="0383D6F1" w14:textId="0AD4EC49" w:rsidR="00AA44E9" w:rsidRPr="00825802" w:rsidRDefault="00AA44E9" w:rsidP="009D5DB2">
      <w:pPr>
        <w:numPr>
          <w:ilvl w:val="0"/>
          <w:numId w:val="59"/>
        </w:numPr>
        <w:tabs>
          <w:tab w:val="left" w:pos="400"/>
        </w:tabs>
        <w:suppressAutoHyphens/>
        <w:overflowPunct w:val="0"/>
        <w:autoSpaceDE w:val="0"/>
        <w:spacing w:after="0" w:line="240" w:lineRule="auto"/>
        <w:ind w:left="704" w:hanging="301"/>
        <w:jc w:val="both"/>
        <w:textAlignment w:val="baseline"/>
        <w:rPr>
          <w:rFonts w:ascii="Times New Roman" w:eastAsia="Calibri" w:hAnsi="Times New Roman" w:cs="Times New Roman"/>
          <w:kern w:val="0"/>
          <w14:ligatures w14:val="none"/>
        </w:rPr>
      </w:pPr>
      <w:r w:rsidRPr="00825802">
        <w:rPr>
          <w:rFonts w:ascii="Times New Roman" w:eastAsia="Calibri" w:hAnsi="Times New Roman" w:cs="Times New Roman"/>
          <w:kern w:val="0"/>
          <w14:ligatures w14:val="none"/>
        </w:rPr>
        <w:t xml:space="preserve">Oświadczenie o niepodleganiu wykluczeniu oraz spełnianiu warunków udziału w postępowaniu – art. 125 ust.1 – </w:t>
      </w:r>
      <w:r w:rsidR="000679DF" w:rsidRPr="00825802">
        <w:rPr>
          <w:rFonts w:ascii="Times New Roman" w:eastAsia="Calibri" w:hAnsi="Times New Roman" w:cs="Times New Roman"/>
          <w:kern w:val="0"/>
          <w14:ligatures w14:val="none"/>
        </w:rPr>
        <w:t>( zał. nr 3 do SWZ)</w:t>
      </w:r>
    </w:p>
    <w:p w14:paraId="73D99026" w14:textId="4FEF531F" w:rsidR="00AA44E9" w:rsidRPr="00825802" w:rsidRDefault="00AA44E9" w:rsidP="00AA44E9">
      <w:pPr>
        <w:tabs>
          <w:tab w:val="left" w:pos="400"/>
        </w:tabs>
        <w:suppressAutoHyphens/>
        <w:overflowPunct w:val="0"/>
        <w:autoSpaceDE w:val="0"/>
        <w:spacing w:after="0" w:line="240" w:lineRule="auto"/>
        <w:ind w:left="709" w:hanging="425"/>
        <w:jc w:val="both"/>
        <w:textAlignment w:val="baseline"/>
        <w:rPr>
          <w:rFonts w:ascii="Times New Roman" w:eastAsia="Times New Roman" w:hAnsi="Times New Roman" w:cs="Times New Roman"/>
          <w:kern w:val="1"/>
          <w:lang w:eastAsia="ar-SA"/>
          <w14:ligatures w14:val="none"/>
        </w:rPr>
      </w:pPr>
      <w:r w:rsidRPr="00825802">
        <w:rPr>
          <w:rFonts w:ascii="Times New Roman" w:eastAsia="Times New Roman" w:hAnsi="Times New Roman" w:cs="Times New Roman"/>
          <w:kern w:val="1"/>
          <w:lang w:eastAsia="ar-SA"/>
          <w14:ligatures w14:val="none"/>
        </w:rPr>
        <w:t xml:space="preserve">  3a Oświadczenie o niepodleganiu wykluczeniu oraz spełnianiu warunków udziału w postępowaniu – art. 125 ust.1 – dotyczy podmiotu udostępniającego zasoby</w:t>
      </w:r>
      <w:r w:rsidR="000679DF" w:rsidRPr="00825802">
        <w:rPr>
          <w:rFonts w:ascii="Times New Roman" w:eastAsia="Times New Roman" w:hAnsi="Times New Roman" w:cs="Times New Roman"/>
          <w:kern w:val="1"/>
          <w:lang w:eastAsia="ar-SA"/>
          <w14:ligatures w14:val="none"/>
        </w:rPr>
        <w:t xml:space="preserve"> ( zał. nr 3a do SWZ)</w:t>
      </w:r>
    </w:p>
    <w:p w14:paraId="7C7BEF46" w14:textId="6D549B4B" w:rsidR="00AA44E9" w:rsidRPr="00825802" w:rsidRDefault="00AA44E9" w:rsidP="009D5DB2">
      <w:pPr>
        <w:numPr>
          <w:ilvl w:val="0"/>
          <w:numId w:val="59"/>
        </w:numPr>
        <w:tabs>
          <w:tab w:val="left" w:pos="400"/>
        </w:tabs>
        <w:suppressAutoHyphens/>
        <w:overflowPunct w:val="0"/>
        <w:autoSpaceDE w:val="0"/>
        <w:spacing w:after="0" w:line="240" w:lineRule="auto"/>
        <w:ind w:left="704" w:hanging="301"/>
        <w:jc w:val="both"/>
        <w:textAlignment w:val="baseline"/>
        <w:rPr>
          <w:rFonts w:ascii="Times New Roman" w:eastAsia="Calibri" w:hAnsi="Times New Roman" w:cs="Times New Roman"/>
          <w:kern w:val="0"/>
          <w14:ligatures w14:val="none"/>
        </w:rPr>
      </w:pPr>
      <w:r w:rsidRPr="00825802">
        <w:rPr>
          <w:rFonts w:ascii="Times New Roman" w:eastAsia="Calibri" w:hAnsi="Times New Roman" w:cs="Times New Roman"/>
          <w:kern w:val="0"/>
          <w14:ligatures w14:val="none"/>
        </w:rPr>
        <w:t xml:space="preserve">Oświadczenie - art. 117 ust. 4 – </w:t>
      </w:r>
      <w:r w:rsidR="000679DF" w:rsidRPr="00825802">
        <w:rPr>
          <w:rFonts w:ascii="Times New Roman" w:eastAsia="Calibri" w:hAnsi="Times New Roman" w:cs="Times New Roman"/>
          <w:kern w:val="0"/>
          <w14:ligatures w14:val="none"/>
        </w:rPr>
        <w:t xml:space="preserve">( zał. nr 4 do SWZ) </w:t>
      </w:r>
      <w:r w:rsidRPr="00825802">
        <w:rPr>
          <w:rFonts w:ascii="Times New Roman" w:eastAsia="Calibri" w:hAnsi="Times New Roman" w:cs="Times New Roman"/>
          <w:kern w:val="0"/>
          <w14:ligatures w14:val="none"/>
        </w:rPr>
        <w:t>dotyczy tylko wykonawców wspólnie ubiegających się o udzielenie zamówienia</w:t>
      </w:r>
    </w:p>
    <w:p w14:paraId="399738CE" w14:textId="7A8C6CCD" w:rsidR="00AA44E9" w:rsidRPr="00825802" w:rsidRDefault="00AA44E9" w:rsidP="009D5DB2">
      <w:pPr>
        <w:numPr>
          <w:ilvl w:val="0"/>
          <w:numId w:val="59"/>
        </w:numPr>
        <w:tabs>
          <w:tab w:val="left" w:pos="400"/>
        </w:tabs>
        <w:suppressAutoHyphens/>
        <w:overflowPunct w:val="0"/>
        <w:autoSpaceDE w:val="0"/>
        <w:spacing w:after="200" w:line="240" w:lineRule="auto"/>
        <w:ind w:left="700" w:hanging="300"/>
        <w:contextualSpacing/>
        <w:jc w:val="both"/>
        <w:textAlignment w:val="baseline"/>
        <w:rPr>
          <w:rFonts w:ascii="Times New Roman" w:eastAsia="Calibri" w:hAnsi="Times New Roman" w:cs="Times New Roman"/>
          <w:kern w:val="0"/>
          <w14:ligatures w14:val="none"/>
        </w:rPr>
      </w:pPr>
      <w:r w:rsidRPr="00825802">
        <w:rPr>
          <w:rFonts w:ascii="Times New Roman" w:eastAsia="Calibri" w:hAnsi="Times New Roman" w:cs="Times New Roman"/>
          <w:kern w:val="0"/>
          <w14:ligatures w14:val="none"/>
        </w:rPr>
        <w:t xml:space="preserve">Zobowiązanie podmiotu - art. 118 ust. 3 – </w:t>
      </w:r>
      <w:r w:rsidR="000679DF" w:rsidRPr="00825802">
        <w:rPr>
          <w:rFonts w:ascii="Times New Roman" w:eastAsia="Calibri" w:hAnsi="Times New Roman" w:cs="Times New Roman"/>
          <w:kern w:val="0"/>
          <w14:ligatures w14:val="none"/>
        </w:rPr>
        <w:t>( zał. nr 5 do SWZ) – jeżeli dotyczy</w:t>
      </w:r>
    </w:p>
    <w:p w14:paraId="6BE00A6D" w14:textId="59B05EDD" w:rsidR="000679DF" w:rsidRPr="00825802" w:rsidRDefault="000679DF" w:rsidP="009D5DB2">
      <w:pPr>
        <w:numPr>
          <w:ilvl w:val="0"/>
          <w:numId w:val="59"/>
        </w:numPr>
        <w:tabs>
          <w:tab w:val="left" w:pos="400"/>
        </w:tabs>
        <w:suppressAutoHyphens/>
        <w:overflowPunct w:val="0"/>
        <w:autoSpaceDE w:val="0"/>
        <w:spacing w:after="200" w:line="240" w:lineRule="auto"/>
        <w:ind w:left="700" w:hanging="300"/>
        <w:contextualSpacing/>
        <w:jc w:val="both"/>
        <w:textAlignment w:val="baseline"/>
        <w:rPr>
          <w:rFonts w:ascii="Times New Roman" w:eastAsia="Calibri" w:hAnsi="Times New Roman" w:cs="Times New Roman"/>
          <w:kern w:val="0"/>
          <w14:ligatures w14:val="none"/>
        </w:rPr>
      </w:pPr>
      <w:r w:rsidRPr="00825802">
        <w:rPr>
          <w:rFonts w:ascii="Times New Roman" w:eastAsia="Calibri" w:hAnsi="Times New Roman" w:cs="Times New Roman"/>
          <w:kern w:val="0"/>
          <w14:ligatures w14:val="none"/>
        </w:rPr>
        <w:t xml:space="preserve">Oświadczenie o aktualności informacji zawartych w oświadczeniach składanych na podstawie art.125 ust.1 ustawy </w:t>
      </w:r>
      <w:proofErr w:type="spellStart"/>
      <w:r w:rsidRPr="00825802">
        <w:rPr>
          <w:rFonts w:ascii="Times New Roman" w:eastAsia="Calibri" w:hAnsi="Times New Roman" w:cs="Times New Roman"/>
          <w:kern w:val="0"/>
          <w14:ligatures w14:val="none"/>
        </w:rPr>
        <w:t>Pzp</w:t>
      </w:r>
      <w:proofErr w:type="spellEnd"/>
      <w:r w:rsidRPr="00825802">
        <w:rPr>
          <w:rFonts w:ascii="Times New Roman" w:eastAsia="Calibri" w:hAnsi="Times New Roman" w:cs="Times New Roman"/>
          <w:kern w:val="0"/>
          <w14:ligatures w14:val="none"/>
        </w:rPr>
        <w:t xml:space="preserve"> - ( zał. nr 6 do SWZ)</w:t>
      </w:r>
    </w:p>
    <w:p w14:paraId="1B93CCB6" w14:textId="6785C20A" w:rsidR="00AA44E9" w:rsidRPr="00825802" w:rsidRDefault="00AA44E9" w:rsidP="009D5DB2">
      <w:pPr>
        <w:numPr>
          <w:ilvl w:val="0"/>
          <w:numId w:val="59"/>
        </w:numPr>
        <w:tabs>
          <w:tab w:val="left" w:pos="400"/>
        </w:tabs>
        <w:suppressAutoHyphens/>
        <w:overflowPunct w:val="0"/>
        <w:autoSpaceDE w:val="0"/>
        <w:spacing w:after="200" w:line="240" w:lineRule="auto"/>
        <w:ind w:left="700" w:hanging="300"/>
        <w:contextualSpacing/>
        <w:jc w:val="both"/>
        <w:textAlignment w:val="baseline"/>
        <w:rPr>
          <w:rFonts w:ascii="Times New Roman" w:eastAsia="Calibri" w:hAnsi="Times New Roman" w:cs="Times New Roman"/>
          <w:kern w:val="0"/>
          <w14:ligatures w14:val="none"/>
        </w:rPr>
      </w:pPr>
      <w:r w:rsidRPr="00825802">
        <w:rPr>
          <w:rFonts w:ascii="Times New Roman" w:eastAsia="Calibri" w:hAnsi="Times New Roman" w:cs="Times New Roman"/>
          <w:kern w:val="0"/>
          <w14:ligatures w14:val="none"/>
        </w:rPr>
        <w:t xml:space="preserve">Wykaz robót </w:t>
      </w:r>
      <w:r w:rsidR="000679DF" w:rsidRPr="00825802">
        <w:rPr>
          <w:rFonts w:ascii="Times New Roman" w:eastAsia="Calibri" w:hAnsi="Times New Roman" w:cs="Times New Roman"/>
          <w:kern w:val="0"/>
          <w14:ligatures w14:val="none"/>
        </w:rPr>
        <w:t>wykonanych – ( zał. nr 7 do SWZ)</w:t>
      </w:r>
    </w:p>
    <w:p w14:paraId="1021282E" w14:textId="3260BB00" w:rsidR="00AA44E9" w:rsidRPr="00825802" w:rsidRDefault="000679DF" w:rsidP="009D5DB2">
      <w:pPr>
        <w:numPr>
          <w:ilvl w:val="0"/>
          <w:numId w:val="59"/>
        </w:numPr>
        <w:tabs>
          <w:tab w:val="left" w:pos="400"/>
        </w:tabs>
        <w:suppressAutoHyphens/>
        <w:overflowPunct w:val="0"/>
        <w:autoSpaceDE w:val="0"/>
        <w:spacing w:after="200" w:line="240" w:lineRule="auto"/>
        <w:ind w:left="700" w:hanging="300"/>
        <w:contextualSpacing/>
        <w:jc w:val="both"/>
        <w:textAlignment w:val="baseline"/>
        <w:rPr>
          <w:rFonts w:ascii="Times New Roman" w:eastAsia="Calibri" w:hAnsi="Times New Roman" w:cs="Times New Roman"/>
          <w:kern w:val="0"/>
          <w14:ligatures w14:val="none"/>
        </w:rPr>
      </w:pPr>
      <w:r w:rsidRPr="00825802">
        <w:rPr>
          <w:rFonts w:ascii="Times New Roman" w:eastAsia="Calibri" w:hAnsi="Times New Roman" w:cs="Times New Roman"/>
          <w:bCs/>
          <w:iCs/>
          <w:kern w:val="0"/>
          <w14:ligatures w14:val="none"/>
        </w:rPr>
        <w:t>Oświadczenie o dysponowaniu osob</w:t>
      </w:r>
      <w:r w:rsidR="00565035">
        <w:rPr>
          <w:rFonts w:ascii="Times New Roman" w:eastAsia="Calibri" w:hAnsi="Times New Roman" w:cs="Times New Roman"/>
          <w:bCs/>
          <w:iCs/>
          <w:kern w:val="0"/>
          <w14:ligatures w14:val="none"/>
        </w:rPr>
        <w:t xml:space="preserve">ami </w:t>
      </w:r>
      <w:r w:rsidRPr="00825802">
        <w:rPr>
          <w:rFonts w:ascii="Times New Roman" w:eastAsia="Calibri" w:hAnsi="Times New Roman" w:cs="Times New Roman"/>
          <w:bCs/>
          <w:iCs/>
          <w:kern w:val="0"/>
          <w14:ligatures w14:val="none"/>
        </w:rPr>
        <w:t xml:space="preserve"> posiadając</w:t>
      </w:r>
      <w:r w:rsidR="00565035">
        <w:rPr>
          <w:rFonts w:ascii="Times New Roman" w:eastAsia="Calibri" w:hAnsi="Times New Roman" w:cs="Times New Roman"/>
          <w:bCs/>
          <w:iCs/>
          <w:kern w:val="0"/>
          <w14:ligatures w14:val="none"/>
        </w:rPr>
        <w:t xml:space="preserve">ymi </w:t>
      </w:r>
      <w:r w:rsidRPr="00825802">
        <w:rPr>
          <w:rFonts w:ascii="Times New Roman" w:eastAsia="Calibri" w:hAnsi="Times New Roman" w:cs="Times New Roman"/>
          <w:bCs/>
          <w:iCs/>
          <w:kern w:val="0"/>
          <w14:ligatures w14:val="none"/>
        </w:rPr>
        <w:t xml:space="preserve"> odpowiednie uprawnienia budowlane ( zał. nr 8 do SWZ)</w:t>
      </w:r>
    </w:p>
    <w:p w14:paraId="0A99A1DA" w14:textId="77777777" w:rsidR="000679DF" w:rsidRPr="00825802" w:rsidRDefault="000679DF" w:rsidP="000679DF">
      <w:pPr>
        <w:tabs>
          <w:tab w:val="left" w:pos="400"/>
        </w:tabs>
        <w:suppressAutoHyphens/>
        <w:overflowPunct w:val="0"/>
        <w:autoSpaceDE w:val="0"/>
        <w:spacing w:after="200" w:line="240" w:lineRule="auto"/>
        <w:ind w:left="700"/>
        <w:contextualSpacing/>
        <w:jc w:val="both"/>
        <w:textAlignment w:val="baseline"/>
        <w:rPr>
          <w:rFonts w:ascii="Times New Roman" w:eastAsia="Calibri" w:hAnsi="Times New Roman" w:cs="Times New Roman"/>
          <w:kern w:val="0"/>
          <w14:ligatures w14:val="none"/>
        </w:rPr>
      </w:pPr>
    </w:p>
    <w:p w14:paraId="630F19D1" w14:textId="77777777" w:rsidR="00AA44E9" w:rsidRPr="00825802" w:rsidRDefault="00AA44E9" w:rsidP="005045D1">
      <w:pPr>
        <w:tabs>
          <w:tab w:val="num" w:pos="540"/>
        </w:tabs>
        <w:suppressAutoHyphens/>
        <w:overflowPunct w:val="0"/>
        <w:autoSpaceDE w:val="0"/>
        <w:spacing w:after="120" w:line="240" w:lineRule="auto"/>
        <w:ind w:left="539"/>
        <w:jc w:val="center"/>
        <w:textAlignment w:val="baseline"/>
        <w:rPr>
          <w:rFonts w:ascii="Times New Roman" w:eastAsia="Times New Roman" w:hAnsi="Times New Roman" w:cs="Times New Roman"/>
          <w:b/>
          <w:bCs/>
          <w:kern w:val="1"/>
          <w:u w:val="single"/>
          <w:lang w:eastAsia="ar-SA"/>
          <w14:ligatures w14:val="none"/>
        </w:rPr>
      </w:pPr>
      <w:r w:rsidRPr="00825802">
        <w:rPr>
          <w:rFonts w:ascii="Times New Roman" w:eastAsia="Times New Roman" w:hAnsi="Times New Roman" w:cs="Times New Roman"/>
          <w:b/>
          <w:bCs/>
          <w:kern w:val="1"/>
          <w:u w:val="single"/>
          <w:lang w:eastAsia="ar-SA"/>
          <w14:ligatures w14:val="none"/>
        </w:rPr>
        <w:t>Wszystkie załączniki stanowią integralną część specyfikacji.</w:t>
      </w:r>
    </w:p>
    <w:p w14:paraId="26410911" w14:textId="77777777" w:rsidR="00353EEF" w:rsidRPr="00825802" w:rsidRDefault="00353EEF" w:rsidP="00AA44E9">
      <w:pPr>
        <w:tabs>
          <w:tab w:val="num" w:pos="540"/>
        </w:tabs>
        <w:suppressAutoHyphens/>
        <w:overflowPunct w:val="0"/>
        <w:autoSpaceDE w:val="0"/>
        <w:spacing w:after="120" w:line="240" w:lineRule="auto"/>
        <w:ind w:left="539"/>
        <w:jc w:val="both"/>
        <w:textAlignment w:val="baseline"/>
        <w:rPr>
          <w:rFonts w:ascii="Times New Roman" w:eastAsia="Times New Roman" w:hAnsi="Times New Roman" w:cs="Times New Roman"/>
          <w:kern w:val="1"/>
          <w:lang w:eastAsia="ar-SA"/>
          <w14:ligatures w14:val="none"/>
        </w:rPr>
      </w:pPr>
    </w:p>
    <w:p w14:paraId="5BE97037" w14:textId="77777777" w:rsidR="00353EEF" w:rsidRPr="00825802" w:rsidRDefault="00353EEF" w:rsidP="00353EEF">
      <w:pPr>
        <w:tabs>
          <w:tab w:val="num" w:pos="540"/>
        </w:tabs>
        <w:suppressAutoHyphens/>
        <w:overflowPunct w:val="0"/>
        <w:autoSpaceDE w:val="0"/>
        <w:spacing w:after="120" w:line="240" w:lineRule="auto"/>
        <w:ind w:left="5800" w:hanging="271"/>
        <w:textAlignment w:val="baseline"/>
        <w:rPr>
          <w:rFonts w:ascii="Times New Roman" w:eastAsia="Times New Roman" w:hAnsi="Times New Roman" w:cs="Times New Roman"/>
          <w:b/>
          <w:bCs/>
          <w:i/>
          <w:kern w:val="1"/>
          <w:lang w:eastAsia="ar-SA"/>
          <w14:ligatures w14:val="none"/>
        </w:rPr>
      </w:pPr>
    </w:p>
    <w:sectPr w:rsidR="00353EEF" w:rsidRPr="00825802" w:rsidSect="003A3D70">
      <w:headerReference w:type="default" r:id="rId17"/>
      <w:footerReference w:type="default" r:id="rId18"/>
      <w:pgSz w:w="11906" w:h="16838"/>
      <w:pgMar w:top="1417" w:right="1417" w:bottom="1417" w:left="1417" w:header="708" w:footer="708" w:gutter="0"/>
      <w:pgBorders w:offsetFrom="page">
        <w:top w:val="triple" w:sz="4" w:space="24" w:color="auto"/>
        <w:left w:val="triple" w:sz="4" w:space="24" w:color="auto"/>
        <w:bottom w:val="triple" w:sz="4" w:space="24" w:color="auto"/>
        <w:right w:val="trip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64018F" w14:textId="77777777" w:rsidR="00A71BAC" w:rsidRDefault="00A71BAC">
      <w:pPr>
        <w:spacing w:after="0" w:line="240" w:lineRule="auto"/>
      </w:pPr>
      <w:r>
        <w:separator/>
      </w:r>
    </w:p>
  </w:endnote>
  <w:endnote w:type="continuationSeparator" w:id="0">
    <w:p w14:paraId="41B287D2" w14:textId="77777777" w:rsidR="00A71BAC" w:rsidRDefault="00A71B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TE19DFB28t00">
    <w:charset w:val="EE"/>
    <w:family w:val="auto"/>
    <w:pitch w:val="default"/>
  </w:font>
  <w:font w:name="TimesNewRoman">
    <w:altName w:val="Times New Roman"/>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4673198"/>
      <w:docPartObj>
        <w:docPartGallery w:val="Page Numbers (Bottom of Page)"/>
        <w:docPartUnique/>
      </w:docPartObj>
    </w:sdtPr>
    <w:sdtEndPr/>
    <w:sdtContent>
      <w:sdt>
        <w:sdtPr>
          <w:id w:val="1728636285"/>
          <w:docPartObj>
            <w:docPartGallery w:val="Page Numbers (Top of Page)"/>
            <w:docPartUnique/>
          </w:docPartObj>
        </w:sdtPr>
        <w:sdtEndPr/>
        <w:sdtContent>
          <w:p w14:paraId="609023A8" w14:textId="77777777" w:rsidR="00BA3FEE" w:rsidRDefault="002516B3">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4B4CEF5" w14:textId="77777777" w:rsidR="00BA3FEE" w:rsidRDefault="00BA3FE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458610" w14:textId="77777777" w:rsidR="00A71BAC" w:rsidRDefault="00A71BAC">
      <w:pPr>
        <w:spacing w:after="0" w:line="240" w:lineRule="auto"/>
      </w:pPr>
      <w:r>
        <w:separator/>
      </w:r>
    </w:p>
  </w:footnote>
  <w:footnote w:type="continuationSeparator" w:id="0">
    <w:p w14:paraId="74FB00EA" w14:textId="77777777" w:rsidR="00A71BAC" w:rsidRDefault="00A71B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8A8C3E" w14:textId="245D03B7" w:rsidR="00864991" w:rsidRDefault="00864991">
    <w:pPr>
      <w:pStyle w:val="Nagwek"/>
      <w:pBdr>
        <w:bottom w:val="single" w:sz="6" w:space="1" w:color="auto"/>
      </w:pBdr>
    </w:pPr>
    <w:r>
      <w:t>PI.271.16.2024</w:t>
    </w:r>
  </w:p>
  <w:p w14:paraId="51D1B1D6" w14:textId="77777777" w:rsidR="00864991" w:rsidRDefault="0086499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E01F1"/>
    <w:multiLevelType w:val="multilevel"/>
    <w:tmpl w:val="B3F66D34"/>
    <w:lvl w:ilvl="0">
      <w:start w:val="1"/>
      <w:numFmt w:val="decimal"/>
      <w:lvlText w:val="%1."/>
      <w:lvlJc w:val="left"/>
      <w:pPr>
        <w:ind w:left="1120" w:hanging="360"/>
      </w:pPr>
      <w:rPr>
        <w:rFonts w:ascii="Tahoma" w:eastAsia="Lucida Sans Unicode" w:hAnsi="Tahoma" w:cs="Tahoma"/>
        <w:b w:val="0"/>
        <w:bCs w:val="0"/>
        <w:sz w:val="20"/>
        <w:szCs w:val="20"/>
      </w:rPr>
    </w:lvl>
    <w:lvl w:ilvl="1">
      <w:start w:val="2"/>
      <w:numFmt w:val="decimal"/>
      <w:isLgl/>
      <w:lvlText w:val="%1.%2"/>
      <w:lvlJc w:val="left"/>
      <w:pPr>
        <w:ind w:left="1120" w:hanging="360"/>
      </w:pPr>
      <w:rPr>
        <w:rFonts w:hint="default"/>
      </w:rPr>
    </w:lvl>
    <w:lvl w:ilvl="2">
      <w:start w:val="1"/>
      <w:numFmt w:val="decimal"/>
      <w:isLgl/>
      <w:lvlText w:val="%1.%2.%3"/>
      <w:lvlJc w:val="left"/>
      <w:pPr>
        <w:ind w:left="1480" w:hanging="720"/>
      </w:pPr>
      <w:rPr>
        <w:rFonts w:hint="default"/>
      </w:rPr>
    </w:lvl>
    <w:lvl w:ilvl="3">
      <w:start w:val="1"/>
      <w:numFmt w:val="decimal"/>
      <w:isLgl/>
      <w:lvlText w:val="%1.%2.%3.%4"/>
      <w:lvlJc w:val="left"/>
      <w:pPr>
        <w:ind w:left="1480" w:hanging="720"/>
      </w:pPr>
      <w:rPr>
        <w:rFonts w:hint="default"/>
      </w:rPr>
    </w:lvl>
    <w:lvl w:ilvl="4">
      <w:start w:val="1"/>
      <w:numFmt w:val="decimal"/>
      <w:isLgl/>
      <w:lvlText w:val="%1.%2.%3.%4.%5"/>
      <w:lvlJc w:val="left"/>
      <w:pPr>
        <w:ind w:left="184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00" w:hanging="1440"/>
      </w:pPr>
      <w:rPr>
        <w:rFonts w:hint="default"/>
      </w:rPr>
    </w:lvl>
    <w:lvl w:ilvl="7">
      <w:start w:val="1"/>
      <w:numFmt w:val="decimal"/>
      <w:isLgl/>
      <w:lvlText w:val="%1.%2.%3.%4.%5.%6.%7.%8"/>
      <w:lvlJc w:val="left"/>
      <w:pPr>
        <w:ind w:left="2200" w:hanging="1440"/>
      </w:pPr>
      <w:rPr>
        <w:rFonts w:hint="default"/>
      </w:rPr>
    </w:lvl>
    <w:lvl w:ilvl="8">
      <w:start w:val="1"/>
      <w:numFmt w:val="decimal"/>
      <w:isLgl/>
      <w:lvlText w:val="%1.%2.%3.%4.%5.%6.%7.%8.%9"/>
      <w:lvlJc w:val="left"/>
      <w:pPr>
        <w:ind w:left="2200" w:hanging="1440"/>
      </w:pPr>
      <w:rPr>
        <w:rFonts w:hint="default"/>
      </w:rPr>
    </w:lvl>
  </w:abstractNum>
  <w:abstractNum w:abstractNumId="1" w15:restartNumberingAfterBreak="0">
    <w:nsid w:val="06F4017E"/>
    <w:multiLevelType w:val="hybridMultilevel"/>
    <w:tmpl w:val="B7C464FE"/>
    <w:lvl w:ilvl="0" w:tplc="7D545D0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CA00AC"/>
    <w:multiLevelType w:val="hybridMultilevel"/>
    <w:tmpl w:val="FB881B5E"/>
    <w:lvl w:ilvl="0" w:tplc="FBBA9838">
      <w:start w:val="1"/>
      <w:numFmt w:val="decimal"/>
      <w:lvlText w:val="%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3" w15:restartNumberingAfterBreak="0">
    <w:nsid w:val="0B2C37E9"/>
    <w:multiLevelType w:val="hybridMultilevel"/>
    <w:tmpl w:val="BB9E3600"/>
    <w:lvl w:ilvl="0" w:tplc="5C827966">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6A3F44"/>
    <w:multiLevelType w:val="hybridMultilevel"/>
    <w:tmpl w:val="B6D48B3A"/>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5" w15:restartNumberingAfterBreak="0">
    <w:nsid w:val="105422DF"/>
    <w:multiLevelType w:val="multilevel"/>
    <w:tmpl w:val="3EAEEACC"/>
    <w:lvl w:ilvl="0">
      <w:start w:val="4"/>
      <w:numFmt w:val="decimal"/>
      <w:lvlText w:val="%1"/>
      <w:lvlJc w:val="left"/>
      <w:pPr>
        <w:ind w:left="360" w:hanging="360"/>
      </w:pPr>
      <w:rPr>
        <w:rFonts w:hint="default"/>
      </w:rPr>
    </w:lvl>
    <w:lvl w:ilvl="1">
      <w:start w:val="4"/>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29E77D3"/>
    <w:multiLevelType w:val="hybridMultilevel"/>
    <w:tmpl w:val="BB647C2A"/>
    <w:lvl w:ilvl="0" w:tplc="B50ACF7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7457C3"/>
    <w:multiLevelType w:val="hybridMultilevel"/>
    <w:tmpl w:val="43E2AF7A"/>
    <w:lvl w:ilvl="0" w:tplc="366636F8">
      <w:start w:val="1"/>
      <w:numFmt w:val="decimal"/>
      <w:lvlText w:val="3.%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0E66A7"/>
    <w:multiLevelType w:val="hybridMultilevel"/>
    <w:tmpl w:val="E05CAF16"/>
    <w:lvl w:ilvl="0" w:tplc="4DBA63A0">
      <w:start w:val="1"/>
      <w:numFmt w:val="lowerLetter"/>
      <w:lvlText w:val="%1)"/>
      <w:lvlJc w:val="left"/>
      <w:pPr>
        <w:ind w:left="1440" w:hanging="360"/>
      </w:pPr>
      <w:rPr>
        <w:rFonts w:hint="default"/>
        <w:color w:val="auto"/>
      </w:rPr>
    </w:lvl>
    <w:lvl w:ilvl="1" w:tplc="04150019" w:tentative="1">
      <w:start w:val="1"/>
      <w:numFmt w:val="lowerLetter"/>
      <w:lvlText w:val="%2."/>
      <w:lvlJc w:val="left"/>
      <w:pPr>
        <w:ind w:left="1001" w:hanging="360"/>
      </w:pPr>
    </w:lvl>
    <w:lvl w:ilvl="2" w:tplc="0415001B" w:tentative="1">
      <w:start w:val="1"/>
      <w:numFmt w:val="lowerRoman"/>
      <w:lvlText w:val="%3."/>
      <w:lvlJc w:val="right"/>
      <w:pPr>
        <w:ind w:left="1721" w:hanging="180"/>
      </w:pPr>
    </w:lvl>
    <w:lvl w:ilvl="3" w:tplc="0415000F" w:tentative="1">
      <w:start w:val="1"/>
      <w:numFmt w:val="decimal"/>
      <w:lvlText w:val="%4."/>
      <w:lvlJc w:val="left"/>
      <w:pPr>
        <w:ind w:left="2441" w:hanging="360"/>
      </w:pPr>
    </w:lvl>
    <w:lvl w:ilvl="4" w:tplc="04150019" w:tentative="1">
      <w:start w:val="1"/>
      <w:numFmt w:val="lowerLetter"/>
      <w:lvlText w:val="%5."/>
      <w:lvlJc w:val="left"/>
      <w:pPr>
        <w:ind w:left="3161" w:hanging="360"/>
      </w:pPr>
    </w:lvl>
    <w:lvl w:ilvl="5" w:tplc="0415001B" w:tentative="1">
      <w:start w:val="1"/>
      <w:numFmt w:val="lowerRoman"/>
      <w:lvlText w:val="%6."/>
      <w:lvlJc w:val="right"/>
      <w:pPr>
        <w:ind w:left="3881" w:hanging="180"/>
      </w:pPr>
    </w:lvl>
    <w:lvl w:ilvl="6" w:tplc="0415000F" w:tentative="1">
      <w:start w:val="1"/>
      <w:numFmt w:val="decimal"/>
      <w:lvlText w:val="%7."/>
      <w:lvlJc w:val="left"/>
      <w:pPr>
        <w:ind w:left="4601" w:hanging="360"/>
      </w:pPr>
    </w:lvl>
    <w:lvl w:ilvl="7" w:tplc="04150019" w:tentative="1">
      <w:start w:val="1"/>
      <w:numFmt w:val="lowerLetter"/>
      <w:lvlText w:val="%8."/>
      <w:lvlJc w:val="left"/>
      <w:pPr>
        <w:ind w:left="5321" w:hanging="360"/>
      </w:pPr>
    </w:lvl>
    <w:lvl w:ilvl="8" w:tplc="0415001B" w:tentative="1">
      <w:start w:val="1"/>
      <w:numFmt w:val="lowerRoman"/>
      <w:lvlText w:val="%9."/>
      <w:lvlJc w:val="right"/>
      <w:pPr>
        <w:ind w:left="6041" w:hanging="180"/>
      </w:pPr>
    </w:lvl>
  </w:abstractNum>
  <w:abstractNum w:abstractNumId="9" w15:restartNumberingAfterBreak="0">
    <w:nsid w:val="167C567D"/>
    <w:multiLevelType w:val="multilevel"/>
    <w:tmpl w:val="8EA0325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sz w:val="20"/>
        <w:szCs w:val="20"/>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10" w15:restartNumberingAfterBreak="0">
    <w:nsid w:val="181631A4"/>
    <w:multiLevelType w:val="multilevel"/>
    <w:tmpl w:val="9E0249E8"/>
    <w:lvl w:ilvl="0">
      <w:start w:val="1"/>
      <w:numFmt w:val="decimal"/>
      <w:lvlText w:val="%1."/>
      <w:lvlJc w:val="left"/>
      <w:pPr>
        <w:ind w:left="720" w:hanging="360"/>
      </w:pPr>
      <w:rPr>
        <w:rFonts w:hint="default"/>
        <w:b w:val="0"/>
      </w:rPr>
    </w:lvl>
    <w:lvl w:ilvl="1">
      <w:start w:val="6"/>
      <w:numFmt w:val="decimal"/>
      <w:isLgl/>
      <w:lvlText w:val="%1.%2."/>
      <w:lvlJc w:val="left"/>
      <w:pPr>
        <w:ind w:left="1520" w:hanging="720"/>
      </w:pPr>
      <w:rPr>
        <w:rFonts w:hint="default"/>
      </w:rPr>
    </w:lvl>
    <w:lvl w:ilvl="2">
      <w:start w:val="1"/>
      <w:numFmt w:val="decimal"/>
      <w:isLgl/>
      <w:lvlText w:val="%1.%2.%3."/>
      <w:lvlJc w:val="left"/>
      <w:pPr>
        <w:ind w:left="1960" w:hanging="720"/>
      </w:pPr>
      <w:rPr>
        <w:rFonts w:hint="default"/>
      </w:rPr>
    </w:lvl>
    <w:lvl w:ilvl="3">
      <w:start w:val="1"/>
      <w:numFmt w:val="decimal"/>
      <w:isLgl/>
      <w:lvlText w:val="%1.%2.%3.%4."/>
      <w:lvlJc w:val="left"/>
      <w:pPr>
        <w:ind w:left="2760" w:hanging="1080"/>
      </w:pPr>
      <w:rPr>
        <w:rFonts w:hint="default"/>
      </w:rPr>
    </w:lvl>
    <w:lvl w:ilvl="4">
      <w:start w:val="1"/>
      <w:numFmt w:val="decimal"/>
      <w:isLgl/>
      <w:lvlText w:val="%1.%2.%3.%4.%5."/>
      <w:lvlJc w:val="left"/>
      <w:pPr>
        <w:ind w:left="3200" w:hanging="1080"/>
      </w:pPr>
      <w:rPr>
        <w:rFonts w:hint="default"/>
      </w:rPr>
    </w:lvl>
    <w:lvl w:ilvl="5">
      <w:start w:val="1"/>
      <w:numFmt w:val="decimal"/>
      <w:isLgl/>
      <w:lvlText w:val="%1.%2.%3.%4.%5.%6."/>
      <w:lvlJc w:val="left"/>
      <w:pPr>
        <w:ind w:left="4000" w:hanging="1440"/>
      </w:pPr>
      <w:rPr>
        <w:rFonts w:hint="default"/>
      </w:rPr>
    </w:lvl>
    <w:lvl w:ilvl="6">
      <w:start w:val="1"/>
      <w:numFmt w:val="decimal"/>
      <w:isLgl/>
      <w:lvlText w:val="%1.%2.%3.%4.%5.%6.%7."/>
      <w:lvlJc w:val="left"/>
      <w:pPr>
        <w:ind w:left="4800" w:hanging="1800"/>
      </w:pPr>
      <w:rPr>
        <w:rFonts w:hint="default"/>
      </w:rPr>
    </w:lvl>
    <w:lvl w:ilvl="7">
      <w:start w:val="1"/>
      <w:numFmt w:val="decimal"/>
      <w:isLgl/>
      <w:lvlText w:val="%1.%2.%3.%4.%5.%6.%7.%8."/>
      <w:lvlJc w:val="left"/>
      <w:pPr>
        <w:ind w:left="5240" w:hanging="1800"/>
      </w:pPr>
      <w:rPr>
        <w:rFonts w:hint="default"/>
      </w:rPr>
    </w:lvl>
    <w:lvl w:ilvl="8">
      <w:start w:val="1"/>
      <w:numFmt w:val="decimal"/>
      <w:isLgl/>
      <w:lvlText w:val="%1.%2.%3.%4.%5.%6.%7.%8.%9."/>
      <w:lvlJc w:val="left"/>
      <w:pPr>
        <w:ind w:left="6040" w:hanging="2160"/>
      </w:pPr>
      <w:rPr>
        <w:rFonts w:hint="default"/>
      </w:r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2" w15:restartNumberingAfterBreak="0">
    <w:nsid w:val="1AD16D3E"/>
    <w:multiLevelType w:val="hybridMultilevel"/>
    <w:tmpl w:val="AE46419C"/>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3" w15:restartNumberingAfterBreak="0">
    <w:nsid w:val="1E526076"/>
    <w:multiLevelType w:val="hybridMultilevel"/>
    <w:tmpl w:val="C3B48C52"/>
    <w:lvl w:ilvl="0" w:tplc="B24480CC">
      <w:start w:val="1"/>
      <w:numFmt w:val="decimal"/>
      <w:lvlText w:val="%1."/>
      <w:lvlJc w:val="left"/>
      <w:pPr>
        <w:ind w:left="720" w:hanging="360"/>
      </w:pPr>
      <w:rPr>
        <w:rFonts w:ascii="Times New Roman" w:eastAsia="Lucida Sans Unicode" w:hAnsi="Times New Roman" w:cs="Times New Roman" w:hint="default"/>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D916BF"/>
    <w:multiLevelType w:val="hybridMultilevel"/>
    <w:tmpl w:val="DB8AEA0C"/>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5" w15:restartNumberingAfterBreak="0">
    <w:nsid w:val="23AF3B20"/>
    <w:multiLevelType w:val="hybridMultilevel"/>
    <w:tmpl w:val="2E38A85C"/>
    <w:lvl w:ilvl="0" w:tplc="18640D0E">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911553"/>
    <w:multiLevelType w:val="hybridMultilevel"/>
    <w:tmpl w:val="A9FCB35E"/>
    <w:lvl w:ilvl="0" w:tplc="FE163F34">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1B1D27"/>
    <w:multiLevelType w:val="multilevel"/>
    <w:tmpl w:val="3030F3E8"/>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8" w15:restartNumberingAfterBreak="0">
    <w:nsid w:val="2D346066"/>
    <w:multiLevelType w:val="hybridMultilevel"/>
    <w:tmpl w:val="1EC82B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E31D52"/>
    <w:multiLevelType w:val="multilevel"/>
    <w:tmpl w:val="7ACA291E"/>
    <w:lvl w:ilvl="0">
      <w:start w:val="1"/>
      <w:numFmt w:val="decimal"/>
      <w:pStyle w:val="Nagwek2"/>
      <w:lvlText w:val="%1."/>
      <w:lvlJc w:val="left"/>
      <w:pPr>
        <w:ind w:left="560" w:hanging="360"/>
      </w:pPr>
      <w:rPr>
        <w:rFonts w:ascii="Tahoma" w:hAnsi="Tahoma" w:cs="Tahoma" w:hint="default"/>
        <w:b w:val="0"/>
        <w:bCs w:val="0"/>
        <w:i w:val="0"/>
        <w:iCs w:val="0"/>
        <w:caps w:val="0"/>
        <w:smallCaps w:val="0"/>
        <w:strike w:val="0"/>
        <w:dstrike w:val="0"/>
        <w:noProof w:val="0"/>
        <w:vanish w:val="0"/>
        <w:color w:val="000000"/>
        <w:spacing w:val="0"/>
        <w:position w:val="0"/>
        <w:u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isLgl/>
      <w:lvlText w:val="%1.%2"/>
      <w:lvlJc w:val="left"/>
      <w:pPr>
        <w:ind w:left="-340" w:hanging="360"/>
      </w:pPr>
      <w:rPr>
        <w:rFonts w:hint="default"/>
        <w:b w:val="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20" w15:restartNumberingAfterBreak="0">
    <w:nsid w:val="2F3B3425"/>
    <w:multiLevelType w:val="hybridMultilevel"/>
    <w:tmpl w:val="3C26F976"/>
    <w:lvl w:ilvl="0" w:tplc="7D545D08">
      <w:start w:val="1"/>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22" w15:restartNumberingAfterBreak="0">
    <w:nsid w:val="323E3AEC"/>
    <w:multiLevelType w:val="multilevel"/>
    <w:tmpl w:val="5F08493C"/>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4" w15:restartNumberingAfterBreak="0">
    <w:nsid w:val="332E3047"/>
    <w:multiLevelType w:val="multilevel"/>
    <w:tmpl w:val="E054AAFE"/>
    <w:lvl w:ilvl="0">
      <w:start w:val="1"/>
      <w:numFmt w:val="decimal"/>
      <w:lvlText w:val="%1."/>
      <w:lvlJc w:val="left"/>
      <w:pPr>
        <w:ind w:left="3660" w:hanging="360"/>
      </w:pPr>
      <w:rPr>
        <w:rFonts w:ascii="Tahoma" w:eastAsia="Times New Roman" w:hAnsi="Tahoma" w:cs="Tahoma"/>
        <w:b w:val="0"/>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25" w15:restartNumberingAfterBreak="0">
    <w:nsid w:val="37630258"/>
    <w:multiLevelType w:val="hybridMultilevel"/>
    <w:tmpl w:val="2A489954"/>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3C7353"/>
    <w:multiLevelType w:val="hybridMultilevel"/>
    <w:tmpl w:val="3226597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7" w15:restartNumberingAfterBreak="0">
    <w:nsid w:val="3AD83971"/>
    <w:multiLevelType w:val="hybridMultilevel"/>
    <w:tmpl w:val="4AA4F6A8"/>
    <w:lvl w:ilvl="0" w:tplc="43625DBE">
      <w:start w:val="1"/>
      <w:numFmt w:val="decimal"/>
      <w:lvlText w:val="%1."/>
      <w:lvlJc w:val="left"/>
      <w:pPr>
        <w:ind w:left="900" w:hanging="360"/>
      </w:pPr>
      <w:rPr>
        <w:rFonts w:hint="default"/>
        <w:b w:val="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28" w15:restartNumberingAfterBreak="0">
    <w:nsid w:val="3B5E4475"/>
    <w:multiLevelType w:val="hybridMultilevel"/>
    <w:tmpl w:val="36F24716"/>
    <w:lvl w:ilvl="0" w:tplc="B9AC8F9E">
      <w:start w:val="1"/>
      <w:numFmt w:val="decimal"/>
      <w:lvlText w:val="9.%1"/>
      <w:lvlJc w:val="left"/>
      <w:pPr>
        <w:ind w:left="1388" w:hanging="360"/>
      </w:pPr>
      <w:rPr>
        <w:rFonts w:hint="default"/>
        <w:b w:val="0"/>
        <w:color w:val="auto"/>
        <w:sz w:val="20"/>
        <w:szCs w:val="20"/>
      </w:rPr>
    </w:lvl>
    <w:lvl w:ilvl="1" w:tplc="04150019" w:tentative="1">
      <w:start w:val="1"/>
      <w:numFmt w:val="lowerLetter"/>
      <w:lvlText w:val="%2."/>
      <w:lvlJc w:val="left"/>
      <w:pPr>
        <w:ind w:left="2108" w:hanging="360"/>
      </w:pPr>
    </w:lvl>
    <w:lvl w:ilvl="2" w:tplc="0415001B" w:tentative="1">
      <w:start w:val="1"/>
      <w:numFmt w:val="lowerRoman"/>
      <w:lvlText w:val="%3."/>
      <w:lvlJc w:val="right"/>
      <w:pPr>
        <w:ind w:left="2828" w:hanging="180"/>
      </w:pPr>
    </w:lvl>
    <w:lvl w:ilvl="3" w:tplc="0415000F" w:tentative="1">
      <w:start w:val="1"/>
      <w:numFmt w:val="decimal"/>
      <w:lvlText w:val="%4."/>
      <w:lvlJc w:val="left"/>
      <w:pPr>
        <w:ind w:left="3548" w:hanging="360"/>
      </w:pPr>
    </w:lvl>
    <w:lvl w:ilvl="4" w:tplc="04150019" w:tentative="1">
      <w:start w:val="1"/>
      <w:numFmt w:val="lowerLetter"/>
      <w:lvlText w:val="%5."/>
      <w:lvlJc w:val="left"/>
      <w:pPr>
        <w:ind w:left="4268" w:hanging="360"/>
      </w:pPr>
    </w:lvl>
    <w:lvl w:ilvl="5" w:tplc="0415001B" w:tentative="1">
      <w:start w:val="1"/>
      <w:numFmt w:val="lowerRoman"/>
      <w:lvlText w:val="%6."/>
      <w:lvlJc w:val="right"/>
      <w:pPr>
        <w:ind w:left="4988" w:hanging="180"/>
      </w:pPr>
    </w:lvl>
    <w:lvl w:ilvl="6" w:tplc="0415000F" w:tentative="1">
      <w:start w:val="1"/>
      <w:numFmt w:val="decimal"/>
      <w:lvlText w:val="%7."/>
      <w:lvlJc w:val="left"/>
      <w:pPr>
        <w:ind w:left="5708" w:hanging="360"/>
      </w:pPr>
    </w:lvl>
    <w:lvl w:ilvl="7" w:tplc="04150019" w:tentative="1">
      <w:start w:val="1"/>
      <w:numFmt w:val="lowerLetter"/>
      <w:lvlText w:val="%8."/>
      <w:lvlJc w:val="left"/>
      <w:pPr>
        <w:ind w:left="6428" w:hanging="360"/>
      </w:pPr>
    </w:lvl>
    <w:lvl w:ilvl="8" w:tplc="0415001B" w:tentative="1">
      <w:start w:val="1"/>
      <w:numFmt w:val="lowerRoman"/>
      <w:lvlText w:val="%9."/>
      <w:lvlJc w:val="right"/>
      <w:pPr>
        <w:ind w:left="7148" w:hanging="180"/>
      </w:pPr>
    </w:lvl>
  </w:abstractNum>
  <w:abstractNum w:abstractNumId="29" w15:restartNumberingAfterBreak="0">
    <w:nsid w:val="43C803A2"/>
    <w:multiLevelType w:val="hybridMultilevel"/>
    <w:tmpl w:val="57526DE0"/>
    <w:lvl w:ilvl="0" w:tplc="11124CEC">
      <w:start w:val="1"/>
      <w:numFmt w:val="decimal"/>
      <w:lvlText w:val="8.%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AB06E7"/>
    <w:multiLevelType w:val="hybridMultilevel"/>
    <w:tmpl w:val="3650F12C"/>
    <w:lvl w:ilvl="0" w:tplc="B19E68FE">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C1E713A"/>
    <w:multiLevelType w:val="hybridMultilevel"/>
    <w:tmpl w:val="298AEBC6"/>
    <w:lvl w:ilvl="0" w:tplc="4E86F052">
      <w:start w:val="1"/>
      <w:numFmt w:val="bullet"/>
      <w:lvlText w:val=""/>
      <w:lvlJc w:val="left"/>
      <w:pPr>
        <w:ind w:left="733" w:hanging="360"/>
      </w:pPr>
      <w:rPr>
        <w:rFonts w:ascii="Symbol" w:hAnsi="Symbol" w:hint="default"/>
      </w:rPr>
    </w:lvl>
    <w:lvl w:ilvl="1" w:tplc="04150003" w:tentative="1">
      <w:start w:val="1"/>
      <w:numFmt w:val="bullet"/>
      <w:lvlText w:val="o"/>
      <w:lvlJc w:val="left"/>
      <w:pPr>
        <w:ind w:left="1453" w:hanging="360"/>
      </w:pPr>
      <w:rPr>
        <w:rFonts w:ascii="Courier New" w:hAnsi="Courier New" w:cs="Courier New" w:hint="default"/>
      </w:rPr>
    </w:lvl>
    <w:lvl w:ilvl="2" w:tplc="04150005" w:tentative="1">
      <w:start w:val="1"/>
      <w:numFmt w:val="bullet"/>
      <w:lvlText w:val=""/>
      <w:lvlJc w:val="left"/>
      <w:pPr>
        <w:ind w:left="2173" w:hanging="360"/>
      </w:pPr>
      <w:rPr>
        <w:rFonts w:ascii="Wingdings" w:hAnsi="Wingdings" w:hint="default"/>
      </w:rPr>
    </w:lvl>
    <w:lvl w:ilvl="3" w:tplc="04150001" w:tentative="1">
      <w:start w:val="1"/>
      <w:numFmt w:val="bullet"/>
      <w:lvlText w:val=""/>
      <w:lvlJc w:val="left"/>
      <w:pPr>
        <w:ind w:left="2893" w:hanging="360"/>
      </w:pPr>
      <w:rPr>
        <w:rFonts w:ascii="Symbol" w:hAnsi="Symbol" w:hint="default"/>
      </w:rPr>
    </w:lvl>
    <w:lvl w:ilvl="4" w:tplc="04150003" w:tentative="1">
      <w:start w:val="1"/>
      <w:numFmt w:val="bullet"/>
      <w:lvlText w:val="o"/>
      <w:lvlJc w:val="left"/>
      <w:pPr>
        <w:ind w:left="3613" w:hanging="360"/>
      </w:pPr>
      <w:rPr>
        <w:rFonts w:ascii="Courier New" w:hAnsi="Courier New" w:cs="Courier New" w:hint="default"/>
      </w:rPr>
    </w:lvl>
    <w:lvl w:ilvl="5" w:tplc="04150005" w:tentative="1">
      <w:start w:val="1"/>
      <w:numFmt w:val="bullet"/>
      <w:lvlText w:val=""/>
      <w:lvlJc w:val="left"/>
      <w:pPr>
        <w:ind w:left="4333" w:hanging="360"/>
      </w:pPr>
      <w:rPr>
        <w:rFonts w:ascii="Wingdings" w:hAnsi="Wingdings" w:hint="default"/>
      </w:rPr>
    </w:lvl>
    <w:lvl w:ilvl="6" w:tplc="04150001" w:tentative="1">
      <w:start w:val="1"/>
      <w:numFmt w:val="bullet"/>
      <w:lvlText w:val=""/>
      <w:lvlJc w:val="left"/>
      <w:pPr>
        <w:ind w:left="5053" w:hanging="360"/>
      </w:pPr>
      <w:rPr>
        <w:rFonts w:ascii="Symbol" w:hAnsi="Symbol" w:hint="default"/>
      </w:rPr>
    </w:lvl>
    <w:lvl w:ilvl="7" w:tplc="04150003" w:tentative="1">
      <w:start w:val="1"/>
      <w:numFmt w:val="bullet"/>
      <w:lvlText w:val="o"/>
      <w:lvlJc w:val="left"/>
      <w:pPr>
        <w:ind w:left="5773" w:hanging="360"/>
      </w:pPr>
      <w:rPr>
        <w:rFonts w:ascii="Courier New" w:hAnsi="Courier New" w:cs="Courier New" w:hint="default"/>
      </w:rPr>
    </w:lvl>
    <w:lvl w:ilvl="8" w:tplc="04150005" w:tentative="1">
      <w:start w:val="1"/>
      <w:numFmt w:val="bullet"/>
      <w:lvlText w:val=""/>
      <w:lvlJc w:val="left"/>
      <w:pPr>
        <w:ind w:left="6493" w:hanging="360"/>
      </w:pPr>
      <w:rPr>
        <w:rFonts w:ascii="Wingdings" w:hAnsi="Wingdings" w:hint="default"/>
      </w:rPr>
    </w:lvl>
  </w:abstractNum>
  <w:abstractNum w:abstractNumId="32" w15:restartNumberingAfterBreak="0">
    <w:nsid w:val="4C2327FD"/>
    <w:multiLevelType w:val="multilevel"/>
    <w:tmpl w:val="946677BE"/>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3" w15:restartNumberingAfterBreak="0">
    <w:nsid w:val="4C7E4F02"/>
    <w:multiLevelType w:val="hybridMultilevel"/>
    <w:tmpl w:val="B8BE047C"/>
    <w:lvl w:ilvl="0" w:tplc="40927E42">
      <w:start w:val="1"/>
      <w:numFmt w:val="decimal"/>
      <w:lvlText w:val="%1)"/>
      <w:lvlJc w:val="left"/>
      <w:pPr>
        <w:ind w:left="1260" w:hanging="360"/>
      </w:pPr>
      <w:rPr>
        <w:rFonts w:ascii="Tahoma" w:eastAsia="Arial" w:hAnsi="Tahoma" w:cs="Tahoma"/>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4" w15:restartNumberingAfterBreak="0">
    <w:nsid w:val="4CB75EF9"/>
    <w:multiLevelType w:val="hybridMultilevel"/>
    <w:tmpl w:val="B6D48B3A"/>
    <w:lvl w:ilvl="0" w:tplc="04150011">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4E641047"/>
    <w:multiLevelType w:val="hybridMultilevel"/>
    <w:tmpl w:val="CEC855F6"/>
    <w:lvl w:ilvl="0" w:tplc="D772CE6E">
      <w:start w:val="1"/>
      <w:numFmt w:val="upperRoman"/>
      <w:lvlText w:val="%1."/>
      <w:lvlJc w:val="left"/>
      <w:pPr>
        <w:ind w:left="1288"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92518D"/>
    <w:multiLevelType w:val="hybridMultilevel"/>
    <w:tmpl w:val="5B2072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38" w15:restartNumberingAfterBreak="0">
    <w:nsid w:val="5AC570AD"/>
    <w:multiLevelType w:val="hybridMultilevel"/>
    <w:tmpl w:val="E0580C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ACE64D9"/>
    <w:multiLevelType w:val="hybridMultilevel"/>
    <w:tmpl w:val="2AEE5DD4"/>
    <w:lvl w:ilvl="0" w:tplc="F94C5CA8">
      <w:start w:val="1"/>
      <w:numFmt w:val="decimal"/>
      <w:lvlText w:val="%1."/>
      <w:lvlJc w:val="left"/>
      <w:pPr>
        <w:ind w:left="720" w:hanging="360"/>
      </w:pPr>
      <w:rPr>
        <w:rFonts w:ascii="Tahoma" w:eastAsiaTheme="minorHAnsi" w:hAnsi="Tahoma" w:cs="Tahoma"/>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B4B1996"/>
    <w:multiLevelType w:val="multilevel"/>
    <w:tmpl w:val="B784E942"/>
    <w:lvl w:ilvl="0">
      <w:start w:val="1"/>
      <w:numFmt w:val="decimal"/>
      <w:lvlText w:val="%1."/>
      <w:lvlJc w:val="left"/>
      <w:pPr>
        <w:tabs>
          <w:tab w:val="num" w:pos="1515"/>
        </w:tabs>
        <w:ind w:left="1515" w:hanging="435"/>
      </w:pPr>
      <w:rPr>
        <w:rFonts w:hint="default"/>
        <w:b/>
        <w:sz w:val="20"/>
        <w:szCs w:val="20"/>
      </w:rPr>
    </w:lvl>
    <w:lvl w:ilvl="1">
      <w:start w:val="1"/>
      <w:numFmt w:val="decimal"/>
      <w:isLgl/>
      <w:lvlText w:val="%1.%2"/>
      <w:lvlJc w:val="left"/>
      <w:pPr>
        <w:ind w:left="1440" w:hanging="360"/>
      </w:pPr>
      <w:rPr>
        <w:rFonts w:eastAsia="Times New Roman" w:hint="default"/>
        <w:b w:val="0"/>
        <w:sz w:val="19"/>
      </w:rPr>
    </w:lvl>
    <w:lvl w:ilvl="2">
      <w:start w:val="1"/>
      <w:numFmt w:val="decimal"/>
      <w:isLgl/>
      <w:lvlText w:val="%1.%2.%3"/>
      <w:lvlJc w:val="left"/>
      <w:pPr>
        <w:ind w:left="1800" w:hanging="720"/>
      </w:pPr>
      <w:rPr>
        <w:rFonts w:eastAsia="Times New Roman" w:hint="default"/>
        <w:sz w:val="19"/>
      </w:rPr>
    </w:lvl>
    <w:lvl w:ilvl="3">
      <w:start w:val="1"/>
      <w:numFmt w:val="decimal"/>
      <w:isLgl/>
      <w:lvlText w:val="%1.%2.%3.%4"/>
      <w:lvlJc w:val="left"/>
      <w:pPr>
        <w:ind w:left="2160" w:hanging="1080"/>
      </w:pPr>
      <w:rPr>
        <w:rFonts w:eastAsia="Times New Roman" w:hint="default"/>
        <w:sz w:val="19"/>
      </w:rPr>
    </w:lvl>
    <w:lvl w:ilvl="4">
      <w:start w:val="1"/>
      <w:numFmt w:val="decimal"/>
      <w:isLgl/>
      <w:lvlText w:val="%1.%2.%3.%4.%5"/>
      <w:lvlJc w:val="left"/>
      <w:pPr>
        <w:ind w:left="2160" w:hanging="1080"/>
      </w:pPr>
      <w:rPr>
        <w:rFonts w:eastAsia="Times New Roman" w:hint="default"/>
        <w:sz w:val="19"/>
      </w:rPr>
    </w:lvl>
    <w:lvl w:ilvl="5">
      <w:start w:val="1"/>
      <w:numFmt w:val="decimal"/>
      <w:isLgl/>
      <w:lvlText w:val="%1.%2.%3.%4.%5.%6"/>
      <w:lvlJc w:val="left"/>
      <w:pPr>
        <w:ind w:left="2520" w:hanging="1440"/>
      </w:pPr>
      <w:rPr>
        <w:rFonts w:eastAsia="Times New Roman" w:hint="default"/>
        <w:sz w:val="19"/>
      </w:rPr>
    </w:lvl>
    <w:lvl w:ilvl="6">
      <w:start w:val="1"/>
      <w:numFmt w:val="decimal"/>
      <w:isLgl/>
      <w:lvlText w:val="%1.%2.%3.%4.%5.%6.%7"/>
      <w:lvlJc w:val="left"/>
      <w:pPr>
        <w:ind w:left="2520" w:hanging="1440"/>
      </w:pPr>
      <w:rPr>
        <w:rFonts w:eastAsia="Times New Roman" w:hint="default"/>
        <w:sz w:val="19"/>
      </w:rPr>
    </w:lvl>
    <w:lvl w:ilvl="7">
      <w:start w:val="1"/>
      <w:numFmt w:val="decimal"/>
      <w:isLgl/>
      <w:lvlText w:val="%1.%2.%3.%4.%5.%6.%7.%8"/>
      <w:lvlJc w:val="left"/>
      <w:pPr>
        <w:ind w:left="2880" w:hanging="1800"/>
      </w:pPr>
      <w:rPr>
        <w:rFonts w:eastAsia="Times New Roman" w:hint="default"/>
        <w:sz w:val="19"/>
      </w:rPr>
    </w:lvl>
    <w:lvl w:ilvl="8">
      <w:start w:val="1"/>
      <w:numFmt w:val="decimal"/>
      <w:isLgl/>
      <w:lvlText w:val="%1.%2.%3.%4.%5.%6.%7.%8.%9"/>
      <w:lvlJc w:val="left"/>
      <w:pPr>
        <w:ind w:left="2880" w:hanging="1800"/>
      </w:pPr>
      <w:rPr>
        <w:rFonts w:eastAsia="Times New Roman" w:hint="default"/>
        <w:sz w:val="19"/>
      </w:rPr>
    </w:lvl>
  </w:abstractNum>
  <w:abstractNum w:abstractNumId="41" w15:restartNumberingAfterBreak="0">
    <w:nsid w:val="5C881814"/>
    <w:multiLevelType w:val="hybridMultilevel"/>
    <w:tmpl w:val="EB388C6E"/>
    <w:lvl w:ilvl="0" w:tplc="FAAAE934">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F4F277C"/>
    <w:multiLevelType w:val="hybridMultilevel"/>
    <w:tmpl w:val="ED183BC2"/>
    <w:lvl w:ilvl="0" w:tplc="F9889F10">
      <w:start w:val="1"/>
      <w:numFmt w:val="lowerLetter"/>
      <w:lvlText w:val="%1)"/>
      <w:lvlJc w:val="left"/>
      <w:pPr>
        <w:ind w:left="1077" w:hanging="360"/>
      </w:pPr>
      <w:rPr>
        <w:b/>
        <w:bCs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3" w15:restartNumberingAfterBreak="0">
    <w:nsid w:val="60987E8D"/>
    <w:multiLevelType w:val="hybridMultilevel"/>
    <w:tmpl w:val="97A893F6"/>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44" w15:restartNumberingAfterBreak="0">
    <w:nsid w:val="635B6951"/>
    <w:multiLevelType w:val="hybridMultilevel"/>
    <w:tmpl w:val="428E9098"/>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5" w15:restartNumberingAfterBreak="0">
    <w:nsid w:val="681A724A"/>
    <w:multiLevelType w:val="hybridMultilevel"/>
    <w:tmpl w:val="9B9AF4BE"/>
    <w:lvl w:ilvl="0" w:tplc="1942381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A0D42DA"/>
    <w:multiLevelType w:val="multilevel"/>
    <w:tmpl w:val="BF1C0828"/>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asciiTheme="minorHAnsi" w:eastAsiaTheme="minorHAnsi" w:hAnsiTheme="minorHAnsi" w:cstheme="minorBidi"/>
        <w:sz w:val="24"/>
        <w:szCs w:val="24"/>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47" w15:restartNumberingAfterBreak="0">
    <w:nsid w:val="6B4C0EA5"/>
    <w:multiLevelType w:val="multilevel"/>
    <w:tmpl w:val="5DBC86AE"/>
    <w:lvl w:ilvl="0">
      <w:start w:val="1"/>
      <w:numFmt w:val="decimal"/>
      <w:lvlText w:val="%1."/>
      <w:lvlJc w:val="left"/>
      <w:pPr>
        <w:ind w:left="720" w:hanging="360"/>
      </w:pPr>
      <w:rPr>
        <w:rFonts w:hint="default"/>
        <w:b w:val="0"/>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6C29244A"/>
    <w:multiLevelType w:val="hybridMultilevel"/>
    <w:tmpl w:val="AEF0C6A8"/>
    <w:lvl w:ilvl="0" w:tplc="CCD6BBBA">
      <w:start w:val="1"/>
      <w:numFmt w:val="decimal"/>
      <w:lvlText w:val="%1)"/>
      <w:lvlJc w:val="left"/>
      <w:pPr>
        <w:ind w:left="1220" w:hanging="360"/>
      </w:pPr>
      <w:rPr>
        <w:rFonts w:asciiTheme="minorHAnsi" w:eastAsiaTheme="minorHAnsi" w:hAnsiTheme="minorHAnsi" w:cstheme="minorHAnsi"/>
        <w:b w:val="0"/>
        <w:i w:val="0"/>
        <w:sz w:val="20"/>
        <w:szCs w:val="20"/>
      </w:rPr>
    </w:lvl>
    <w:lvl w:ilvl="1" w:tplc="04150019">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49" w15:restartNumberingAfterBreak="0">
    <w:nsid w:val="6D2D292E"/>
    <w:multiLevelType w:val="hybridMultilevel"/>
    <w:tmpl w:val="835824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DD840CE"/>
    <w:multiLevelType w:val="multilevel"/>
    <w:tmpl w:val="D44A9D8E"/>
    <w:lvl w:ilvl="0">
      <w:start w:val="1"/>
      <w:numFmt w:val="decimal"/>
      <w:lvlText w:val="%1."/>
      <w:lvlJc w:val="left"/>
      <w:pPr>
        <w:ind w:left="360" w:hanging="360"/>
      </w:pPr>
      <w:rPr>
        <w:rFonts w:eastAsia="Arial" w:hint="default"/>
        <w:b/>
        <w:color w:val="000000"/>
      </w:rPr>
    </w:lvl>
    <w:lvl w:ilvl="1">
      <w:start w:val="2"/>
      <w:numFmt w:val="decimal"/>
      <w:lvlText w:val="%1.%2."/>
      <w:lvlJc w:val="left"/>
      <w:pPr>
        <w:ind w:left="720" w:hanging="720"/>
      </w:pPr>
      <w:rPr>
        <w:rFonts w:eastAsia="Arial" w:hint="default"/>
        <w:b/>
        <w:color w:val="000000"/>
      </w:rPr>
    </w:lvl>
    <w:lvl w:ilvl="2">
      <w:start w:val="1"/>
      <w:numFmt w:val="decimal"/>
      <w:lvlText w:val="%1.%2.%3."/>
      <w:lvlJc w:val="left"/>
      <w:pPr>
        <w:ind w:left="720" w:hanging="720"/>
      </w:pPr>
      <w:rPr>
        <w:rFonts w:eastAsia="Arial" w:hint="default"/>
        <w:b/>
        <w:color w:val="000000"/>
      </w:rPr>
    </w:lvl>
    <w:lvl w:ilvl="3">
      <w:start w:val="1"/>
      <w:numFmt w:val="decimal"/>
      <w:lvlText w:val="%1.%2.%3.%4."/>
      <w:lvlJc w:val="left"/>
      <w:pPr>
        <w:ind w:left="1080" w:hanging="1080"/>
      </w:pPr>
      <w:rPr>
        <w:rFonts w:eastAsia="Arial" w:hint="default"/>
        <w:b/>
        <w:color w:val="000000"/>
      </w:rPr>
    </w:lvl>
    <w:lvl w:ilvl="4">
      <w:start w:val="1"/>
      <w:numFmt w:val="decimal"/>
      <w:lvlText w:val="%1.%2.%3.%4.%5."/>
      <w:lvlJc w:val="left"/>
      <w:pPr>
        <w:ind w:left="1080" w:hanging="1080"/>
      </w:pPr>
      <w:rPr>
        <w:rFonts w:eastAsia="Arial" w:hint="default"/>
        <w:b/>
        <w:color w:val="000000"/>
      </w:rPr>
    </w:lvl>
    <w:lvl w:ilvl="5">
      <w:start w:val="1"/>
      <w:numFmt w:val="decimal"/>
      <w:lvlText w:val="%1.%2.%3.%4.%5.%6."/>
      <w:lvlJc w:val="left"/>
      <w:pPr>
        <w:ind w:left="1440" w:hanging="1440"/>
      </w:pPr>
      <w:rPr>
        <w:rFonts w:eastAsia="Arial" w:hint="default"/>
        <w:b/>
        <w:color w:val="000000"/>
      </w:rPr>
    </w:lvl>
    <w:lvl w:ilvl="6">
      <w:start w:val="1"/>
      <w:numFmt w:val="decimal"/>
      <w:lvlText w:val="%1.%2.%3.%4.%5.%6.%7."/>
      <w:lvlJc w:val="left"/>
      <w:pPr>
        <w:ind w:left="1800" w:hanging="1800"/>
      </w:pPr>
      <w:rPr>
        <w:rFonts w:eastAsia="Arial" w:hint="default"/>
        <w:b/>
        <w:color w:val="000000"/>
      </w:rPr>
    </w:lvl>
    <w:lvl w:ilvl="7">
      <w:start w:val="1"/>
      <w:numFmt w:val="decimal"/>
      <w:lvlText w:val="%1.%2.%3.%4.%5.%6.%7.%8."/>
      <w:lvlJc w:val="left"/>
      <w:pPr>
        <w:ind w:left="1800" w:hanging="1800"/>
      </w:pPr>
      <w:rPr>
        <w:rFonts w:eastAsia="Arial" w:hint="default"/>
        <w:b/>
        <w:color w:val="000000"/>
      </w:rPr>
    </w:lvl>
    <w:lvl w:ilvl="8">
      <w:start w:val="1"/>
      <w:numFmt w:val="decimal"/>
      <w:lvlText w:val="%1.%2.%3.%4.%5.%6.%7.%8.%9."/>
      <w:lvlJc w:val="left"/>
      <w:pPr>
        <w:ind w:left="2160" w:hanging="2160"/>
      </w:pPr>
      <w:rPr>
        <w:rFonts w:eastAsia="Arial" w:hint="default"/>
        <w:b/>
        <w:color w:val="000000"/>
      </w:rPr>
    </w:lvl>
  </w:abstractNum>
  <w:abstractNum w:abstractNumId="51" w15:restartNumberingAfterBreak="0">
    <w:nsid w:val="6E226FAB"/>
    <w:multiLevelType w:val="hybridMultilevel"/>
    <w:tmpl w:val="8B2CB9BA"/>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52" w15:restartNumberingAfterBreak="0">
    <w:nsid w:val="6E8C4036"/>
    <w:multiLevelType w:val="multilevel"/>
    <w:tmpl w:val="E5BC1356"/>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70B10671"/>
    <w:multiLevelType w:val="hybridMultilevel"/>
    <w:tmpl w:val="033C955A"/>
    <w:lvl w:ilvl="0" w:tplc="FFCCD0F6">
      <w:start w:val="1"/>
      <w:numFmt w:val="decimal"/>
      <w:lvlText w:val="23.%1"/>
      <w:lvlJc w:val="left"/>
      <w:pPr>
        <w:ind w:left="720" w:hanging="360"/>
      </w:pPr>
      <w:rPr>
        <w:rFonts w:cs="Times New Roman" w:hint="default"/>
        <w:b w:val="0"/>
        <w:bCs w:val="0"/>
        <w:sz w:val="20"/>
        <w:szCs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724F19A9"/>
    <w:multiLevelType w:val="hybridMultilevel"/>
    <w:tmpl w:val="B91C1824"/>
    <w:lvl w:ilvl="0" w:tplc="A33EEC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72E225F3"/>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56" w15:restartNumberingAfterBreak="0">
    <w:nsid w:val="73E72A38"/>
    <w:multiLevelType w:val="multilevel"/>
    <w:tmpl w:val="A508CB5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7" w15:restartNumberingAfterBreak="0">
    <w:nsid w:val="762A075F"/>
    <w:multiLevelType w:val="hybridMultilevel"/>
    <w:tmpl w:val="B0D6A6DC"/>
    <w:lvl w:ilvl="0" w:tplc="93F6D67A">
      <w:start w:val="1"/>
      <w:numFmt w:val="decimal"/>
      <w:lvlText w:val="3.%1"/>
      <w:lvlJc w:val="left"/>
      <w:pPr>
        <w:tabs>
          <w:tab w:val="num" w:pos="720"/>
        </w:tabs>
        <w:ind w:left="720" w:hanging="360"/>
      </w:pPr>
      <w:rPr>
        <w:rFonts w:hint="default"/>
        <w:b w:val="0"/>
        <w:color w:val="auto"/>
        <w:sz w:val="20"/>
        <w:szCs w:val="20"/>
      </w:rPr>
    </w:lvl>
    <w:lvl w:ilvl="1" w:tplc="1B30506A">
      <w:start w:val="4"/>
      <w:numFmt w:val="decimal"/>
      <w:lvlText w:val="%2."/>
      <w:lvlJc w:val="left"/>
      <w:pPr>
        <w:tabs>
          <w:tab w:val="num" w:pos="1329"/>
        </w:tabs>
        <w:ind w:left="1329" w:hanging="249"/>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76893D23"/>
    <w:multiLevelType w:val="hybridMultilevel"/>
    <w:tmpl w:val="74961E62"/>
    <w:lvl w:ilvl="0" w:tplc="DBDE6D0A">
      <w:start w:val="1"/>
      <w:numFmt w:val="decimal"/>
      <w:lvlText w:val="6.%1"/>
      <w:lvlJc w:val="left"/>
      <w:pPr>
        <w:ind w:left="460" w:hanging="360"/>
      </w:pPr>
      <w:rPr>
        <w:rFonts w:hint="default"/>
        <w:b w:val="0"/>
        <w:sz w:val="20"/>
        <w:szCs w:val="20"/>
      </w:rPr>
    </w:lvl>
    <w:lvl w:ilvl="1" w:tplc="04150019" w:tentative="1">
      <w:start w:val="1"/>
      <w:numFmt w:val="lowerLetter"/>
      <w:lvlText w:val="%2."/>
      <w:lvlJc w:val="left"/>
      <w:pPr>
        <w:ind w:left="1180" w:hanging="360"/>
      </w:pPr>
    </w:lvl>
    <w:lvl w:ilvl="2" w:tplc="0415001B" w:tentative="1">
      <w:start w:val="1"/>
      <w:numFmt w:val="lowerRoman"/>
      <w:lvlText w:val="%3."/>
      <w:lvlJc w:val="right"/>
      <w:pPr>
        <w:ind w:left="1900" w:hanging="180"/>
      </w:pPr>
    </w:lvl>
    <w:lvl w:ilvl="3" w:tplc="0415000F" w:tentative="1">
      <w:start w:val="1"/>
      <w:numFmt w:val="decimal"/>
      <w:lvlText w:val="%4."/>
      <w:lvlJc w:val="left"/>
      <w:pPr>
        <w:ind w:left="2620" w:hanging="360"/>
      </w:pPr>
    </w:lvl>
    <w:lvl w:ilvl="4" w:tplc="04150019" w:tentative="1">
      <w:start w:val="1"/>
      <w:numFmt w:val="lowerLetter"/>
      <w:lvlText w:val="%5."/>
      <w:lvlJc w:val="left"/>
      <w:pPr>
        <w:ind w:left="3340" w:hanging="360"/>
      </w:pPr>
    </w:lvl>
    <w:lvl w:ilvl="5" w:tplc="0415001B" w:tentative="1">
      <w:start w:val="1"/>
      <w:numFmt w:val="lowerRoman"/>
      <w:lvlText w:val="%6."/>
      <w:lvlJc w:val="right"/>
      <w:pPr>
        <w:ind w:left="4060" w:hanging="180"/>
      </w:pPr>
    </w:lvl>
    <w:lvl w:ilvl="6" w:tplc="0415000F" w:tentative="1">
      <w:start w:val="1"/>
      <w:numFmt w:val="decimal"/>
      <w:lvlText w:val="%7."/>
      <w:lvlJc w:val="left"/>
      <w:pPr>
        <w:ind w:left="4780" w:hanging="360"/>
      </w:pPr>
    </w:lvl>
    <w:lvl w:ilvl="7" w:tplc="04150019" w:tentative="1">
      <w:start w:val="1"/>
      <w:numFmt w:val="lowerLetter"/>
      <w:lvlText w:val="%8."/>
      <w:lvlJc w:val="left"/>
      <w:pPr>
        <w:ind w:left="5500" w:hanging="360"/>
      </w:pPr>
    </w:lvl>
    <w:lvl w:ilvl="8" w:tplc="0415001B" w:tentative="1">
      <w:start w:val="1"/>
      <w:numFmt w:val="lowerRoman"/>
      <w:lvlText w:val="%9."/>
      <w:lvlJc w:val="right"/>
      <w:pPr>
        <w:ind w:left="6220" w:hanging="180"/>
      </w:pPr>
    </w:lvl>
  </w:abstractNum>
  <w:abstractNum w:abstractNumId="59" w15:restartNumberingAfterBreak="0">
    <w:nsid w:val="79ED4784"/>
    <w:multiLevelType w:val="hybridMultilevel"/>
    <w:tmpl w:val="3A3A147A"/>
    <w:lvl w:ilvl="0" w:tplc="32CC2D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7A8E6EA1"/>
    <w:multiLevelType w:val="multilevel"/>
    <w:tmpl w:val="BDA84E00"/>
    <w:lvl w:ilvl="0">
      <w:start w:val="1"/>
      <w:numFmt w:val="decimal"/>
      <w:lvlText w:val="%1."/>
      <w:lvlJc w:val="left"/>
      <w:pPr>
        <w:ind w:left="720" w:hanging="360"/>
      </w:pPr>
      <w:rPr>
        <w:rFonts w:ascii="Times New Roman" w:eastAsiaTheme="minorHAnsi" w:hAnsi="Times New Roman" w:cs="Times New Roman" w:hint="default"/>
        <w:b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1" w15:restartNumberingAfterBreak="0">
    <w:nsid w:val="7C801587"/>
    <w:multiLevelType w:val="hybridMultilevel"/>
    <w:tmpl w:val="AAE80DF4"/>
    <w:lvl w:ilvl="0" w:tplc="B2309250">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2" w15:restartNumberingAfterBreak="0">
    <w:nsid w:val="7C84223D"/>
    <w:multiLevelType w:val="hybridMultilevel"/>
    <w:tmpl w:val="457061CE"/>
    <w:lvl w:ilvl="0" w:tplc="FCD04EC6">
      <w:start w:val="1"/>
      <w:numFmt w:val="decimal"/>
      <w:lvlText w:val="1.%1"/>
      <w:lvlJc w:val="left"/>
      <w:pPr>
        <w:ind w:left="1120" w:hanging="360"/>
      </w:pPr>
      <w:rPr>
        <w:rFonts w:hint="default"/>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63" w15:restartNumberingAfterBreak="0">
    <w:nsid w:val="7D7954A3"/>
    <w:multiLevelType w:val="multilevel"/>
    <w:tmpl w:val="023E722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16cid:durableId="1360858321">
    <w:abstractNumId w:val="35"/>
  </w:num>
  <w:num w:numId="2" w16cid:durableId="372116093">
    <w:abstractNumId w:val="11"/>
  </w:num>
  <w:num w:numId="3" w16cid:durableId="161506713">
    <w:abstractNumId w:val="23"/>
  </w:num>
  <w:num w:numId="4" w16cid:durableId="102304618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82725723">
    <w:abstractNumId w:val="48"/>
  </w:num>
  <w:num w:numId="6" w16cid:durableId="1412850976">
    <w:abstractNumId w:val="10"/>
  </w:num>
  <w:num w:numId="7" w16cid:durableId="1579514719">
    <w:abstractNumId w:val="54"/>
  </w:num>
  <w:num w:numId="8" w16cid:durableId="2754816">
    <w:abstractNumId w:val="4"/>
  </w:num>
  <w:num w:numId="9" w16cid:durableId="358317364">
    <w:abstractNumId w:val="34"/>
  </w:num>
  <w:num w:numId="10" w16cid:durableId="879821038">
    <w:abstractNumId w:val="26"/>
  </w:num>
  <w:num w:numId="11" w16cid:durableId="2096317922">
    <w:abstractNumId w:val="43"/>
  </w:num>
  <w:num w:numId="12" w16cid:durableId="1723404184">
    <w:abstractNumId w:val="46"/>
  </w:num>
  <w:num w:numId="13" w16cid:durableId="1854758372">
    <w:abstractNumId w:val="30"/>
  </w:num>
  <w:num w:numId="14" w16cid:durableId="293407916">
    <w:abstractNumId w:val="15"/>
  </w:num>
  <w:num w:numId="15" w16cid:durableId="39594033">
    <w:abstractNumId w:val="29"/>
  </w:num>
  <w:num w:numId="16" w16cid:durableId="738095647">
    <w:abstractNumId w:val="16"/>
  </w:num>
  <w:num w:numId="17" w16cid:durableId="1644114846">
    <w:abstractNumId w:val="37"/>
  </w:num>
  <w:num w:numId="18" w16cid:durableId="223107807">
    <w:abstractNumId w:val="20"/>
  </w:num>
  <w:num w:numId="19" w16cid:durableId="1842089322">
    <w:abstractNumId w:val="55"/>
  </w:num>
  <w:num w:numId="20" w16cid:durableId="1875537351">
    <w:abstractNumId w:val="2"/>
  </w:num>
  <w:num w:numId="21" w16cid:durableId="1393890656">
    <w:abstractNumId w:val="52"/>
  </w:num>
  <w:num w:numId="22" w16cid:durableId="813985765">
    <w:abstractNumId w:val="61"/>
  </w:num>
  <w:num w:numId="23" w16cid:durableId="1638873470">
    <w:abstractNumId w:val="33"/>
  </w:num>
  <w:num w:numId="24" w16cid:durableId="1421827081">
    <w:abstractNumId w:val="38"/>
  </w:num>
  <w:num w:numId="25" w16cid:durableId="1664354987">
    <w:abstractNumId w:val="51"/>
  </w:num>
  <w:num w:numId="26" w16cid:durableId="1845393580">
    <w:abstractNumId w:val="19"/>
  </w:num>
  <w:num w:numId="27" w16cid:durableId="561675499">
    <w:abstractNumId w:val="12"/>
  </w:num>
  <w:num w:numId="28" w16cid:durableId="316108399">
    <w:abstractNumId w:val="41"/>
  </w:num>
  <w:num w:numId="29" w16cid:durableId="1789156475">
    <w:abstractNumId w:val="47"/>
  </w:num>
  <w:num w:numId="30" w16cid:durableId="1295865805">
    <w:abstractNumId w:val="9"/>
  </w:num>
  <w:num w:numId="31" w16cid:durableId="1994797047">
    <w:abstractNumId w:val="40"/>
  </w:num>
  <w:num w:numId="32" w16cid:durableId="1839227659">
    <w:abstractNumId w:val="60"/>
  </w:num>
  <w:num w:numId="33" w16cid:durableId="1788818456">
    <w:abstractNumId w:val="14"/>
  </w:num>
  <w:num w:numId="34" w16cid:durableId="1372923669">
    <w:abstractNumId w:val="1"/>
  </w:num>
  <w:num w:numId="35" w16cid:durableId="1912807037">
    <w:abstractNumId w:val="44"/>
  </w:num>
  <w:num w:numId="36" w16cid:durableId="1274093081">
    <w:abstractNumId w:val="27"/>
  </w:num>
  <w:num w:numId="37" w16cid:durableId="1943486268">
    <w:abstractNumId w:val="1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45318348">
    <w:abstractNumId w:val="7"/>
  </w:num>
  <w:num w:numId="39" w16cid:durableId="648480397">
    <w:abstractNumId w:val="8"/>
  </w:num>
  <w:num w:numId="40" w16cid:durableId="1541823992">
    <w:abstractNumId w:val="36"/>
  </w:num>
  <w:num w:numId="41" w16cid:durableId="540047464">
    <w:abstractNumId w:val="18"/>
  </w:num>
  <w:num w:numId="42" w16cid:durableId="1814712315">
    <w:abstractNumId w:val="31"/>
  </w:num>
  <w:num w:numId="43" w16cid:durableId="2021854011">
    <w:abstractNumId w:val="22"/>
  </w:num>
  <w:num w:numId="44" w16cid:durableId="576286100">
    <w:abstractNumId w:val="24"/>
  </w:num>
  <w:num w:numId="45" w16cid:durableId="170023744">
    <w:abstractNumId w:val="42"/>
  </w:num>
  <w:num w:numId="46" w16cid:durableId="1292860758">
    <w:abstractNumId w:val="56"/>
  </w:num>
  <w:num w:numId="47" w16cid:durableId="77407013">
    <w:abstractNumId w:val="63"/>
  </w:num>
  <w:num w:numId="48" w16cid:durableId="1306548845">
    <w:abstractNumId w:val="5"/>
  </w:num>
  <w:num w:numId="49" w16cid:durableId="626669586">
    <w:abstractNumId w:val="62"/>
  </w:num>
  <w:num w:numId="50" w16cid:durableId="1399981973">
    <w:abstractNumId w:val="59"/>
  </w:num>
  <w:num w:numId="51" w16cid:durableId="1737432904">
    <w:abstractNumId w:val="50"/>
  </w:num>
  <w:num w:numId="52" w16cid:durableId="1733191197">
    <w:abstractNumId w:val="49"/>
  </w:num>
  <w:num w:numId="53" w16cid:durableId="1286623802">
    <w:abstractNumId w:val="17"/>
  </w:num>
  <w:num w:numId="54" w16cid:durableId="222329792">
    <w:abstractNumId w:val="13"/>
  </w:num>
  <w:num w:numId="55" w16cid:durableId="432167149">
    <w:abstractNumId w:val="21"/>
  </w:num>
  <w:num w:numId="56" w16cid:durableId="1985429294">
    <w:abstractNumId w:val="3"/>
  </w:num>
  <w:num w:numId="57" w16cid:durableId="1376125291">
    <w:abstractNumId w:val="6"/>
  </w:num>
  <w:num w:numId="58" w16cid:durableId="303700932">
    <w:abstractNumId w:val="45"/>
  </w:num>
  <w:num w:numId="59" w16cid:durableId="1777166631">
    <w:abstractNumId w:val="25"/>
  </w:num>
  <w:num w:numId="60" w16cid:durableId="1833718295">
    <w:abstractNumId w:val="39"/>
  </w:num>
  <w:num w:numId="61" w16cid:durableId="2078867490">
    <w:abstractNumId w:val="0"/>
  </w:num>
  <w:num w:numId="62" w16cid:durableId="2009282157">
    <w:abstractNumId w:val="57"/>
  </w:num>
  <w:num w:numId="63" w16cid:durableId="1392189497">
    <w:abstractNumId w:val="58"/>
  </w:num>
  <w:num w:numId="64" w16cid:durableId="1000276818">
    <w:abstractNumId w:val="28"/>
  </w:num>
  <w:num w:numId="65" w16cid:durableId="729884279">
    <w:abstractNumId w:val="32"/>
  </w:num>
  <w:num w:numId="66" w16cid:durableId="551158035">
    <w:abstractNumId w:val="5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E85"/>
    <w:rsid w:val="00011380"/>
    <w:rsid w:val="00020AB0"/>
    <w:rsid w:val="00026689"/>
    <w:rsid w:val="00052207"/>
    <w:rsid w:val="00055A30"/>
    <w:rsid w:val="000679DF"/>
    <w:rsid w:val="0008798B"/>
    <w:rsid w:val="000B06D4"/>
    <w:rsid w:val="000D560B"/>
    <w:rsid w:val="000D6401"/>
    <w:rsid w:val="000E0ACD"/>
    <w:rsid w:val="00127820"/>
    <w:rsid w:val="0017763B"/>
    <w:rsid w:val="001831EA"/>
    <w:rsid w:val="001859A7"/>
    <w:rsid w:val="00187153"/>
    <w:rsid w:val="001B2A77"/>
    <w:rsid w:val="001D7100"/>
    <w:rsid w:val="001E41A8"/>
    <w:rsid w:val="001E69AF"/>
    <w:rsid w:val="002246A0"/>
    <w:rsid w:val="002516B3"/>
    <w:rsid w:val="00277682"/>
    <w:rsid w:val="00280C64"/>
    <w:rsid w:val="0028256B"/>
    <w:rsid w:val="002830EC"/>
    <w:rsid w:val="002B357D"/>
    <w:rsid w:val="002B50F8"/>
    <w:rsid w:val="002C1918"/>
    <w:rsid w:val="00317F25"/>
    <w:rsid w:val="00320E85"/>
    <w:rsid w:val="0032771E"/>
    <w:rsid w:val="00353EEF"/>
    <w:rsid w:val="003A3D70"/>
    <w:rsid w:val="003B1021"/>
    <w:rsid w:val="003B63D8"/>
    <w:rsid w:val="003F62A7"/>
    <w:rsid w:val="00414BE1"/>
    <w:rsid w:val="00460801"/>
    <w:rsid w:val="00482B06"/>
    <w:rsid w:val="004B0C2B"/>
    <w:rsid w:val="004B720C"/>
    <w:rsid w:val="004E0B2A"/>
    <w:rsid w:val="004F054C"/>
    <w:rsid w:val="005033B4"/>
    <w:rsid w:val="005045D1"/>
    <w:rsid w:val="00510BBF"/>
    <w:rsid w:val="00565035"/>
    <w:rsid w:val="005A4073"/>
    <w:rsid w:val="005B643A"/>
    <w:rsid w:val="005C443E"/>
    <w:rsid w:val="005D28CA"/>
    <w:rsid w:val="0062777E"/>
    <w:rsid w:val="00636938"/>
    <w:rsid w:val="00662DA0"/>
    <w:rsid w:val="00673C7F"/>
    <w:rsid w:val="006B7AD0"/>
    <w:rsid w:val="006C2F6E"/>
    <w:rsid w:val="006F2C2B"/>
    <w:rsid w:val="006F49A5"/>
    <w:rsid w:val="00703777"/>
    <w:rsid w:val="00720362"/>
    <w:rsid w:val="007571CE"/>
    <w:rsid w:val="00762E10"/>
    <w:rsid w:val="00775527"/>
    <w:rsid w:val="007A00F2"/>
    <w:rsid w:val="007A6C2D"/>
    <w:rsid w:val="007F0156"/>
    <w:rsid w:val="007F344A"/>
    <w:rsid w:val="00825802"/>
    <w:rsid w:val="008339A6"/>
    <w:rsid w:val="00833BF1"/>
    <w:rsid w:val="00864991"/>
    <w:rsid w:val="00872317"/>
    <w:rsid w:val="00882266"/>
    <w:rsid w:val="00890C13"/>
    <w:rsid w:val="00897665"/>
    <w:rsid w:val="008A381D"/>
    <w:rsid w:val="008C29F1"/>
    <w:rsid w:val="008E25BC"/>
    <w:rsid w:val="009265CD"/>
    <w:rsid w:val="009367DB"/>
    <w:rsid w:val="00950CD5"/>
    <w:rsid w:val="009B1CF4"/>
    <w:rsid w:val="009D2910"/>
    <w:rsid w:val="009D5DB2"/>
    <w:rsid w:val="009E5A06"/>
    <w:rsid w:val="00A306B7"/>
    <w:rsid w:val="00A71BAC"/>
    <w:rsid w:val="00A74F87"/>
    <w:rsid w:val="00A83C1E"/>
    <w:rsid w:val="00A87D13"/>
    <w:rsid w:val="00A95B36"/>
    <w:rsid w:val="00AA44E9"/>
    <w:rsid w:val="00AC47FA"/>
    <w:rsid w:val="00AE591C"/>
    <w:rsid w:val="00B024E8"/>
    <w:rsid w:val="00B472DF"/>
    <w:rsid w:val="00B73BAD"/>
    <w:rsid w:val="00BA3FEE"/>
    <w:rsid w:val="00BD63D2"/>
    <w:rsid w:val="00BF5525"/>
    <w:rsid w:val="00C6766E"/>
    <w:rsid w:val="00C972DD"/>
    <w:rsid w:val="00CE15F8"/>
    <w:rsid w:val="00D009D5"/>
    <w:rsid w:val="00D33AC5"/>
    <w:rsid w:val="00D6592E"/>
    <w:rsid w:val="00D660BB"/>
    <w:rsid w:val="00D7552E"/>
    <w:rsid w:val="00D839E8"/>
    <w:rsid w:val="00D93353"/>
    <w:rsid w:val="00DA7374"/>
    <w:rsid w:val="00DA75E1"/>
    <w:rsid w:val="00DB0F61"/>
    <w:rsid w:val="00DB5064"/>
    <w:rsid w:val="00DC72E8"/>
    <w:rsid w:val="00DD5CCF"/>
    <w:rsid w:val="00E12E10"/>
    <w:rsid w:val="00E22A9D"/>
    <w:rsid w:val="00E4594A"/>
    <w:rsid w:val="00E60877"/>
    <w:rsid w:val="00EC33D4"/>
    <w:rsid w:val="00EE555A"/>
    <w:rsid w:val="00F213AD"/>
    <w:rsid w:val="00F31BDF"/>
    <w:rsid w:val="00F64E91"/>
    <w:rsid w:val="00F75F85"/>
    <w:rsid w:val="00F810A2"/>
    <w:rsid w:val="00F970E0"/>
    <w:rsid w:val="00FD5C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21C0F"/>
  <w15:chartTrackingRefBased/>
  <w15:docId w15:val="{6686E24D-6D3E-4354-917B-18295A37E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46A0"/>
  </w:style>
  <w:style w:type="paragraph" w:styleId="Nagwek1">
    <w:name w:val="heading 1"/>
    <w:basedOn w:val="Normalny"/>
    <w:next w:val="Normalny"/>
    <w:link w:val="Nagwek1Znak"/>
    <w:uiPriority w:val="9"/>
    <w:qFormat/>
    <w:rsid w:val="00F64E9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qFormat/>
    <w:rsid w:val="003A3D70"/>
    <w:pPr>
      <w:numPr>
        <w:numId w:val="26"/>
      </w:numPr>
      <w:suppressAutoHyphens/>
      <w:overflowPunct w:val="0"/>
      <w:autoSpaceDE w:val="0"/>
      <w:spacing w:after="0" w:line="240" w:lineRule="auto"/>
      <w:jc w:val="both"/>
      <w:textAlignment w:val="baseline"/>
      <w:outlineLvl w:val="1"/>
    </w:pPr>
    <w:rPr>
      <w:rFonts w:ascii="Tahoma" w:eastAsia="Times New Roman" w:hAnsi="Tahoma" w:cs="Tahoma"/>
      <w:b/>
      <w:kern w:val="1"/>
      <w:sz w:val="20"/>
      <w:szCs w:val="20"/>
      <w:lang w:eastAsia="ar-SA"/>
      <w14:ligatures w14:val="none"/>
    </w:rPr>
  </w:style>
  <w:style w:type="paragraph" w:styleId="Nagwek3">
    <w:name w:val="heading 3"/>
    <w:basedOn w:val="Normalny"/>
    <w:next w:val="Normalny"/>
    <w:link w:val="Nagwek3Znak"/>
    <w:uiPriority w:val="9"/>
    <w:semiHidden/>
    <w:unhideWhenUsed/>
    <w:qFormat/>
    <w:rsid w:val="0028256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A3D70"/>
    <w:rPr>
      <w:rFonts w:ascii="Tahoma" w:eastAsia="Times New Roman" w:hAnsi="Tahoma" w:cs="Tahoma"/>
      <w:b/>
      <w:kern w:val="1"/>
      <w:sz w:val="20"/>
      <w:szCs w:val="20"/>
      <w:lang w:eastAsia="ar-SA"/>
      <w14:ligatures w14:val="none"/>
    </w:rPr>
  </w:style>
  <w:style w:type="table" w:styleId="Tabela-Siatka">
    <w:name w:val="Table Grid"/>
    <w:basedOn w:val="Standardowy"/>
    <w:uiPriority w:val="59"/>
    <w:rsid w:val="003A3D70"/>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3A3D7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A3D70"/>
  </w:style>
  <w:style w:type="character" w:styleId="Hipercze">
    <w:name w:val="Hyperlink"/>
    <w:basedOn w:val="Domylnaczcionkaakapitu"/>
    <w:uiPriority w:val="99"/>
    <w:unhideWhenUsed/>
    <w:rsid w:val="00EE555A"/>
    <w:rPr>
      <w:color w:val="0000FF"/>
      <w:u w:val="single"/>
    </w:rPr>
  </w:style>
  <w:style w:type="paragraph" w:styleId="NormalnyWeb">
    <w:name w:val="Normal (Web)"/>
    <w:basedOn w:val="Normalny"/>
    <w:link w:val="NormalnyWebZnak"/>
    <w:unhideWhenUsed/>
    <w:rsid w:val="00703777"/>
    <w:rPr>
      <w:rFonts w:ascii="Times New Roman" w:hAnsi="Times New Roman" w:cs="Times New Roman"/>
      <w:sz w:val="24"/>
      <w:szCs w:val="24"/>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99"/>
    <w:qFormat/>
    <w:rsid w:val="001B2A77"/>
    <w:pPr>
      <w:ind w:left="720"/>
      <w:contextualSpacing/>
    </w:pPr>
  </w:style>
  <w:style w:type="character" w:customStyle="1" w:styleId="NormalnyWebZnak">
    <w:name w:val="Normalny (Web) Znak"/>
    <w:link w:val="NormalnyWeb"/>
    <w:locked/>
    <w:rsid w:val="0032771E"/>
    <w:rPr>
      <w:rFonts w:ascii="Times New Roman" w:hAnsi="Times New Roman" w:cs="Times New Roman"/>
      <w:sz w:val="24"/>
      <w:szCs w:val="24"/>
    </w:r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99"/>
    <w:qFormat/>
    <w:locked/>
    <w:rsid w:val="007A00F2"/>
  </w:style>
  <w:style w:type="character" w:styleId="Nierozpoznanawzmianka">
    <w:name w:val="Unresolved Mention"/>
    <w:basedOn w:val="Domylnaczcionkaakapitu"/>
    <w:uiPriority w:val="99"/>
    <w:semiHidden/>
    <w:unhideWhenUsed/>
    <w:rsid w:val="00720362"/>
    <w:rPr>
      <w:color w:val="605E5C"/>
      <w:shd w:val="clear" w:color="auto" w:fill="E1DFDD"/>
    </w:rPr>
  </w:style>
  <w:style w:type="paragraph" w:styleId="Bezodstpw">
    <w:name w:val="No Spacing"/>
    <w:uiPriority w:val="99"/>
    <w:qFormat/>
    <w:rsid w:val="00020AB0"/>
    <w:pPr>
      <w:suppressAutoHyphens/>
      <w:spacing w:after="0" w:line="240" w:lineRule="auto"/>
    </w:pPr>
    <w:rPr>
      <w:rFonts w:ascii="Calibri" w:eastAsia="Arial" w:hAnsi="Calibri" w:cs="Times New Roman"/>
      <w:kern w:val="0"/>
      <w:lang w:val="en-US" w:bidi="en-US"/>
      <w14:ligatures w14:val="none"/>
    </w:rPr>
  </w:style>
  <w:style w:type="character" w:customStyle="1" w:styleId="Nagwek1Znak">
    <w:name w:val="Nagłówek 1 Znak"/>
    <w:basedOn w:val="Domylnaczcionkaakapitu"/>
    <w:link w:val="Nagwek1"/>
    <w:uiPriority w:val="9"/>
    <w:rsid w:val="00F64E91"/>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28256B"/>
    <w:rPr>
      <w:rFonts w:asciiTheme="majorHAnsi" w:eastAsiaTheme="majorEastAsia" w:hAnsiTheme="majorHAnsi" w:cstheme="majorBidi"/>
      <w:color w:val="1F3763" w:themeColor="accent1" w:themeShade="7F"/>
      <w:sz w:val="24"/>
      <w:szCs w:val="24"/>
    </w:rPr>
  </w:style>
  <w:style w:type="paragraph" w:styleId="Tekstpodstawowywcity">
    <w:name w:val="Body Text Indent"/>
    <w:basedOn w:val="Normalny"/>
    <w:link w:val="TekstpodstawowywcityZnak"/>
    <w:rsid w:val="0028256B"/>
    <w:pPr>
      <w:suppressAutoHyphens/>
      <w:overflowPunct w:val="0"/>
      <w:autoSpaceDE w:val="0"/>
      <w:spacing w:before="100" w:after="0" w:line="240" w:lineRule="auto"/>
      <w:ind w:left="600"/>
      <w:jc w:val="both"/>
      <w:textAlignment w:val="baseline"/>
    </w:pPr>
    <w:rPr>
      <w:rFonts w:ascii="Times New Roman" w:eastAsia="Times New Roman" w:hAnsi="Times New Roman" w:cs="Times New Roman"/>
      <w:color w:val="000000"/>
      <w:kern w:val="1"/>
      <w:sz w:val="24"/>
      <w:szCs w:val="20"/>
      <w:lang w:eastAsia="ar-SA"/>
      <w14:ligatures w14:val="none"/>
    </w:rPr>
  </w:style>
  <w:style w:type="character" w:customStyle="1" w:styleId="TekstpodstawowywcityZnak">
    <w:name w:val="Tekst podstawowy wcięty Znak"/>
    <w:basedOn w:val="Domylnaczcionkaakapitu"/>
    <w:link w:val="Tekstpodstawowywcity"/>
    <w:rsid w:val="0028256B"/>
    <w:rPr>
      <w:rFonts w:ascii="Times New Roman" w:eastAsia="Times New Roman" w:hAnsi="Times New Roman" w:cs="Times New Roman"/>
      <w:color w:val="000000"/>
      <w:kern w:val="1"/>
      <w:sz w:val="24"/>
      <w:szCs w:val="20"/>
      <w:lang w:eastAsia="ar-SA"/>
      <w14:ligatures w14:val="none"/>
    </w:rPr>
  </w:style>
  <w:style w:type="table" w:customStyle="1" w:styleId="Tabela-Siatka1">
    <w:name w:val="Tabela - Siatka1"/>
    <w:basedOn w:val="Standardowy"/>
    <w:next w:val="Tabela-Siatka"/>
    <w:uiPriority w:val="59"/>
    <w:rsid w:val="002246A0"/>
    <w:pPr>
      <w:spacing w:after="0" w:line="240" w:lineRule="auto"/>
    </w:pPr>
    <w:rPr>
      <w:rFonts w:ascii="Calibri" w:eastAsia="Times New Roman"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86499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649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zana.logintrade.net/zapytania_email,180267,787149ea4f0964671da43de3e0492370.html" TargetMode="External"/><Relationship Id="rId13" Type="http://schemas.openxmlformats.org/officeDocument/2006/relationships/hyperlink" Target="file:///E:\nowy%20swz\niecka%20basenu\zam.publiczne@mszana.ug.gov.pl"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mszana.logintrade.net/rejestracja/ustawowe.html" TargetMode="External"/><Relationship Id="rId12" Type="http://schemas.openxmlformats.org/officeDocument/2006/relationships/hyperlink" Target="mailto:marek.malek@mszana.ug.gov.pl"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mszana.logintrade.net/zapytania_email,180267,787149ea4f0964671da43de3e0492370.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E:\nowy%20swz\niecka%20basenu\zam.publiczne@mszana.ug.gov.pl" TargetMode="External"/><Relationship Id="rId5" Type="http://schemas.openxmlformats.org/officeDocument/2006/relationships/footnotes" Target="footnotes.xml"/><Relationship Id="rId15" Type="http://schemas.openxmlformats.org/officeDocument/2006/relationships/hyperlink" Target="https://mszana.logintrade.net/rejestracja/regulamin.html" TargetMode="External"/><Relationship Id="rId10" Type="http://schemas.openxmlformats.org/officeDocument/2006/relationships/hyperlink" Target="https://mszana.logintrade.net/zapytania_email,180267,787149ea4f0964671da43de3e0492370.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szana.logintrade.net/zapytania_email,180267,787149ea4f0964671da43de3e0492370.html" TargetMode="External"/><Relationship Id="rId14" Type="http://schemas.openxmlformats.org/officeDocument/2006/relationships/hyperlink" Target="https://mszana.logintrade.net/rejestracja/instrukcje.ht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25</Pages>
  <Words>11025</Words>
  <Characters>66154</Characters>
  <Application>Microsoft Office Word</Application>
  <DocSecurity>0</DocSecurity>
  <Lines>551</Lines>
  <Paragraphs>154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Wioletta Baranek</dc:creator>
  <cp:keywords/>
  <dc:description/>
  <cp:lastModifiedBy>Wioletta Baranek</cp:lastModifiedBy>
  <cp:revision>22</cp:revision>
  <cp:lastPrinted>2024-11-08T08:31:00Z</cp:lastPrinted>
  <dcterms:created xsi:type="dcterms:W3CDTF">2024-10-31T07:06:00Z</dcterms:created>
  <dcterms:modified xsi:type="dcterms:W3CDTF">2024-11-08T11:58:00Z</dcterms:modified>
</cp:coreProperties>
</file>